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80" w:rsidRDefault="00892180" w:rsidP="00AB53D7">
      <w:pPr>
        <w:shd w:val="clear" w:color="auto" w:fill="FFFFFF"/>
        <w:ind w:right="91"/>
        <w:jc w:val="center"/>
        <w:rPr>
          <w:b/>
          <w:sz w:val="28"/>
          <w:szCs w:val="28"/>
        </w:rPr>
      </w:pPr>
      <w:r>
        <w:rPr>
          <w:b/>
          <w:noProof/>
          <w:sz w:val="28"/>
          <w:szCs w:val="28"/>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ая программа по физике для 10-11 классов.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892180" w:rsidRDefault="00892180" w:rsidP="00AB53D7">
      <w:pPr>
        <w:shd w:val="clear" w:color="auto" w:fill="FFFFFF"/>
        <w:ind w:right="91"/>
        <w:jc w:val="center"/>
        <w:rPr>
          <w:b/>
          <w:sz w:val="28"/>
          <w:szCs w:val="28"/>
        </w:rPr>
      </w:pPr>
    </w:p>
    <w:p w:rsidR="00892180" w:rsidRDefault="00892180" w:rsidP="00AB53D7">
      <w:pPr>
        <w:shd w:val="clear" w:color="auto" w:fill="FFFFFF"/>
        <w:ind w:right="91"/>
        <w:jc w:val="center"/>
        <w:rPr>
          <w:b/>
          <w:sz w:val="28"/>
          <w:szCs w:val="28"/>
        </w:rPr>
      </w:pPr>
    </w:p>
    <w:p w:rsidR="00892180" w:rsidRDefault="00892180" w:rsidP="00AB53D7">
      <w:pPr>
        <w:shd w:val="clear" w:color="auto" w:fill="FFFFFF"/>
        <w:ind w:right="91"/>
        <w:jc w:val="center"/>
        <w:rPr>
          <w:b/>
          <w:sz w:val="28"/>
          <w:szCs w:val="28"/>
        </w:rPr>
      </w:pPr>
    </w:p>
    <w:p w:rsidR="00892180" w:rsidRDefault="00892180" w:rsidP="00AB53D7">
      <w:pPr>
        <w:shd w:val="clear" w:color="auto" w:fill="FFFFFF"/>
        <w:ind w:right="91"/>
        <w:jc w:val="center"/>
        <w:rPr>
          <w:b/>
          <w:sz w:val="28"/>
          <w:szCs w:val="28"/>
        </w:rPr>
      </w:pPr>
    </w:p>
    <w:p w:rsidR="00892180" w:rsidRDefault="00892180" w:rsidP="00AB53D7">
      <w:pPr>
        <w:shd w:val="clear" w:color="auto" w:fill="FFFFFF"/>
        <w:ind w:right="91"/>
        <w:jc w:val="center"/>
        <w:rPr>
          <w:b/>
          <w:sz w:val="28"/>
          <w:szCs w:val="28"/>
        </w:rPr>
      </w:pPr>
    </w:p>
    <w:p w:rsidR="00455E0C" w:rsidRDefault="00455E0C" w:rsidP="00AB53D7">
      <w:pPr>
        <w:shd w:val="clear" w:color="auto" w:fill="FFFFFF"/>
        <w:ind w:right="91"/>
        <w:jc w:val="center"/>
        <w:rPr>
          <w:sz w:val="27"/>
          <w:szCs w:val="27"/>
        </w:rPr>
      </w:pPr>
      <w:bookmarkStart w:id="0" w:name="_GoBack"/>
      <w:bookmarkEnd w:id="0"/>
      <w:r w:rsidRPr="00314057">
        <w:rPr>
          <w:b/>
          <w:sz w:val="28"/>
          <w:szCs w:val="28"/>
        </w:rPr>
        <w:lastRenderedPageBreak/>
        <w:t>Пояснительная записка</w:t>
      </w:r>
    </w:p>
    <w:p w:rsidR="00455E0C" w:rsidRPr="00AB53D7" w:rsidRDefault="00FA762C" w:rsidP="00455E0C">
      <w:pPr>
        <w:shd w:val="clear" w:color="auto" w:fill="FFFFFF"/>
        <w:ind w:right="91"/>
        <w:jc w:val="both"/>
        <w:rPr>
          <w:sz w:val="26"/>
          <w:szCs w:val="26"/>
        </w:rPr>
      </w:pPr>
      <w:r>
        <w:rPr>
          <w:sz w:val="26"/>
          <w:szCs w:val="26"/>
        </w:rPr>
        <w:t xml:space="preserve">          </w:t>
      </w:r>
      <w:r w:rsidR="00455E0C" w:rsidRPr="00AB53D7">
        <w:rPr>
          <w:sz w:val="26"/>
          <w:szCs w:val="26"/>
        </w:rPr>
        <w:t xml:space="preserve">Рабочая программа по физике (базовый уровень) для 10-11 класса разработана на основе: </w:t>
      </w:r>
    </w:p>
    <w:p w:rsidR="00455E0C" w:rsidRPr="00AB53D7" w:rsidRDefault="00455E0C" w:rsidP="00455E0C">
      <w:pPr>
        <w:shd w:val="clear" w:color="auto" w:fill="FFFFFF"/>
        <w:ind w:right="91"/>
        <w:jc w:val="both"/>
        <w:rPr>
          <w:sz w:val="26"/>
          <w:szCs w:val="26"/>
        </w:rPr>
      </w:pPr>
      <w:r w:rsidRPr="00AB53D7">
        <w:rPr>
          <w:sz w:val="26"/>
          <w:szCs w:val="26"/>
        </w:rPr>
        <w:t>- Закона «Об образовании в Российской Федерации» от 29.12.2012 № 273-ФЗ;</w:t>
      </w:r>
    </w:p>
    <w:p w:rsidR="00455E0C" w:rsidRPr="00AB53D7" w:rsidRDefault="00455E0C" w:rsidP="00455E0C">
      <w:pPr>
        <w:shd w:val="clear" w:color="auto" w:fill="FFFFFF"/>
        <w:ind w:right="91"/>
        <w:jc w:val="both"/>
        <w:rPr>
          <w:color w:val="000000"/>
          <w:sz w:val="26"/>
          <w:szCs w:val="26"/>
        </w:rPr>
      </w:pPr>
      <w:r w:rsidRPr="00AB53D7">
        <w:rPr>
          <w:color w:val="000000"/>
          <w:sz w:val="26"/>
          <w:szCs w:val="26"/>
        </w:rPr>
        <w:t xml:space="preserve"> - Федерального государственного образовательного стандарта среднего общего образования, 20</w:t>
      </w:r>
      <w:r w:rsidR="00FA762C">
        <w:rPr>
          <w:color w:val="000000"/>
          <w:sz w:val="26"/>
          <w:szCs w:val="26"/>
        </w:rPr>
        <w:t>12</w:t>
      </w:r>
      <w:r w:rsidRPr="00AB53D7">
        <w:rPr>
          <w:color w:val="000000"/>
          <w:sz w:val="26"/>
          <w:szCs w:val="26"/>
        </w:rPr>
        <w:t xml:space="preserve"> г.;</w:t>
      </w:r>
    </w:p>
    <w:p w:rsidR="00455E0C" w:rsidRPr="00AB53D7" w:rsidRDefault="00455E0C" w:rsidP="00455E0C">
      <w:pPr>
        <w:widowControl w:val="0"/>
        <w:overflowPunct w:val="0"/>
        <w:autoSpaceDE w:val="0"/>
        <w:autoSpaceDN w:val="0"/>
        <w:adjustRightInd w:val="0"/>
        <w:spacing w:line="236" w:lineRule="auto"/>
        <w:ind w:left="60"/>
        <w:jc w:val="both"/>
        <w:rPr>
          <w:sz w:val="26"/>
          <w:szCs w:val="26"/>
        </w:rPr>
      </w:pPr>
      <w:r w:rsidRPr="00AB53D7">
        <w:rPr>
          <w:sz w:val="26"/>
          <w:szCs w:val="26"/>
        </w:rPr>
        <w:t xml:space="preserve">- примерной программы среднего общего образования по физике; </w:t>
      </w:r>
    </w:p>
    <w:p w:rsidR="00455E0C" w:rsidRPr="00AB53D7" w:rsidRDefault="00455E0C" w:rsidP="00455E0C">
      <w:pPr>
        <w:widowControl w:val="0"/>
        <w:overflowPunct w:val="0"/>
        <w:autoSpaceDE w:val="0"/>
        <w:autoSpaceDN w:val="0"/>
        <w:adjustRightInd w:val="0"/>
        <w:spacing w:line="236" w:lineRule="auto"/>
        <w:ind w:left="60"/>
        <w:jc w:val="both"/>
        <w:rPr>
          <w:color w:val="000000"/>
          <w:sz w:val="26"/>
          <w:szCs w:val="26"/>
        </w:rPr>
      </w:pPr>
      <w:r w:rsidRPr="00AB53D7">
        <w:rPr>
          <w:sz w:val="26"/>
          <w:szCs w:val="26"/>
        </w:rPr>
        <w:t xml:space="preserve">- авторской программы </w:t>
      </w:r>
      <w:r w:rsidRPr="00AB53D7">
        <w:rPr>
          <w:rStyle w:val="c0"/>
          <w:rFonts w:eastAsiaTheme="majorEastAsia"/>
          <w:color w:val="000000"/>
          <w:sz w:val="26"/>
          <w:szCs w:val="26"/>
        </w:rPr>
        <w:t>Мякишева Г.Я.; Буховцева Б. Б.; Сотского Н. Н. Физика. 10-11 класс  (базовый уровень). М.: «Просвещение», 2014</w:t>
      </w:r>
      <w:r w:rsidRPr="00AB53D7">
        <w:rPr>
          <w:color w:val="000000"/>
          <w:sz w:val="26"/>
          <w:szCs w:val="26"/>
          <w:shd w:val="clear" w:color="auto" w:fill="FFFFFF"/>
        </w:rPr>
        <w:t>;</w:t>
      </w:r>
      <w:r w:rsidRPr="00AB53D7">
        <w:rPr>
          <w:color w:val="000000"/>
          <w:sz w:val="26"/>
          <w:szCs w:val="26"/>
        </w:rPr>
        <w:t xml:space="preserve">             </w:t>
      </w:r>
    </w:p>
    <w:p w:rsidR="00455E0C" w:rsidRPr="00AB53D7" w:rsidRDefault="00455E0C" w:rsidP="00455E0C">
      <w:pPr>
        <w:widowControl w:val="0"/>
        <w:overflowPunct w:val="0"/>
        <w:autoSpaceDE w:val="0"/>
        <w:autoSpaceDN w:val="0"/>
        <w:adjustRightInd w:val="0"/>
        <w:spacing w:line="236" w:lineRule="auto"/>
        <w:ind w:left="60"/>
        <w:jc w:val="both"/>
        <w:rPr>
          <w:color w:val="000000"/>
          <w:sz w:val="26"/>
          <w:szCs w:val="26"/>
        </w:rPr>
      </w:pPr>
      <w:r w:rsidRPr="00AB53D7">
        <w:rPr>
          <w:color w:val="000000"/>
          <w:sz w:val="26"/>
          <w:szCs w:val="26"/>
        </w:rPr>
        <w:t>- основной образовательной программы среднего общего образования МБОУ «Средняя   общеобразовательная школа №2 г. Льгова»</w:t>
      </w:r>
      <w:r w:rsidRPr="00AB53D7">
        <w:rPr>
          <w:sz w:val="26"/>
          <w:szCs w:val="26"/>
        </w:rPr>
        <w:t>;</w:t>
      </w:r>
    </w:p>
    <w:p w:rsidR="00455E0C" w:rsidRPr="00AB53D7" w:rsidRDefault="00455E0C" w:rsidP="00455E0C">
      <w:pPr>
        <w:shd w:val="clear" w:color="auto" w:fill="FFFFFF"/>
        <w:ind w:right="91"/>
        <w:jc w:val="both"/>
        <w:rPr>
          <w:color w:val="000000"/>
          <w:sz w:val="26"/>
          <w:szCs w:val="26"/>
        </w:rPr>
      </w:pPr>
      <w:r w:rsidRPr="00AB53D7">
        <w:rPr>
          <w:color w:val="000000"/>
          <w:sz w:val="26"/>
          <w:szCs w:val="26"/>
        </w:rPr>
        <w:t>- учебного плана МБОУ «Средняя   общеобразовательная школа №2 г. Льгова;</w:t>
      </w:r>
    </w:p>
    <w:p w:rsidR="00455E0C" w:rsidRPr="00AB53D7" w:rsidRDefault="00455E0C" w:rsidP="00455E0C">
      <w:pPr>
        <w:shd w:val="clear" w:color="auto" w:fill="FFFFFF"/>
        <w:ind w:right="91"/>
        <w:jc w:val="both"/>
        <w:rPr>
          <w:color w:val="000000"/>
          <w:sz w:val="26"/>
          <w:szCs w:val="26"/>
        </w:rPr>
      </w:pPr>
      <w:r w:rsidRPr="00AB53D7">
        <w:rPr>
          <w:color w:val="000000"/>
          <w:sz w:val="26"/>
          <w:szCs w:val="26"/>
        </w:rPr>
        <w:t xml:space="preserve"> - перечня учебников МБОУ «Средняя   общеобразовательная школа №2                      г. Льгова;</w:t>
      </w:r>
    </w:p>
    <w:p w:rsidR="00455E0C" w:rsidRPr="00AB53D7" w:rsidRDefault="00455E0C" w:rsidP="00455E0C">
      <w:pPr>
        <w:shd w:val="clear" w:color="auto" w:fill="FFFFFF"/>
        <w:ind w:right="91"/>
        <w:jc w:val="both"/>
        <w:rPr>
          <w:color w:val="000000"/>
          <w:sz w:val="26"/>
          <w:szCs w:val="26"/>
        </w:rPr>
      </w:pPr>
      <w:r w:rsidRPr="00AB53D7">
        <w:rPr>
          <w:color w:val="000000"/>
          <w:sz w:val="26"/>
          <w:szCs w:val="26"/>
        </w:rPr>
        <w:t xml:space="preserve">  - положения о рабочей программе МБОУ «Средняя   общеобразовательная школа №2 г. Льгова»;</w:t>
      </w:r>
    </w:p>
    <w:p w:rsidR="00455E0C" w:rsidRPr="00AB53D7" w:rsidRDefault="001E4600" w:rsidP="00455E0C">
      <w:pPr>
        <w:ind w:firstLine="708"/>
        <w:jc w:val="center"/>
        <w:rPr>
          <w:b/>
          <w:sz w:val="28"/>
          <w:szCs w:val="28"/>
        </w:rPr>
      </w:pPr>
      <w:r w:rsidRPr="00AB53D7">
        <w:rPr>
          <w:b/>
          <w:sz w:val="28"/>
          <w:szCs w:val="28"/>
        </w:rPr>
        <w:t>Общие цели и задачи учебного предмета</w:t>
      </w:r>
    </w:p>
    <w:p w:rsidR="001E4600" w:rsidRPr="00AB53D7" w:rsidRDefault="001E4600" w:rsidP="001E4600">
      <w:pPr>
        <w:shd w:val="clear" w:color="auto" w:fill="FFFFFF"/>
        <w:spacing w:before="7"/>
        <w:ind w:right="14"/>
        <w:jc w:val="both"/>
        <w:rPr>
          <w:b/>
          <w:sz w:val="26"/>
          <w:szCs w:val="26"/>
        </w:rPr>
      </w:pPr>
      <w:r w:rsidRPr="00AB53D7">
        <w:rPr>
          <w:sz w:val="26"/>
          <w:szCs w:val="26"/>
        </w:rPr>
        <w:t xml:space="preserve">Изучение физики в средних (полных) общеобразовательных учреждениях на базовом уровне направлено на достижение следующих </w:t>
      </w:r>
      <w:r w:rsidRPr="00AB53D7">
        <w:rPr>
          <w:b/>
          <w:sz w:val="26"/>
          <w:szCs w:val="26"/>
        </w:rPr>
        <w:t>целей:</w:t>
      </w:r>
    </w:p>
    <w:p w:rsidR="001E4600" w:rsidRPr="00AB53D7" w:rsidRDefault="001E4600" w:rsidP="001E4600">
      <w:pPr>
        <w:widowControl w:val="0"/>
        <w:numPr>
          <w:ilvl w:val="0"/>
          <w:numId w:val="1"/>
        </w:numPr>
        <w:shd w:val="clear" w:color="auto" w:fill="FFFFFF"/>
        <w:autoSpaceDE w:val="0"/>
        <w:autoSpaceDN w:val="0"/>
        <w:adjustRightInd w:val="0"/>
        <w:spacing w:before="22"/>
        <w:ind w:left="720" w:hanging="360"/>
        <w:jc w:val="both"/>
        <w:rPr>
          <w:sz w:val="26"/>
          <w:szCs w:val="26"/>
        </w:rPr>
      </w:pPr>
      <w:r w:rsidRPr="00AB53D7">
        <w:rPr>
          <w:bCs/>
          <w:i/>
          <w:iCs/>
          <w:sz w:val="26"/>
          <w:szCs w:val="26"/>
        </w:rPr>
        <w:t xml:space="preserve">освоение знаний </w:t>
      </w:r>
      <w:r w:rsidRPr="00AB53D7">
        <w:rPr>
          <w:sz w:val="26"/>
          <w:szCs w:val="26"/>
        </w:rPr>
        <w:t>о фундаментальных физических законах и принципах, лежащих в основе современной физической картины мира; о наиболее важных открытиях в об</w:t>
      </w:r>
      <w:r w:rsidRPr="00AB53D7">
        <w:rPr>
          <w:sz w:val="26"/>
          <w:szCs w:val="26"/>
        </w:rPr>
        <w:softHyphen/>
        <w:t>ласти физики, оказавших определяющее влияние на развитие техники и технологии; о методах научного познания природы;</w:t>
      </w:r>
    </w:p>
    <w:p w:rsidR="001E4600" w:rsidRPr="00AB53D7" w:rsidRDefault="001E4600" w:rsidP="001E4600">
      <w:pPr>
        <w:widowControl w:val="0"/>
        <w:numPr>
          <w:ilvl w:val="0"/>
          <w:numId w:val="1"/>
        </w:numPr>
        <w:shd w:val="clear" w:color="auto" w:fill="FFFFFF"/>
        <w:autoSpaceDE w:val="0"/>
        <w:autoSpaceDN w:val="0"/>
        <w:adjustRightInd w:val="0"/>
        <w:spacing w:before="14"/>
        <w:ind w:left="720" w:hanging="360"/>
        <w:jc w:val="both"/>
        <w:rPr>
          <w:sz w:val="26"/>
          <w:szCs w:val="26"/>
        </w:rPr>
      </w:pPr>
      <w:r w:rsidRPr="00AB53D7">
        <w:rPr>
          <w:i/>
          <w:iCs/>
          <w:sz w:val="26"/>
          <w:szCs w:val="26"/>
        </w:rPr>
        <w:t xml:space="preserve">овладение умениями </w:t>
      </w:r>
      <w:r w:rsidRPr="00AB53D7">
        <w:rPr>
          <w:sz w:val="26"/>
          <w:szCs w:val="26"/>
        </w:rPr>
        <w:t>проводить наблюдения, планировать и выполнять эксперимен</w:t>
      </w:r>
      <w:r w:rsidRPr="00AB53D7">
        <w:rPr>
          <w:sz w:val="26"/>
          <w:szCs w:val="26"/>
        </w:rPr>
        <w:softHyphen/>
        <w:t>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1E4600" w:rsidRPr="00AB53D7" w:rsidRDefault="001E4600" w:rsidP="001E4600">
      <w:pPr>
        <w:widowControl w:val="0"/>
        <w:numPr>
          <w:ilvl w:val="0"/>
          <w:numId w:val="1"/>
        </w:numPr>
        <w:shd w:val="clear" w:color="auto" w:fill="FFFFFF"/>
        <w:autoSpaceDE w:val="0"/>
        <w:autoSpaceDN w:val="0"/>
        <w:adjustRightInd w:val="0"/>
        <w:spacing w:before="22"/>
        <w:ind w:left="720" w:hanging="360"/>
        <w:jc w:val="both"/>
        <w:rPr>
          <w:sz w:val="26"/>
          <w:szCs w:val="26"/>
        </w:rPr>
      </w:pPr>
      <w:r w:rsidRPr="00AB53D7">
        <w:rPr>
          <w:i/>
          <w:iCs/>
          <w:sz w:val="26"/>
          <w:szCs w:val="26"/>
        </w:rPr>
        <w:t xml:space="preserve">развитие </w:t>
      </w:r>
      <w:r w:rsidRPr="00AB53D7">
        <w:rPr>
          <w:sz w:val="26"/>
          <w:szCs w:val="26"/>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w:t>
      </w:r>
      <w:r w:rsidRPr="00AB53D7">
        <w:rPr>
          <w:sz w:val="26"/>
          <w:szCs w:val="26"/>
        </w:rPr>
        <w:softHyphen/>
        <w:t>точников информации и современных информационных технологий;</w:t>
      </w:r>
    </w:p>
    <w:p w:rsidR="001E4600" w:rsidRPr="00AB53D7" w:rsidRDefault="001E4600" w:rsidP="001E4600">
      <w:pPr>
        <w:widowControl w:val="0"/>
        <w:numPr>
          <w:ilvl w:val="0"/>
          <w:numId w:val="1"/>
        </w:numPr>
        <w:shd w:val="clear" w:color="auto" w:fill="FFFFFF"/>
        <w:autoSpaceDE w:val="0"/>
        <w:autoSpaceDN w:val="0"/>
        <w:adjustRightInd w:val="0"/>
        <w:spacing w:before="14"/>
        <w:ind w:left="720" w:right="7" w:hanging="360"/>
        <w:jc w:val="both"/>
        <w:rPr>
          <w:sz w:val="26"/>
          <w:szCs w:val="26"/>
        </w:rPr>
      </w:pPr>
      <w:r w:rsidRPr="00AB53D7">
        <w:rPr>
          <w:i/>
          <w:iCs/>
          <w:sz w:val="26"/>
          <w:szCs w:val="26"/>
        </w:rPr>
        <w:t xml:space="preserve">воспитание </w:t>
      </w:r>
      <w:r w:rsidRPr="00AB53D7">
        <w:rPr>
          <w:sz w:val="26"/>
          <w:szCs w:val="26"/>
        </w:rPr>
        <w:t>убежденности в возможности познания законов природы, использования достижений физики на благо развития человеческой цивилизации, необходимости со</w:t>
      </w:r>
      <w:r w:rsidRPr="00AB53D7">
        <w:rPr>
          <w:sz w:val="26"/>
          <w:szCs w:val="26"/>
        </w:rPr>
        <w:softHyphen/>
        <w:t>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w:t>
      </w:r>
      <w:r w:rsidRPr="00AB53D7">
        <w:rPr>
          <w:sz w:val="26"/>
          <w:szCs w:val="26"/>
        </w:rPr>
        <w:softHyphen/>
        <w:t>вания научных достижений, чувства ответственности за защиту окружающей среды;</w:t>
      </w:r>
    </w:p>
    <w:p w:rsidR="001E4600" w:rsidRPr="00AB53D7" w:rsidRDefault="001E4600" w:rsidP="001E4600">
      <w:pPr>
        <w:widowControl w:val="0"/>
        <w:numPr>
          <w:ilvl w:val="0"/>
          <w:numId w:val="1"/>
        </w:numPr>
        <w:shd w:val="clear" w:color="auto" w:fill="FFFFFF"/>
        <w:autoSpaceDE w:val="0"/>
        <w:autoSpaceDN w:val="0"/>
        <w:adjustRightInd w:val="0"/>
        <w:spacing w:before="7"/>
        <w:ind w:left="720" w:right="14" w:hanging="360"/>
        <w:jc w:val="both"/>
        <w:rPr>
          <w:sz w:val="26"/>
          <w:szCs w:val="26"/>
        </w:rPr>
      </w:pPr>
      <w:r w:rsidRPr="00AB53D7">
        <w:rPr>
          <w:i/>
          <w:iCs/>
          <w:sz w:val="26"/>
          <w:szCs w:val="26"/>
        </w:rPr>
        <w:t xml:space="preserve">использование приобретенных знаний и умений </w:t>
      </w:r>
      <w:r w:rsidRPr="00AB53D7">
        <w:rPr>
          <w:sz w:val="26"/>
          <w:szCs w:val="26"/>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E4600" w:rsidRPr="00AB53D7" w:rsidRDefault="001E4600" w:rsidP="001E4600">
      <w:pPr>
        <w:jc w:val="both"/>
        <w:rPr>
          <w:sz w:val="26"/>
          <w:szCs w:val="26"/>
        </w:rPr>
      </w:pPr>
      <w:r w:rsidRPr="00AB53D7">
        <w:rPr>
          <w:sz w:val="26"/>
          <w:szCs w:val="26"/>
        </w:rPr>
        <w:t xml:space="preserve">В </w:t>
      </w:r>
      <w:r w:rsidRPr="00AB53D7">
        <w:rPr>
          <w:b/>
          <w:sz w:val="26"/>
          <w:szCs w:val="26"/>
        </w:rPr>
        <w:t xml:space="preserve">задачи </w:t>
      </w:r>
      <w:r w:rsidRPr="00AB53D7">
        <w:rPr>
          <w:sz w:val="26"/>
          <w:szCs w:val="26"/>
        </w:rPr>
        <w:t>обучения физике входят:</w:t>
      </w:r>
    </w:p>
    <w:p w:rsidR="001E4600" w:rsidRPr="00AB53D7" w:rsidRDefault="001E4600" w:rsidP="001E4600">
      <w:pPr>
        <w:jc w:val="both"/>
        <w:rPr>
          <w:sz w:val="26"/>
          <w:szCs w:val="26"/>
        </w:rPr>
      </w:pPr>
      <w:r w:rsidRPr="00AB53D7">
        <w:rPr>
          <w:sz w:val="26"/>
          <w:szCs w:val="26"/>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1E4600" w:rsidRPr="00AB53D7" w:rsidRDefault="001E4600" w:rsidP="001E4600">
      <w:pPr>
        <w:jc w:val="both"/>
        <w:rPr>
          <w:sz w:val="26"/>
          <w:szCs w:val="26"/>
        </w:rPr>
      </w:pPr>
      <w:r w:rsidRPr="00AB53D7">
        <w:rPr>
          <w:sz w:val="26"/>
          <w:szCs w:val="26"/>
        </w:rP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1E4600" w:rsidRPr="00AB53D7" w:rsidRDefault="001E4600" w:rsidP="001E4600">
      <w:pPr>
        <w:jc w:val="both"/>
        <w:rPr>
          <w:sz w:val="26"/>
          <w:szCs w:val="26"/>
        </w:rPr>
      </w:pPr>
      <w:r w:rsidRPr="00AB53D7">
        <w:rPr>
          <w:sz w:val="26"/>
          <w:szCs w:val="26"/>
        </w:rPr>
        <w:lastRenderedPageBreak/>
        <w:t>-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1E4600" w:rsidRPr="00AB53D7" w:rsidRDefault="001E4600" w:rsidP="001E4600">
      <w:pPr>
        <w:jc w:val="both"/>
        <w:rPr>
          <w:sz w:val="26"/>
          <w:szCs w:val="26"/>
        </w:rPr>
      </w:pPr>
      <w:r w:rsidRPr="00AB53D7">
        <w:rPr>
          <w:sz w:val="26"/>
          <w:szCs w:val="26"/>
        </w:rP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1E4600" w:rsidRPr="00AB53D7" w:rsidRDefault="001E4600" w:rsidP="001E4600">
      <w:pPr>
        <w:jc w:val="both"/>
        <w:rPr>
          <w:sz w:val="26"/>
          <w:szCs w:val="26"/>
        </w:rPr>
      </w:pPr>
      <w:r w:rsidRPr="00AB53D7">
        <w:rPr>
          <w:sz w:val="26"/>
          <w:szCs w:val="26"/>
        </w:rPr>
        <w:t xml:space="preserve">    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 </w:t>
      </w:r>
      <w:r w:rsidR="00AF7AB1" w:rsidRPr="00AB53D7">
        <w:rPr>
          <w:sz w:val="26"/>
          <w:szCs w:val="26"/>
        </w:rPr>
        <w:t xml:space="preserve"> </w:t>
      </w:r>
    </w:p>
    <w:p w:rsidR="00AF7AB1" w:rsidRPr="00AB53D7" w:rsidRDefault="00AF7AB1" w:rsidP="001E4600">
      <w:pPr>
        <w:jc w:val="both"/>
        <w:rPr>
          <w:sz w:val="26"/>
          <w:szCs w:val="26"/>
        </w:rPr>
      </w:pPr>
    </w:p>
    <w:p w:rsidR="00AF7AB1" w:rsidRPr="00AB53D7" w:rsidRDefault="00AF7AB1" w:rsidP="00FA762C">
      <w:pPr>
        <w:widowControl w:val="0"/>
        <w:tabs>
          <w:tab w:val="left" w:pos="8820"/>
        </w:tabs>
        <w:autoSpaceDE w:val="0"/>
        <w:autoSpaceDN w:val="0"/>
        <w:adjustRightInd w:val="0"/>
        <w:spacing w:line="276" w:lineRule="auto"/>
        <w:jc w:val="both"/>
        <w:rPr>
          <w:sz w:val="26"/>
          <w:szCs w:val="26"/>
        </w:rPr>
      </w:pPr>
      <w:r w:rsidRPr="00AB53D7">
        <w:rPr>
          <w:sz w:val="26"/>
          <w:szCs w:val="26"/>
        </w:rPr>
        <w:t xml:space="preserve">Рабочая программа ориентирована на использование УМК авторской программы </w:t>
      </w:r>
      <w:r w:rsidRPr="00AB53D7">
        <w:rPr>
          <w:rStyle w:val="c0"/>
          <w:rFonts w:eastAsiaTheme="majorEastAsia"/>
          <w:color w:val="000000"/>
          <w:sz w:val="26"/>
          <w:szCs w:val="26"/>
        </w:rPr>
        <w:t>Мякишева Г.Я.; Буховцева Б. Б.; Сотского Н. Н. Физика. 10-11 класс  (базовый уровень). М.: «Просвещение», 2014</w:t>
      </w:r>
      <w:r w:rsidRPr="00AB53D7">
        <w:rPr>
          <w:sz w:val="26"/>
          <w:szCs w:val="26"/>
        </w:rPr>
        <w:t xml:space="preserve"> г</w:t>
      </w:r>
      <w:r w:rsidRPr="00AB53D7">
        <w:rPr>
          <w:i/>
          <w:iCs/>
          <w:sz w:val="26"/>
          <w:szCs w:val="26"/>
        </w:rPr>
        <w:t>.</w:t>
      </w:r>
    </w:p>
    <w:p w:rsidR="00AF7AB1" w:rsidRPr="00AB53D7" w:rsidRDefault="00AF7AB1" w:rsidP="00FA762C">
      <w:pPr>
        <w:spacing w:line="276" w:lineRule="auto"/>
        <w:jc w:val="both"/>
        <w:rPr>
          <w:sz w:val="26"/>
          <w:szCs w:val="26"/>
        </w:rPr>
      </w:pPr>
      <w:r w:rsidRPr="00AB53D7">
        <w:rPr>
          <w:sz w:val="26"/>
          <w:szCs w:val="26"/>
        </w:rPr>
        <w:t xml:space="preserve">           Согласно Базисному учебному плану на изучение  </w:t>
      </w:r>
      <w:r w:rsidRPr="00AB53D7">
        <w:rPr>
          <w:iCs/>
          <w:sz w:val="26"/>
          <w:szCs w:val="26"/>
        </w:rPr>
        <w:t xml:space="preserve"> в 10 классе</w:t>
      </w:r>
      <w:r w:rsidRPr="00AB53D7">
        <w:rPr>
          <w:i/>
          <w:iCs/>
          <w:sz w:val="26"/>
          <w:szCs w:val="26"/>
        </w:rPr>
        <w:t xml:space="preserve"> </w:t>
      </w:r>
      <w:r w:rsidRPr="00AB53D7">
        <w:rPr>
          <w:iCs/>
          <w:sz w:val="26"/>
          <w:szCs w:val="26"/>
        </w:rPr>
        <w:t>отводится</w:t>
      </w:r>
      <w:r w:rsidRPr="00AB53D7">
        <w:rPr>
          <w:sz w:val="26"/>
          <w:szCs w:val="26"/>
        </w:rPr>
        <w:t xml:space="preserve">  2 ч в неделю, </w:t>
      </w:r>
      <w:r w:rsidR="00720BDD">
        <w:rPr>
          <w:sz w:val="26"/>
          <w:szCs w:val="26"/>
        </w:rPr>
        <w:t>70</w:t>
      </w:r>
      <w:r w:rsidRPr="00AB53D7">
        <w:rPr>
          <w:sz w:val="26"/>
          <w:szCs w:val="26"/>
        </w:rPr>
        <w:t xml:space="preserve"> ч в год. В 11 классе -2ч в неделю, 68ч в год.</w:t>
      </w:r>
    </w:p>
    <w:p w:rsidR="001E4600" w:rsidRPr="00AB53D7" w:rsidRDefault="001E4600" w:rsidP="001E4600">
      <w:pPr>
        <w:jc w:val="both"/>
        <w:rPr>
          <w:sz w:val="26"/>
          <w:szCs w:val="26"/>
        </w:rPr>
      </w:pPr>
    </w:p>
    <w:p w:rsidR="00AF7AB1" w:rsidRDefault="00AF7AB1" w:rsidP="00AF7AB1">
      <w:pPr>
        <w:shd w:val="clear" w:color="auto" w:fill="FFFFFF"/>
        <w:tabs>
          <w:tab w:val="left" w:pos="10348"/>
        </w:tabs>
        <w:spacing w:before="77"/>
        <w:jc w:val="center"/>
        <w:rPr>
          <w:rFonts w:eastAsia="Calibri"/>
          <w:b/>
          <w:sz w:val="28"/>
          <w:szCs w:val="28"/>
        </w:rPr>
      </w:pPr>
      <w:r w:rsidRPr="00AB53D7">
        <w:rPr>
          <w:rFonts w:eastAsia="Calibri"/>
          <w:b/>
          <w:sz w:val="28"/>
          <w:szCs w:val="28"/>
        </w:rPr>
        <w:t>Планируемые результаты</w:t>
      </w:r>
      <w:r w:rsidRPr="00AB53D7">
        <w:rPr>
          <w:b/>
          <w:sz w:val="28"/>
          <w:szCs w:val="28"/>
        </w:rPr>
        <w:t xml:space="preserve"> изучения учебного предмета «Физика»</w:t>
      </w:r>
    </w:p>
    <w:p w:rsidR="000740F5" w:rsidRDefault="000740F5" w:rsidP="00AF7AB1">
      <w:pPr>
        <w:shd w:val="clear" w:color="auto" w:fill="FFFFFF"/>
        <w:tabs>
          <w:tab w:val="left" w:pos="10348"/>
        </w:tabs>
        <w:spacing w:before="77"/>
        <w:jc w:val="center"/>
        <w:rPr>
          <w:rFonts w:eastAsia="Calibri"/>
          <w:b/>
          <w:sz w:val="28"/>
          <w:szCs w:val="28"/>
        </w:rPr>
      </w:pPr>
      <w:r>
        <w:rPr>
          <w:rFonts w:eastAsia="Calibri"/>
          <w:b/>
          <w:sz w:val="28"/>
          <w:szCs w:val="28"/>
        </w:rPr>
        <w:t>10 класс</w:t>
      </w:r>
    </w:p>
    <w:p w:rsidR="000740F5" w:rsidRPr="004D1656" w:rsidRDefault="000740F5" w:rsidP="000740F5">
      <w:pPr>
        <w:widowControl w:val="0"/>
        <w:ind w:firstLine="180"/>
        <w:jc w:val="both"/>
        <w:rPr>
          <w:b/>
          <w:i/>
          <w:sz w:val="26"/>
          <w:szCs w:val="26"/>
        </w:rPr>
      </w:pPr>
      <w:r w:rsidRPr="004D1656">
        <w:rPr>
          <w:b/>
          <w:i/>
          <w:sz w:val="26"/>
          <w:szCs w:val="26"/>
        </w:rPr>
        <w:t xml:space="preserve">В результате изучения физики на </w:t>
      </w:r>
      <w:r>
        <w:rPr>
          <w:b/>
          <w:i/>
          <w:sz w:val="26"/>
          <w:szCs w:val="26"/>
        </w:rPr>
        <w:t>базовом</w:t>
      </w:r>
      <w:r w:rsidRPr="004D1656">
        <w:rPr>
          <w:b/>
          <w:i/>
          <w:sz w:val="26"/>
          <w:szCs w:val="26"/>
        </w:rPr>
        <w:t xml:space="preserve"> уровне ученик должен</w:t>
      </w:r>
    </w:p>
    <w:p w:rsidR="000740F5" w:rsidRPr="004D1656" w:rsidRDefault="000740F5" w:rsidP="000740F5">
      <w:pPr>
        <w:widowControl w:val="0"/>
        <w:ind w:firstLine="180"/>
        <w:jc w:val="both"/>
        <w:rPr>
          <w:b/>
          <w:sz w:val="26"/>
          <w:szCs w:val="26"/>
        </w:rPr>
      </w:pPr>
      <w:r w:rsidRPr="004D1656">
        <w:rPr>
          <w:b/>
          <w:sz w:val="26"/>
          <w:szCs w:val="26"/>
        </w:rPr>
        <w:t>знать/понимать</w:t>
      </w:r>
    </w:p>
    <w:p w:rsidR="000740F5" w:rsidRPr="004D1656" w:rsidRDefault="000740F5" w:rsidP="000740F5">
      <w:pPr>
        <w:widowControl w:val="0"/>
        <w:numPr>
          <w:ilvl w:val="0"/>
          <w:numId w:val="19"/>
        </w:numPr>
        <w:jc w:val="both"/>
        <w:rPr>
          <w:snapToGrid w:val="0"/>
          <w:sz w:val="26"/>
          <w:szCs w:val="26"/>
        </w:rPr>
      </w:pPr>
      <w:r w:rsidRPr="004D1656">
        <w:rPr>
          <w:b/>
          <w:i/>
          <w:snapToGrid w:val="0"/>
          <w:sz w:val="26"/>
          <w:szCs w:val="26"/>
        </w:rPr>
        <w:t>смысл понятий:</w:t>
      </w:r>
      <w:r w:rsidRPr="004D1656">
        <w:rPr>
          <w:snapToGrid w:val="0"/>
          <w:sz w:val="26"/>
          <w:szCs w:val="26"/>
        </w:rPr>
        <w:t xml:space="preserve"> физическое явление, физическая величина, модель, гипотеза, принцип, теория, пространство, время, инерциальная система отсчета, материальная точка, вещество, взаимодействие, идеальный газ, резонанс;</w:t>
      </w:r>
    </w:p>
    <w:p w:rsidR="000740F5" w:rsidRPr="004D1656" w:rsidRDefault="000740F5" w:rsidP="000740F5">
      <w:pPr>
        <w:widowControl w:val="0"/>
        <w:numPr>
          <w:ilvl w:val="0"/>
          <w:numId w:val="19"/>
        </w:numPr>
        <w:jc w:val="both"/>
        <w:rPr>
          <w:b/>
          <w:snapToGrid w:val="0"/>
          <w:sz w:val="26"/>
          <w:szCs w:val="26"/>
        </w:rPr>
      </w:pPr>
      <w:r w:rsidRPr="004D1656">
        <w:rPr>
          <w:b/>
          <w:i/>
          <w:snapToGrid w:val="0"/>
          <w:sz w:val="26"/>
          <w:szCs w:val="26"/>
        </w:rPr>
        <w:t>смысл физических величин:</w:t>
      </w:r>
      <w:r w:rsidRPr="004D1656">
        <w:rPr>
          <w:snapToGrid w:val="0"/>
          <w:sz w:val="26"/>
          <w:szCs w:val="26"/>
        </w:rPr>
        <w:t>перемещение,скорость, ускорение, масса, сила, давление, импульс, работа, мощность, механическая энергия, момент силы,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w:t>
      </w:r>
    </w:p>
    <w:p w:rsidR="000740F5" w:rsidRPr="004D1656" w:rsidRDefault="000740F5" w:rsidP="000740F5">
      <w:pPr>
        <w:widowControl w:val="0"/>
        <w:numPr>
          <w:ilvl w:val="0"/>
          <w:numId w:val="19"/>
        </w:numPr>
        <w:jc w:val="both"/>
        <w:rPr>
          <w:i/>
          <w:sz w:val="26"/>
          <w:szCs w:val="26"/>
        </w:rPr>
      </w:pPr>
      <w:r w:rsidRPr="004D1656">
        <w:rPr>
          <w:b/>
          <w:i/>
          <w:snapToGrid w:val="0"/>
          <w:sz w:val="26"/>
          <w:szCs w:val="26"/>
        </w:rPr>
        <w:t xml:space="preserve">смысл физических законов, принципов и постулатов </w:t>
      </w:r>
      <w:r w:rsidRPr="004D1656">
        <w:rPr>
          <w:snapToGrid w:val="0"/>
          <w:sz w:val="26"/>
          <w:szCs w:val="26"/>
        </w:rPr>
        <w:t>(формулировка, границы применимости):</w:t>
      </w:r>
      <w:r w:rsidRPr="004D1656">
        <w:rPr>
          <w:sz w:val="26"/>
          <w:szCs w:val="26"/>
        </w:rPr>
        <w:t xml:space="preserve">законы динамики Ньютона, принципы суперпозиции и относительности, закон </w:t>
      </w:r>
      <w:r w:rsidRPr="004D1656">
        <w:rPr>
          <w:snapToGrid w:val="0"/>
          <w:sz w:val="26"/>
          <w:szCs w:val="26"/>
        </w:rPr>
        <w:t xml:space="preserve">Паскаля, </w:t>
      </w:r>
      <w:r w:rsidRPr="004D1656">
        <w:rPr>
          <w:sz w:val="26"/>
          <w:szCs w:val="26"/>
        </w:rPr>
        <w:t>закон</w:t>
      </w:r>
      <w:r w:rsidRPr="004D1656">
        <w:rPr>
          <w:snapToGrid w:val="0"/>
          <w:sz w:val="26"/>
          <w:szCs w:val="26"/>
        </w:rPr>
        <w:t xml:space="preserve"> Архимеда, </w:t>
      </w:r>
      <w:r w:rsidRPr="004D1656">
        <w:rPr>
          <w:sz w:val="26"/>
          <w:szCs w:val="26"/>
        </w:rPr>
        <w:t>закон</w:t>
      </w:r>
      <w:r w:rsidRPr="004D1656">
        <w:rPr>
          <w:snapToGrid w:val="0"/>
          <w:sz w:val="26"/>
          <w:szCs w:val="26"/>
        </w:rPr>
        <w:t xml:space="preserve"> Гука, </w:t>
      </w:r>
      <w:r w:rsidRPr="004D1656">
        <w:rPr>
          <w:sz w:val="26"/>
          <w:szCs w:val="26"/>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w:t>
      </w:r>
    </w:p>
    <w:p w:rsidR="000740F5" w:rsidRPr="004D1656" w:rsidRDefault="000740F5" w:rsidP="000740F5">
      <w:pPr>
        <w:widowControl w:val="0"/>
        <w:numPr>
          <w:ilvl w:val="0"/>
          <w:numId w:val="19"/>
        </w:numPr>
        <w:jc w:val="both"/>
        <w:rPr>
          <w:i/>
          <w:sz w:val="26"/>
          <w:szCs w:val="26"/>
        </w:rPr>
      </w:pPr>
      <w:r w:rsidRPr="004D1656">
        <w:rPr>
          <w:b/>
          <w:i/>
          <w:sz w:val="26"/>
          <w:szCs w:val="26"/>
        </w:rPr>
        <w:t>вклад российских и зарубежных ученых</w:t>
      </w:r>
      <w:r w:rsidRPr="004D1656">
        <w:rPr>
          <w:sz w:val="26"/>
          <w:szCs w:val="26"/>
        </w:rPr>
        <w:t>, оказавших наибольшее влияние на развитие физики;</w:t>
      </w:r>
    </w:p>
    <w:p w:rsidR="000740F5" w:rsidRPr="004D1656" w:rsidRDefault="000740F5" w:rsidP="000740F5">
      <w:pPr>
        <w:widowControl w:val="0"/>
        <w:ind w:firstLine="180"/>
        <w:jc w:val="both"/>
        <w:rPr>
          <w:sz w:val="26"/>
          <w:szCs w:val="26"/>
        </w:rPr>
      </w:pPr>
      <w:r w:rsidRPr="004D1656">
        <w:rPr>
          <w:b/>
          <w:sz w:val="26"/>
          <w:szCs w:val="26"/>
        </w:rPr>
        <w:t>уметь</w:t>
      </w:r>
    </w:p>
    <w:p w:rsidR="000740F5" w:rsidRPr="004D1656" w:rsidRDefault="000740F5" w:rsidP="000740F5">
      <w:pPr>
        <w:widowControl w:val="0"/>
        <w:numPr>
          <w:ilvl w:val="0"/>
          <w:numId w:val="20"/>
        </w:numPr>
        <w:jc w:val="both"/>
        <w:rPr>
          <w:snapToGrid w:val="0"/>
          <w:sz w:val="26"/>
          <w:szCs w:val="26"/>
        </w:rPr>
      </w:pPr>
      <w:r w:rsidRPr="004D1656">
        <w:rPr>
          <w:b/>
          <w:i/>
          <w:snapToGrid w:val="0"/>
          <w:sz w:val="26"/>
          <w:szCs w:val="26"/>
        </w:rPr>
        <w:t>описывать и объяснять результаты наблюдений и экспериментов:</w:t>
      </w:r>
      <w:r w:rsidRPr="004D1656">
        <w:rPr>
          <w:sz w:val="26"/>
          <w:szCs w:val="26"/>
        </w:rPr>
        <w:t>независимость ускорения свободного падения от массы падающего тела;</w:t>
      </w:r>
      <w:r w:rsidRPr="004D1656">
        <w:rPr>
          <w:snapToGrid w:val="0"/>
          <w:sz w:val="26"/>
          <w:szCs w:val="26"/>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4D1656">
        <w:rPr>
          <w:sz w:val="26"/>
          <w:szCs w:val="26"/>
        </w:rPr>
        <w:t xml:space="preserve">броуновское движение; электризация тел при их контакте; зависимость </w:t>
      </w:r>
      <w:r w:rsidRPr="004D1656">
        <w:rPr>
          <w:sz w:val="26"/>
          <w:szCs w:val="26"/>
        </w:rPr>
        <w:lastRenderedPageBreak/>
        <w:t xml:space="preserve">сопротивления полупроводников от температуры и освещения; </w:t>
      </w:r>
    </w:p>
    <w:p w:rsidR="000740F5" w:rsidRPr="004D1656" w:rsidRDefault="000740F5" w:rsidP="000740F5">
      <w:pPr>
        <w:widowControl w:val="0"/>
        <w:numPr>
          <w:ilvl w:val="0"/>
          <w:numId w:val="20"/>
        </w:numPr>
        <w:jc w:val="both"/>
        <w:rPr>
          <w:snapToGrid w:val="0"/>
          <w:sz w:val="26"/>
          <w:szCs w:val="26"/>
        </w:rPr>
      </w:pPr>
      <w:r w:rsidRPr="004D1656">
        <w:rPr>
          <w:b/>
          <w:i/>
          <w:snapToGrid w:val="0"/>
          <w:sz w:val="26"/>
          <w:szCs w:val="26"/>
        </w:rPr>
        <w:t>приводить примеры опытов, иллюстрирующих, что:</w:t>
      </w:r>
      <w:r w:rsidRPr="004D1656">
        <w:rPr>
          <w:sz w:val="26"/>
          <w:szCs w:val="26"/>
        </w:rPr>
        <w:t xml:space="preserve">наблюдения и эксперимент служат основой для выдвижениягипотез и построениянаучных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4D1656">
        <w:rPr>
          <w:snapToGrid w:val="0"/>
          <w:sz w:val="26"/>
          <w:szCs w:val="26"/>
        </w:rPr>
        <w:t xml:space="preserve">научные факты; </w:t>
      </w:r>
      <w:r w:rsidRPr="004D1656">
        <w:rPr>
          <w:sz w:val="26"/>
          <w:szCs w:val="26"/>
        </w:rPr>
        <w:t xml:space="preserve">физическая теория позволяет предсказывать еще неизвестные явления и </w:t>
      </w:r>
      <w:r w:rsidRPr="004D1656">
        <w:rPr>
          <w:snapToGrid w:val="0"/>
          <w:sz w:val="26"/>
          <w:szCs w:val="26"/>
        </w:rPr>
        <w:t xml:space="preserve">их особенности; </w:t>
      </w:r>
      <w:r w:rsidRPr="004D1656">
        <w:rPr>
          <w:sz w:val="26"/>
          <w:szCs w:val="26"/>
        </w:rPr>
        <w:t xml:space="preserve">при объяснении природных явлений используются физические модели; один и тот же природный объект или явление можно исследовать </w:t>
      </w:r>
      <w:r w:rsidRPr="004D1656">
        <w:rPr>
          <w:snapToGrid w:val="0"/>
          <w:sz w:val="26"/>
          <w:szCs w:val="26"/>
        </w:rPr>
        <w:t xml:space="preserve">на основе использования разных моделей; </w:t>
      </w:r>
      <w:r w:rsidRPr="004D1656">
        <w:rPr>
          <w:sz w:val="26"/>
          <w:szCs w:val="26"/>
        </w:rPr>
        <w:t xml:space="preserve">законы физики и физические теории имеют свои определенные границы </w:t>
      </w:r>
      <w:r w:rsidRPr="004D1656">
        <w:rPr>
          <w:snapToGrid w:val="0"/>
          <w:sz w:val="26"/>
          <w:szCs w:val="26"/>
        </w:rPr>
        <w:t>применимости;</w:t>
      </w:r>
    </w:p>
    <w:p w:rsidR="000740F5" w:rsidRPr="004D1656" w:rsidRDefault="000740F5" w:rsidP="000740F5">
      <w:pPr>
        <w:widowControl w:val="0"/>
        <w:numPr>
          <w:ilvl w:val="0"/>
          <w:numId w:val="20"/>
        </w:numPr>
        <w:jc w:val="both"/>
        <w:rPr>
          <w:b/>
          <w:snapToGrid w:val="0"/>
          <w:sz w:val="26"/>
          <w:szCs w:val="26"/>
        </w:rPr>
      </w:pPr>
      <w:r w:rsidRPr="004D1656">
        <w:rPr>
          <w:b/>
          <w:i/>
          <w:snapToGrid w:val="0"/>
          <w:sz w:val="26"/>
          <w:szCs w:val="26"/>
        </w:rPr>
        <w:t>описывать фундаментальные опыты, оказавшие существенное влияние на развитие физики</w:t>
      </w:r>
      <w:r w:rsidRPr="004D1656">
        <w:rPr>
          <w:snapToGrid w:val="0"/>
          <w:sz w:val="26"/>
          <w:szCs w:val="26"/>
        </w:rPr>
        <w:t>;</w:t>
      </w:r>
    </w:p>
    <w:p w:rsidR="000740F5" w:rsidRPr="004D1656" w:rsidRDefault="000740F5" w:rsidP="000740F5">
      <w:pPr>
        <w:widowControl w:val="0"/>
        <w:numPr>
          <w:ilvl w:val="0"/>
          <w:numId w:val="20"/>
        </w:numPr>
        <w:jc w:val="both"/>
        <w:rPr>
          <w:b/>
          <w:snapToGrid w:val="0"/>
          <w:sz w:val="26"/>
          <w:szCs w:val="26"/>
        </w:rPr>
      </w:pPr>
      <w:r w:rsidRPr="004D1656">
        <w:rPr>
          <w:b/>
          <w:i/>
          <w:snapToGrid w:val="0"/>
          <w:sz w:val="26"/>
          <w:szCs w:val="26"/>
        </w:rPr>
        <w:t>применять полученные знания для решения физических задач;</w:t>
      </w:r>
    </w:p>
    <w:p w:rsidR="000740F5" w:rsidRPr="004D1656" w:rsidRDefault="000740F5" w:rsidP="000740F5">
      <w:pPr>
        <w:widowControl w:val="0"/>
        <w:numPr>
          <w:ilvl w:val="0"/>
          <w:numId w:val="20"/>
        </w:numPr>
        <w:jc w:val="both"/>
        <w:rPr>
          <w:snapToGrid w:val="0"/>
          <w:sz w:val="26"/>
          <w:szCs w:val="26"/>
        </w:rPr>
      </w:pPr>
      <w:r w:rsidRPr="004D1656">
        <w:rPr>
          <w:b/>
          <w:i/>
          <w:snapToGrid w:val="0"/>
          <w:sz w:val="26"/>
          <w:szCs w:val="26"/>
        </w:rPr>
        <w:t>определять:</w:t>
      </w:r>
      <w:r w:rsidRPr="004D1656">
        <w:rPr>
          <w:snapToGrid w:val="0"/>
          <w:sz w:val="26"/>
          <w:szCs w:val="26"/>
        </w:rPr>
        <w:t>характер</w:t>
      </w:r>
      <w:r w:rsidRPr="004D1656">
        <w:rPr>
          <w:sz w:val="26"/>
          <w:szCs w:val="26"/>
        </w:rPr>
        <w:t xml:space="preserve"> физического процесса по графику, таблице, формуле; </w:t>
      </w:r>
    </w:p>
    <w:p w:rsidR="000740F5" w:rsidRPr="004D1656" w:rsidRDefault="000740F5" w:rsidP="000740F5">
      <w:pPr>
        <w:widowControl w:val="0"/>
        <w:numPr>
          <w:ilvl w:val="0"/>
          <w:numId w:val="20"/>
        </w:numPr>
        <w:jc w:val="both"/>
        <w:rPr>
          <w:sz w:val="26"/>
          <w:szCs w:val="26"/>
        </w:rPr>
      </w:pPr>
      <w:r w:rsidRPr="004D1656">
        <w:rPr>
          <w:b/>
          <w:i/>
          <w:snapToGrid w:val="0"/>
          <w:sz w:val="26"/>
          <w:szCs w:val="26"/>
        </w:rPr>
        <w:t>измерять:</w:t>
      </w:r>
      <w:r w:rsidRPr="004D1656">
        <w:rPr>
          <w:snapToGrid w:val="0"/>
          <w:sz w:val="26"/>
          <w:szCs w:val="26"/>
        </w:rPr>
        <w:t>скорость,</w:t>
      </w:r>
      <w:r w:rsidRPr="004D1656">
        <w:rPr>
          <w:sz w:val="26"/>
          <w:szCs w:val="26"/>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представлять результаты измерений с учетом их погрешностей;</w:t>
      </w:r>
    </w:p>
    <w:p w:rsidR="000740F5" w:rsidRPr="004D1656" w:rsidRDefault="000740F5" w:rsidP="000740F5">
      <w:pPr>
        <w:widowControl w:val="0"/>
        <w:numPr>
          <w:ilvl w:val="0"/>
          <w:numId w:val="20"/>
        </w:numPr>
        <w:jc w:val="both"/>
        <w:rPr>
          <w:sz w:val="26"/>
          <w:szCs w:val="26"/>
        </w:rPr>
      </w:pPr>
      <w:r w:rsidRPr="004D1656">
        <w:rPr>
          <w:b/>
          <w:i/>
          <w:snapToGrid w:val="0"/>
          <w:sz w:val="26"/>
          <w:szCs w:val="26"/>
        </w:rPr>
        <w:t xml:space="preserve">приводить примеры практического применения физических знаний: </w:t>
      </w:r>
      <w:r w:rsidRPr="004D1656">
        <w:rPr>
          <w:snapToGrid w:val="0"/>
          <w:sz w:val="26"/>
          <w:szCs w:val="26"/>
        </w:rPr>
        <w:t xml:space="preserve">законов механики, термодинамики и электродинамики; </w:t>
      </w:r>
    </w:p>
    <w:p w:rsidR="000740F5" w:rsidRPr="004D1656" w:rsidRDefault="000740F5" w:rsidP="000740F5">
      <w:pPr>
        <w:widowControl w:val="0"/>
        <w:numPr>
          <w:ilvl w:val="0"/>
          <w:numId w:val="20"/>
        </w:numPr>
        <w:jc w:val="both"/>
        <w:rPr>
          <w:sz w:val="26"/>
          <w:szCs w:val="26"/>
        </w:rPr>
      </w:pPr>
      <w:r w:rsidRPr="004D1656">
        <w:rPr>
          <w:b/>
          <w:i/>
          <w:sz w:val="26"/>
          <w:szCs w:val="26"/>
        </w:rPr>
        <w:t>воспринимать и на основе полученных знаний самостоятельно оценивать</w:t>
      </w:r>
      <w:r w:rsidRPr="004D1656">
        <w:rPr>
          <w:snapToGrid w:val="0"/>
          <w:sz w:val="26"/>
          <w:szCs w:val="26"/>
        </w:rPr>
        <w:t>информацию</w:t>
      </w:r>
      <w:r w:rsidRPr="004D1656">
        <w:rPr>
          <w:sz w:val="26"/>
          <w:szCs w:val="26"/>
        </w:rPr>
        <w:t xml:space="preserve">, содержащуюся в сообщениях СМИ, научно-популярных статьях; </w:t>
      </w:r>
      <w:r w:rsidRPr="004D1656">
        <w:rPr>
          <w:b/>
          <w:i/>
          <w:sz w:val="26"/>
          <w:szCs w:val="26"/>
        </w:rPr>
        <w:t>использовать</w:t>
      </w:r>
      <w:r w:rsidRPr="004D1656">
        <w:rPr>
          <w:sz w:val="26"/>
          <w:szCs w:val="26"/>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0740F5" w:rsidRPr="004D1656" w:rsidRDefault="000740F5" w:rsidP="000740F5">
      <w:pPr>
        <w:widowControl w:val="0"/>
        <w:ind w:left="180"/>
        <w:jc w:val="both"/>
        <w:rPr>
          <w:b/>
          <w:sz w:val="26"/>
          <w:szCs w:val="26"/>
        </w:rPr>
      </w:pPr>
      <w:r w:rsidRPr="004D1656">
        <w:rPr>
          <w:b/>
          <w:sz w:val="26"/>
          <w:szCs w:val="26"/>
        </w:rPr>
        <w:t>использовать приобретенные знания и умения в практической деятельности и повседневной жизни для:</w:t>
      </w:r>
    </w:p>
    <w:p w:rsidR="000740F5" w:rsidRPr="004D1656" w:rsidRDefault="000740F5" w:rsidP="000740F5">
      <w:pPr>
        <w:widowControl w:val="0"/>
        <w:numPr>
          <w:ilvl w:val="0"/>
          <w:numId w:val="21"/>
        </w:numPr>
        <w:tabs>
          <w:tab w:val="clear" w:pos="360"/>
          <w:tab w:val="num" w:pos="180"/>
        </w:tabs>
        <w:ind w:left="180"/>
        <w:jc w:val="both"/>
        <w:rPr>
          <w:b/>
          <w:sz w:val="26"/>
          <w:szCs w:val="26"/>
        </w:rPr>
      </w:pPr>
      <w:r w:rsidRPr="004D1656">
        <w:rPr>
          <w:sz w:val="26"/>
          <w:szCs w:val="26"/>
        </w:rPr>
        <w:t>обеспечения безопасности жизнедеятельности в процессе использования транспортных средств, бытовых электроприборов;</w:t>
      </w:r>
    </w:p>
    <w:p w:rsidR="000740F5" w:rsidRPr="004D1656" w:rsidRDefault="000740F5" w:rsidP="000740F5">
      <w:pPr>
        <w:widowControl w:val="0"/>
        <w:numPr>
          <w:ilvl w:val="0"/>
          <w:numId w:val="21"/>
        </w:numPr>
        <w:tabs>
          <w:tab w:val="clear" w:pos="360"/>
          <w:tab w:val="num" w:pos="180"/>
        </w:tabs>
        <w:ind w:left="180"/>
        <w:jc w:val="both"/>
        <w:rPr>
          <w:b/>
          <w:sz w:val="26"/>
          <w:szCs w:val="26"/>
        </w:rPr>
      </w:pPr>
      <w:r w:rsidRPr="004D1656">
        <w:rPr>
          <w:sz w:val="26"/>
          <w:szCs w:val="26"/>
        </w:rPr>
        <w:t>анализа и оценки влияния на организм человека и другие организмы загрязнения окружающей среды;</w:t>
      </w:r>
    </w:p>
    <w:p w:rsidR="000740F5" w:rsidRPr="004D1656" w:rsidRDefault="000740F5" w:rsidP="000740F5">
      <w:pPr>
        <w:widowControl w:val="0"/>
        <w:numPr>
          <w:ilvl w:val="0"/>
          <w:numId w:val="21"/>
        </w:numPr>
        <w:tabs>
          <w:tab w:val="clear" w:pos="360"/>
          <w:tab w:val="num" w:pos="180"/>
        </w:tabs>
        <w:ind w:left="180"/>
        <w:jc w:val="both"/>
        <w:rPr>
          <w:b/>
          <w:sz w:val="26"/>
          <w:szCs w:val="26"/>
        </w:rPr>
      </w:pPr>
      <w:r w:rsidRPr="004D1656">
        <w:rPr>
          <w:sz w:val="26"/>
          <w:szCs w:val="26"/>
        </w:rPr>
        <w:t>рационального природопользования и защиты окружающей среды;</w:t>
      </w:r>
    </w:p>
    <w:p w:rsidR="000740F5" w:rsidRPr="000740F5" w:rsidRDefault="000740F5" w:rsidP="000740F5">
      <w:pPr>
        <w:widowControl w:val="0"/>
        <w:numPr>
          <w:ilvl w:val="0"/>
          <w:numId w:val="21"/>
        </w:numPr>
        <w:tabs>
          <w:tab w:val="clear" w:pos="360"/>
          <w:tab w:val="num" w:pos="180"/>
        </w:tabs>
        <w:ind w:left="180"/>
        <w:jc w:val="both"/>
        <w:rPr>
          <w:b/>
          <w:sz w:val="26"/>
          <w:szCs w:val="26"/>
        </w:rPr>
      </w:pPr>
      <w:r w:rsidRPr="004D1656">
        <w:rPr>
          <w:sz w:val="26"/>
          <w:szCs w:val="26"/>
        </w:rPr>
        <w:t>определения собственной позиции по отношению к экологическим проблемам и поведению в природной среде.</w:t>
      </w:r>
    </w:p>
    <w:p w:rsidR="000740F5" w:rsidRPr="000740F5" w:rsidRDefault="000740F5" w:rsidP="000740F5">
      <w:pPr>
        <w:widowControl w:val="0"/>
        <w:ind w:left="180"/>
        <w:jc w:val="center"/>
        <w:rPr>
          <w:b/>
          <w:sz w:val="26"/>
          <w:szCs w:val="26"/>
        </w:rPr>
      </w:pPr>
      <w:r w:rsidRPr="000740F5">
        <w:rPr>
          <w:b/>
          <w:sz w:val="26"/>
          <w:szCs w:val="26"/>
        </w:rPr>
        <w:t>11 класс</w:t>
      </w:r>
    </w:p>
    <w:p w:rsidR="000740F5" w:rsidRPr="00C10812" w:rsidRDefault="000740F5" w:rsidP="000740F5">
      <w:pPr>
        <w:pStyle w:val="aa"/>
        <w:shd w:val="clear" w:color="auto" w:fill="FFFFFF"/>
        <w:spacing w:before="0" w:beforeAutospacing="0" w:after="150" w:afterAutospacing="0"/>
        <w:rPr>
          <w:color w:val="000000"/>
          <w:sz w:val="27"/>
          <w:szCs w:val="27"/>
        </w:rPr>
      </w:pPr>
      <w:r w:rsidRPr="00C10812">
        <w:rPr>
          <w:b/>
          <w:bCs/>
          <w:i/>
          <w:iCs/>
          <w:color w:val="000000"/>
          <w:sz w:val="27"/>
          <w:szCs w:val="27"/>
        </w:rPr>
        <w:t>В результате изучения физики на базовом уровне ученик должен</w:t>
      </w:r>
    </w:p>
    <w:p w:rsidR="000740F5" w:rsidRPr="00C10812" w:rsidRDefault="000740F5" w:rsidP="000740F5">
      <w:pPr>
        <w:pStyle w:val="aa"/>
        <w:shd w:val="clear" w:color="auto" w:fill="FFFFFF"/>
        <w:spacing w:before="0" w:beforeAutospacing="0" w:after="150" w:afterAutospacing="0"/>
        <w:rPr>
          <w:color w:val="000000"/>
          <w:sz w:val="27"/>
          <w:szCs w:val="27"/>
        </w:rPr>
      </w:pPr>
      <w:r w:rsidRPr="00C10812">
        <w:rPr>
          <w:b/>
          <w:bCs/>
          <w:color w:val="000000"/>
          <w:sz w:val="27"/>
          <w:szCs w:val="27"/>
          <w:u w:val="single"/>
        </w:rPr>
        <w:t>знать/понимать</w:t>
      </w:r>
    </w:p>
    <w:p w:rsidR="000740F5" w:rsidRPr="00C10812" w:rsidRDefault="000740F5" w:rsidP="000740F5">
      <w:pPr>
        <w:pStyle w:val="aa"/>
        <w:numPr>
          <w:ilvl w:val="0"/>
          <w:numId w:val="22"/>
        </w:numPr>
        <w:shd w:val="clear" w:color="auto" w:fill="FFFFFF"/>
        <w:spacing w:before="0" w:beforeAutospacing="0" w:after="150" w:afterAutospacing="0"/>
        <w:rPr>
          <w:color w:val="000000"/>
          <w:sz w:val="27"/>
          <w:szCs w:val="27"/>
        </w:rPr>
      </w:pPr>
      <w:r w:rsidRPr="00C10812">
        <w:rPr>
          <w:b/>
          <w:bCs/>
          <w:color w:val="000000"/>
          <w:sz w:val="27"/>
          <w:szCs w:val="27"/>
        </w:rPr>
        <w:t>смысл понятий:</w:t>
      </w:r>
      <w:r w:rsidRPr="00C10812">
        <w:rPr>
          <w:color w:val="000000"/>
          <w:sz w:val="27"/>
          <w:szCs w:val="27"/>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0740F5" w:rsidRPr="00C10812" w:rsidRDefault="000740F5" w:rsidP="000740F5">
      <w:pPr>
        <w:pStyle w:val="aa"/>
        <w:numPr>
          <w:ilvl w:val="0"/>
          <w:numId w:val="22"/>
        </w:numPr>
        <w:shd w:val="clear" w:color="auto" w:fill="FFFFFF"/>
        <w:spacing w:before="0" w:beforeAutospacing="0" w:after="150" w:afterAutospacing="0"/>
        <w:rPr>
          <w:color w:val="000000"/>
          <w:sz w:val="27"/>
          <w:szCs w:val="27"/>
        </w:rPr>
      </w:pPr>
      <w:r w:rsidRPr="00C10812">
        <w:rPr>
          <w:b/>
          <w:bCs/>
          <w:color w:val="000000"/>
          <w:sz w:val="27"/>
          <w:szCs w:val="27"/>
        </w:rPr>
        <w:t>смысл физических величин: </w:t>
      </w:r>
      <w:r w:rsidRPr="00C10812">
        <w:rPr>
          <w:color w:val="000000"/>
          <w:sz w:val="27"/>
          <w:szCs w:val="27"/>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740F5" w:rsidRPr="00C10812" w:rsidRDefault="000740F5" w:rsidP="000740F5">
      <w:pPr>
        <w:pStyle w:val="aa"/>
        <w:numPr>
          <w:ilvl w:val="0"/>
          <w:numId w:val="22"/>
        </w:numPr>
        <w:shd w:val="clear" w:color="auto" w:fill="FFFFFF"/>
        <w:spacing w:before="0" w:beforeAutospacing="0" w:after="150" w:afterAutospacing="0"/>
        <w:rPr>
          <w:color w:val="000000"/>
          <w:sz w:val="27"/>
          <w:szCs w:val="27"/>
        </w:rPr>
      </w:pPr>
      <w:r w:rsidRPr="00C10812">
        <w:rPr>
          <w:b/>
          <w:bCs/>
          <w:i/>
          <w:iCs/>
          <w:color w:val="000000"/>
          <w:sz w:val="27"/>
          <w:szCs w:val="27"/>
        </w:rPr>
        <w:lastRenderedPageBreak/>
        <w:t>смысл физических законов</w:t>
      </w:r>
      <w:r w:rsidRPr="00C10812">
        <w:rPr>
          <w:color w:val="000000"/>
          <w:sz w:val="27"/>
          <w:szCs w:val="27"/>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740F5" w:rsidRPr="00DF4C7B" w:rsidRDefault="000740F5" w:rsidP="000740F5">
      <w:pPr>
        <w:pStyle w:val="aa"/>
        <w:numPr>
          <w:ilvl w:val="0"/>
          <w:numId w:val="22"/>
        </w:numPr>
        <w:shd w:val="clear" w:color="auto" w:fill="FFFFFF"/>
        <w:spacing w:before="0" w:beforeAutospacing="0" w:after="150" w:afterAutospacing="0"/>
        <w:rPr>
          <w:color w:val="000000"/>
          <w:sz w:val="27"/>
          <w:szCs w:val="27"/>
        </w:rPr>
      </w:pPr>
      <w:r w:rsidRPr="00C10812">
        <w:rPr>
          <w:b/>
          <w:bCs/>
          <w:i/>
          <w:iCs/>
          <w:color w:val="000000"/>
          <w:sz w:val="27"/>
          <w:szCs w:val="27"/>
        </w:rPr>
        <w:t>вклад российских и зарубежных ученых</w:t>
      </w:r>
      <w:r w:rsidRPr="00C10812">
        <w:rPr>
          <w:color w:val="000000"/>
          <w:sz w:val="27"/>
          <w:szCs w:val="27"/>
        </w:rPr>
        <w:t>, оказавших наибольшее влияние на развитие физики;</w:t>
      </w:r>
    </w:p>
    <w:p w:rsidR="000740F5" w:rsidRPr="00C10812" w:rsidRDefault="000740F5" w:rsidP="000740F5">
      <w:pPr>
        <w:pStyle w:val="aa"/>
        <w:shd w:val="clear" w:color="auto" w:fill="FFFFFF"/>
        <w:spacing w:before="0" w:beforeAutospacing="0" w:after="150" w:afterAutospacing="0"/>
        <w:rPr>
          <w:color w:val="000000"/>
          <w:sz w:val="27"/>
          <w:szCs w:val="27"/>
        </w:rPr>
      </w:pPr>
      <w:r w:rsidRPr="00C10812">
        <w:rPr>
          <w:b/>
          <w:bCs/>
          <w:color w:val="000000"/>
          <w:sz w:val="27"/>
          <w:szCs w:val="27"/>
          <w:u w:val="single"/>
        </w:rPr>
        <w:t>уметь</w:t>
      </w:r>
    </w:p>
    <w:p w:rsidR="000740F5" w:rsidRPr="00C10812" w:rsidRDefault="000740F5" w:rsidP="000740F5">
      <w:pPr>
        <w:pStyle w:val="aa"/>
        <w:numPr>
          <w:ilvl w:val="0"/>
          <w:numId w:val="23"/>
        </w:numPr>
        <w:shd w:val="clear" w:color="auto" w:fill="FFFFFF"/>
        <w:spacing w:before="0" w:beforeAutospacing="0" w:after="150" w:afterAutospacing="0"/>
        <w:rPr>
          <w:color w:val="000000"/>
          <w:sz w:val="27"/>
          <w:szCs w:val="27"/>
        </w:rPr>
      </w:pPr>
      <w:r w:rsidRPr="00C10812">
        <w:rPr>
          <w:b/>
          <w:bCs/>
          <w:i/>
          <w:iCs/>
          <w:color w:val="000000"/>
          <w:sz w:val="27"/>
          <w:szCs w:val="27"/>
        </w:rPr>
        <w:t>описывать и объяснять физические явления и свойства тел:</w:t>
      </w:r>
      <w:r w:rsidRPr="00C10812">
        <w:rPr>
          <w:b/>
          <w:bCs/>
          <w:color w:val="000000"/>
          <w:sz w:val="27"/>
          <w:szCs w:val="27"/>
        </w:rPr>
        <w:t> </w:t>
      </w:r>
      <w:r w:rsidRPr="00C10812">
        <w:rPr>
          <w:color w:val="000000"/>
          <w:sz w:val="27"/>
          <w:szCs w:val="27"/>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740F5" w:rsidRPr="00C10812" w:rsidRDefault="000740F5" w:rsidP="000740F5">
      <w:pPr>
        <w:pStyle w:val="aa"/>
        <w:numPr>
          <w:ilvl w:val="0"/>
          <w:numId w:val="23"/>
        </w:numPr>
        <w:shd w:val="clear" w:color="auto" w:fill="FFFFFF"/>
        <w:spacing w:before="0" w:beforeAutospacing="0" w:after="150" w:afterAutospacing="0"/>
        <w:rPr>
          <w:color w:val="000000"/>
          <w:sz w:val="27"/>
          <w:szCs w:val="27"/>
        </w:rPr>
      </w:pPr>
      <w:r w:rsidRPr="00C10812">
        <w:rPr>
          <w:b/>
          <w:bCs/>
          <w:i/>
          <w:iCs/>
          <w:color w:val="000000"/>
          <w:sz w:val="27"/>
          <w:szCs w:val="27"/>
        </w:rPr>
        <w:t>отличать</w:t>
      </w:r>
      <w:r w:rsidRPr="00C10812">
        <w:rPr>
          <w:b/>
          <w:bCs/>
          <w:color w:val="000000"/>
          <w:sz w:val="27"/>
          <w:szCs w:val="27"/>
        </w:rPr>
        <w:t> </w:t>
      </w:r>
      <w:r w:rsidRPr="00C10812">
        <w:rPr>
          <w:color w:val="000000"/>
          <w:sz w:val="27"/>
          <w:szCs w:val="27"/>
        </w:rPr>
        <w:t>гипотезы от научных теорий; </w:t>
      </w:r>
      <w:r w:rsidRPr="00C10812">
        <w:rPr>
          <w:b/>
          <w:bCs/>
          <w:i/>
          <w:iCs/>
          <w:color w:val="000000"/>
          <w:sz w:val="27"/>
          <w:szCs w:val="27"/>
        </w:rPr>
        <w:t>делать выводы</w:t>
      </w:r>
      <w:r w:rsidRPr="00C10812">
        <w:rPr>
          <w:i/>
          <w:iCs/>
          <w:color w:val="000000"/>
          <w:sz w:val="27"/>
          <w:szCs w:val="27"/>
        </w:rPr>
        <w:t> </w:t>
      </w:r>
      <w:r w:rsidRPr="00C10812">
        <w:rPr>
          <w:color w:val="000000"/>
          <w:sz w:val="27"/>
          <w:szCs w:val="27"/>
        </w:rPr>
        <w:t>на основе экспериментальных данных; </w:t>
      </w:r>
      <w:r w:rsidRPr="00C10812">
        <w:rPr>
          <w:b/>
          <w:bCs/>
          <w:i/>
          <w:iCs/>
          <w:color w:val="000000"/>
          <w:sz w:val="27"/>
          <w:szCs w:val="27"/>
        </w:rPr>
        <w:t>приводить примеры, показывающие, что:</w:t>
      </w:r>
      <w:r w:rsidRPr="00C10812">
        <w:rPr>
          <w:color w:val="000000"/>
          <w:sz w:val="27"/>
          <w:szCs w:val="27"/>
        </w:rPr>
        <w:t>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740F5" w:rsidRPr="00C10812" w:rsidRDefault="000740F5" w:rsidP="000740F5">
      <w:pPr>
        <w:pStyle w:val="aa"/>
        <w:numPr>
          <w:ilvl w:val="0"/>
          <w:numId w:val="23"/>
        </w:numPr>
        <w:shd w:val="clear" w:color="auto" w:fill="FFFFFF"/>
        <w:spacing w:before="0" w:beforeAutospacing="0" w:after="150" w:afterAutospacing="0"/>
        <w:rPr>
          <w:color w:val="000000"/>
          <w:sz w:val="27"/>
          <w:szCs w:val="27"/>
        </w:rPr>
      </w:pPr>
      <w:r w:rsidRPr="00C10812">
        <w:rPr>
          <w:b/>
          <w:bCs/>
          <w:i/>
          <w:iCs/>
          <w:color w:val="000000"/>
          <w:sz w:val="27"/>
          <w:szCs w:val="27"/>
        </w:rPr>
        <w:t>приводить примеры практического использования физических знаний:</w:t>
      </w:r>
      <w:r w:rsidRPr="00C10812">
        <w:rPr>
          <w:b/>
          <w:bCs/>
          <w:color w:val="000000"/>
          <w:sz w:val="27"/>
          <w:szCs w:val="27"/>
        </w:rPr>
        <w:t> </w:t>
      </w:r>
      <w:r w:rsidRPr="00C10812">
        <w:rPr>
          <w:color w:val="000000"/>
          <w:sz w:val="27"/>
          <w:szCs w:val="27"/>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740F5" w:rsidRPr="00C10812" w:rsidRDefault="000740F5" w:rsidP="000740F5">
      <w:pPr>
        <w:pStyle w:val="aa"/>
        <w:numPr>
          <w:ilvl w:val="0"/>
          <w:numId w:val="23"/>
        </w:numPr>
        <w:shd w:val="clear" w:color="auto" w:fill="FFFFFF"/>
        <w:spacing w:before="0" w:beforeAutospacing="0" w:after="150" w:afterAutospacing="0"/>
        <w:rPr>
          <w:color w:val="000000"/>
          <w:sz w:val="27"/>
          <w:szCs w:val="27"/>
        </w:rPr>
      </w:pPr>
      <w:r w:rsidRPr="00C10812">
        <w:rPr>
          <w:b/>
          <w:bCs/>
          <w:i/>
          <w:iCs/>
          <w:color w:val="000000"/>
          <w:sz w:val="27"/>
          <w:szCs w:val="27"/>
        </w:rPr>
        <w:t>воспринимать и на основе полученных знаний самостоятельно оценивать </w:t>
      </w:r>
      <w:r w:rsidRPr="00C10812">
        <w:rPr>
          <w:color w:val="000000"/>
          <w:sz w:val="27"/>
          <w:szCs w:val="27"/>
        </w:rPr>
        <w:t>информацию, содержащуюся в сообщениях СМИ, Интернете, научно-популярных статьях;</w:t>
      </w:r>
    </w:p>
    <w:p w:rsidR="000740F5" w:rsidRPr="00C10812" w:rsidRDefault="000740F5" w:rsidP="000740F5">
      <w:pPr>
        <w:pStyle w:val="aa"/>
        <w:shd w:val="clear" w:color="auto" w:fill="FFFFFF"/>
        <w:spacing w:before="0" w:beforeAutospacing="0" w:after="150" w:afterAutospacing="0"/>
        <w:rPr>
          <w:color w:val="000000"/>
          <w:sz w:val="27"/>
          <w:szCs w:val="27"/>
        </w:rPr>
      </w:pPr>
      <w:r w:rsidRPr="00C10812">
        <w:rPr>
          <w:b/>
          <w:bCs/>
          <w:color w:val="000000"/>
          <w:sz w:val="27"/>
          <w:szCs w:val="27"/>
        </w:rPr>
        <w:t>Использовать приобретенные знания и умения в практической деятельности и повседневной жизни для:</w:t>
      </w:r>
    </w:p>
    <w:p w:rsidR="000740F5" w:rsidRPr="00C10812" w:rsidRDefault="000740F5" w:rsidP="000740F5">
      <w:pPr>
        <w:pStyle w:val="aa"/>
        <w:numPr>
          <w:ilvl w:val="0"/>
          <w:numId w:val="24"/>
        </w:numPr>
        <w:shd w:val="clear" w:color="auto" w:fill="FFFFFF"/>
        <w:spacing w:before="0" w:beforeAutospacing="0" w:after="150" w:afterAutospacing="0"/>
        <w:rPr>
          <w:color w:val="000000"/>
          <w:sz w:val="27"/>
          <w:szCs w:val="27"/>
        </w:rPr>
      </w:pPr>
      <w:r w:rsidRPr="00C10812">
        <w:rPr>
          <w:color w:val="000000"/>
          <w:sz w:val="27"/>
          <w:szCs w:val="27"/>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740F5" w:rsidRPr="00C10812" w:rsidRDefault="000740F5" w:rsidP="000740F5">
      <w:pPr>
        <w:pStyle w:val="aa"/>
        <w:numPr>
          <w:ilvl w:val="0"/>
          <w:numId w:val="24"/>
        </w:numPr>
        <w:shd w:val="clear" w:color="auto" w:fill="FFFFFF"/>
        <w:spacing w:before="0" w:beforeAutospacing="0" w:after="150" w:afterAutospacing="0"/>
        <w:rPr>
          <w:color w:val="000000"/>
          <w:sz w:val="27"/>
          <w:szCs w:val="27"/>
        </w:rPr>
      </w:pPr>
      <w:r w:rsidRPr="00C10812">
        <w:rPr>
          <w:color w:val="000000"/>
          <w:sz w:val="27"/>
          <w:szCs w:val="27"/>
        </w:rPr>
        <w:t>оценки влияния на организм человека и другие организмы загрязнения окружающей среды;</w:t>
      </w:r>
    </w:p>
    <w:p w:rsidR="000740F5" w:rsidRDefault="000740F5" w:rsidP="000740F5">
      <w:pPr>
        <w:pStyle w:val="aa"/>
        <w:numPr>
          <w:ilvl w:val="0"/>
          <w:numId w:val="24"/>
        </w:numPr>
        <w:shd w:val="clear" w:color="auto" w:fill="FFFFFF"/>
        <w:spacing w:before="0" w:beforeAutospacing="0" w:after="150" w:afterAutospacing="0"/>
        <w:rPr>
          <w:color w:val="000000"/>
          <w:sz w:val="27"/>
          <w:szCs w:val="27"/>
        </w:rPr>
      </w:pPr>
      <w:r w:rsidRPr="00C10812">
        <w:rPr>
          <w:color w:val="000000"/>
          <w:sz w:val="27"/>
          <w:szCs w:val="27"/>
        </w:rPr>
        <w:t>рационального природопользования и защиты окружающей среды.</w:t>
      </w:r>
    </w:p>
    <w:p w:rsidR="000740F5" w:rsidRDefault="000740F5" w:rsidP="000740F5">
      <w:pPr>
        <w:pStyle w:val="aa"/>
        <w:shd w:val="clear" w:color="auto" w:fill="FFFFFF"/>
        <w:spacing w:before="0" w:beforeAutospacing="0" w:after="150" w:afterAutospacing="0"/>
        <w:ind w:left="720"/>
        <w:rPr>
          <w:color w:val="000000"/>
          <w:sz w:val="27"/>
          <w:szCs w:val="27"/>
        </w:rPr>
      </w:pPr>
    </w:p>
    <w:p w:rsidR="000740F5" w:rsidRDefault="000740F5" w:rsidP="000740F5">
      <w:pPr>
        <w:pStyle w:val="aa"/>
        <w:shd w:val="clear" w:color="auto" w:fill="FFFFFF"/>
        <w:spacing w:before="0" w:beforeAutospacing="0" w:after="150" w:afterAutospacing="0"/>
        <w:ind w:left="720"/>
        <w:rPr>
          <w:color w:val="000000"/>
          <w:sz w:val="27"/>
          <w:szCs w:val="27"/>
        </w:rPr>
      </w:pPr>
    </w:p>
    <w:p w:rsidR="000740F5" w:rsidRDefault="000740F5" w:rsidP="000740F5">
      <w:pPr>
        <w:pStyle w:val="aa"/>
        <w:shd w:val="clear" w:color="auto" w:fill="FFFFFF"/>
        <w:spacing w:before="0" w:beforeAutospacing="0" w:after="150" w:afterAutospacing="0"/>
        <w:ind w:left="720"/>
        <w:rPr>
          <w:color w:val="000000"/>
          <w:sz w:val="27"/>
          <w:szCs w:val="27"/>
        </w:rPr>
      </w:pPr>
    </w:p>
    <w:p w:rsidR="000740F5" w:rsidRPr="00C10812" w:rsidRDefault="000740F5" w:rsidP="000740F5">
      <w:pPr>
        <w:pStyle w:val="aa"/>
        <w:shd w:val="clear" w:color="auto" w:fill="FFFFFF"/>
        <w:spacing w:before="0" w:beforeAutospacing="0" w:after="150" w:afterAutospacing="0"/>
        <w:ind w:left="720"/>
        <w:rPr>
          <w:color w:val="000000"/>
          <w:sz w:val="27"/>
          <w:szCs w:val="27"/>
        </w:rPr>
      </w:pPr>
    </w:p>
    <w:p w:rsidR="000740F5" w:rsidRPr="00AB53D7" w:rsidRDefault="000740F5" w:rsidP="00AF7AB1">
      <w:pPr>
        <w:shd w:val="clear" w:color="auto" w:fill="FFFFFF"/>
        <w:tabs>
          <w:tab w:val="left" w:pos="10348"/>
        </w:tabs>
        <w:spacing w:before="77"/>
        <w:jc w:val="center"/>
        <w:rPr>
          <w:rFonts w:eastAsia="Calibri"/>
          <w:b/>
          <w:sz w:val="28"/>
          <w:szCs w:val="28"/>
        </w:rPr>
      </w:pPr>
    </w:p>
    <w:p w:rsidR="001E4600" w:rsidRDefault="001E4600" w:rsidP="001E4600">
      <w:pPr>
        <w:tabs>
          <w:tab w:val="left" w:pos="1316"/>
        </w:tabs>
        <w:jc w:val="both"/>
        <w:rPr>
          <w:b/>
          <w:sz w:val="28"/>
          <w:szCs w:val="28"/>
        </w:rPr>
      </w:pPr>
      <w:r w:rsidRPr="00AB53D7">
        <w:rPr>
          <w:sz w:val="26"/>
          <w:szCs w:val="26"/>
        </w:rPr>
        <w:lastRenderedPageBreak/>
        <w:tab/>
      </w:r>
      <w:r w:rsidRPr="00AB53D7">
        <w:rPr>
          <w:b/>
          <w:sz w:val="26"/>
          <w:szCs w:val="26"/>
        </w:rPr>
        <w:t xml:space="preserve"> </w:t>
      </w:r>
      <w:r w:rsidRPr="00AB53D7">
        <w:rPr>
          <w:b/>
          <w:sz w:val="28"/>
          <w:szCs w:val="28"/>
        </w:rPr>
        <w:t>Содержание учебного предмета</w:t>
      </w:r>
    </w:p>
    <w:p w:rsidR="000740F5" w:rsidRDefault="000740F5" w:rsidP="000740F5">
      <w:pPr>
        <w:tabs>
          <w:tab w:val="left" w:pos="1316"/>
        </w:tabs>
        <w:jc w:val="center"/>
        <w:rPr>
          <w:b/>
          <w:sz w:val="28"/>
          <w:szCs w:val="28"/>
        </w:rPr>
      </w:pPr>
      <w:r>
        <w:rPr>
          <w:b/>
          <w:sz w:val="28"/>
          <w:szCs w:val="28"/>
        </w:rPr>
        <w:t>10 класс</w:t>
      </w:r>
    </w:p>
    <w:p w:rsidR="000740F5" w:rsidRPr="00C35145" w:rsidRDefault="000740F5" w:rsidP="000740F5">
      <w:pPr>
        <w:pStyle w:val="af3"/>
        <w:widowControl w:val="0"/>
        <w:rPr>
          <w:rFonts w:ascii="Times New Roman" w:hAnsi="Times New Roman"/>
          <w:b/>
          <w:sz w:val="28"/>
          <w:szCs w:val="28"/>
        </w:rPr>
      </w:pPr>
      <w:r>
        <w:rPr>
          <w:rFonts w:ascii="Times New Roman" w:hAnsi="Times New Roman"/>
          <w:b/>
          <w:sz w:val="28"/>
          <w:szCs w:val="28"/>
        </w:rPr>
        <w:t>1.</w:t>
      </w:r>
      <w:r w:rsidRPr="00532F69">
        <w:rPr>
          <w:rFonts w:ascii="Times New Roman" w:hAnsi="Times New Roman"/>
          <w:b/>
          <w:color w:val="000000"/>
          <w:sz w:val="28"/>
          <w:szCs w:val="28"/>
        </w:rPr>
        <w:t>ВВЕДЕНИЕ.</w:t>
      </w:r>
      <w:r w:rsidRPr="00532F69">
        <w:rPr>
          <w:rFonts w:ascii="Times New Roman" w:hAnsi="Times New Roman"/>
          <w:color w:val="000000"/>
          <w:sz w:val="28"/>
          <w:szCs w:val="28"/>
        </w:rPr>
        <w:t xml:space="preserve"> Основные особенности физического метода исследования</w:t>
      </w:r>
      <w:r>
        <w:rPr>
          <w:rFonts w:ascii="Times New Roman" w:hAnsi="Times New Roman"/>
          <w:b/>
          <w:sz w:val="28"/>
          <w:szCs w:val="28"/>
        </w:rPr>
        <w:t xml:space="preserve"> (</w:t>
      </w:r>
      <w:r w:rsidRPr="00532F69">
        <w:rPr>
          <w:rFonts w:ascii="Times New Roman" w:hAnsi="Times New Roman"/>
          <w:b/>
          <w:sz w:val="28"/>
          <w:szCs w:val="28"/>
        </w:rPr>
        <w:t>1</w:t>
      </w:r>
      <w:r w:rsidRPr="00C35145">
        <w:rPr>
          <w:rFonts w:ascii="Times New Roman" w:hAnsi="Times New Roman"/>
          <w:b/>
          <w:sz w:val="28"/>
          <w:szCs w:val="28"/>
        </w:rPr>
        <w:t>ч)</w:t>
      </w:r>
    </w:p>
    <w:p w:rsidR="000740F5" w:rsidRPr="00630BAC" w:rsidRDefault="000740F5" w:rsidP="000740F5">
      <w:pPr>
        <w:widowControl w:val="0"/>
        <w:shd w:val="clear" w:color="auto" w:fill="FFFFFF"/>
        <w:jc w:val="both"/>
        <w:rPr>
          <w:i/>
          <w:sz w:val="26"/>
          <w:szCs w:val="26"/>
        </w:rPr>
      </w:pPr>
      <w:r w:rsidRPr="00630BAC">
        <w:rPr>
          <w:color w:val="000000"/>
          <w:sz w:val="26"/>
          <w:szCs w:val="26"/>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(выводы-сравнения с учётом границ модели) – критериальный эксперимент. Физическая теория. Приближённый характер физических законов. Моделирование явлений и объектов природы. Роль математики в физике. Научное мировоззрение. Понятие о физической картине мира.</w:t>
      </w:r>
    </w:p>
    <w:p w:rsidR="000740F5" w:rsidRDefault="000740F5" w:rsidP="000740F5">
      <w:pPr>
        <w:pStyle w:val="af3"/>
        <w:widowControl w:val="0"/>
        <w:ind w:left="360"/>
        <w:rPr>
          <w:rFonts w:ascii="Times New Roman" w:hAnsi="Times New Roman"/>
          <w:b/>
          <w:sz w:val="28"/>
          <w:szCs w:val="28"/>
        </w:rPr>
      </w:pPr>
    </w:p>
    <w:p w:rsidR="000740F5" w:rsidRDefault="000740F5" w:rsidP="000740F5">
      <w:pPr>
        <w:pStyle w:val="af3"/>
        <w:widowControl w:val="0"/>
        <w:rPr>
          <w:rFonts w:ascii="Times New Roman" w:hAnsi="Times New Roman"/>
          <w:b/>
          <w:sz w:val="28"/>
          <w:szCs w:val="28"/>
        </w:rPr>
      </w:pPr>
      <w:r>
        <w:rPr>
          <w:rFonts w:ascii="Times New Roman" w:hAnsi="Times New Roman"/>
          <w:b/>
          <w:sz w:val="28"/>
          <w:szCs w:val="28"/>
        </w:rPr>
        <w:t>2. Механика (</w:t>
      </w:r>
      <w:r w:rsidRPr="00630BAC">
        <w:rPr>
          <w:rFonts w:ascii="Times New Roman" w:hAnsi="Times New Roman"/>
          <w:b/>
          <w:sz w:val="28"/>
          <w:szCs w:val="28"/>
        </w:rPr>
        <w:t>25</w:t>
      </w:r>
      <w:r w:rsidRPr="00C35145">
        <w:rPr>
          <w:rFonts w:ascii="Times New Roman" w:hAnsi="Times New Roman"/>
          <w:b/>
          <w:sz w:val="28"/>
          <w:szCs w:val="28"/>
        </w:rPr>
        <w:t xml:space="preserve"> ч)</w:t>
      </w:r>
    </w:p>
    <w:p w:rsidR="000740F5" w:rsidRPr="00532F69" w:rsidRDefault="000740F5" w:rsidP="000740F5">
      <w:pPr>
        <w:pStyle w:val="af3"/>
        <w:widowControl w:val="0"/>
        <w:rPr>
          <w:rFonts w:ascii="Times New Roman" w:hAnsi="Times New Roman"/>
          <w:sz w:val="26"/>
          <w:szCs w:val="26"/>
        </w:rPr>
      </w:pPr>
      <w:r w:rsidRPr="00532F69">
        <w:rPr>
          <w:rFonts w:ascii="Times New Roman" w:hAnsi="Times New Roman"/>
          <w:sz w:val="26"/>
          <w:szCs w:val="26"/>
        </w:rPr>
        <w:t>Классическая механика как фундаментальная физическая теория. Границы её применимости.</w:t>
      </w:r>
    </w:p>
    <w:p w:rsidR="000740F5" w:rsidRPr="00630BAC" w:rsidRDefault="000740F5" w:rsidP="000740F5">
      <w:pPr>
        <w:widowControl w:val="0"/>
        <w:shd w:val="clear" w:color="auto" w:fill="FFFFFF"/>
        <w:jc w:val="both"/>
        <w:rPr>
          <w:color w:val="000000"/>
          <w:sz w:val="26"/>
          <w:szCs w:val="26"/>
        </w:rPr>
      </w:pPr>
      <w:r w:rsidRPr="00630BAC">
        <w:rPr>
          <w:b/>
          <w:color w:val="000000"/>
          <w:sz w:val="26"/>
          <w:szCs w:val="26"/>
        </w:rPr>
        <w:t xml:space="preserve">Кинематика. </w:t>
      </w:r>
      <w:r w:rsidRPr="00630BAC">
        <w:rPr>
          <w:color w:val="000000"/>
          <w:sz w:val="26"/>
          <w:szCs w:val="26"/>
        </w:rPr>
        <w:t>Механическое движение. Материальная точка. Относительность механического движения. Система отсчёта. Координаты. Пространство и время в классической механике.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0740F5" w:rsidRPr="00630BAC" w:rsidRDefault="000740F5" w:rsidP="000740F5">
      <w:pPr>
        <w:widowControl w:val="0"/>
        <w:shd w:val="clear" w:color="auto" w:fill="FFFFFF"/>
        <w:jc w:val="both"/>
        <w:rPr>
          <w:color w:val="000000"/>
          <w:sz w:val="26"/>
          <w:szCs w:val="26"/>
        </w:rPr>
      </w:pPr>
      <w:r w:rsidRPr="00630BAC">
        <w:rPr>
          <w:b/>
          <w:color w:val="000000"/>
          <w:sz w:val="26"/>
          <w:szCs w:val="26"/>
        </w:rPr>
        <w:t>Кинематика твёрдого тела.</w:t>
      </w:r>
      <w:r w:rsidRPr="00630BAC">
        <w:rPr>
          <w:color w:val="000000"/>
          <w:sz w:val="26"/>
          <w:szCs w:val="26"/>
        </w:rPr>
        <w:t xml:space="preserve"> Поступательное движение. Вращательное движение твёрдого тела. Угловая и линейная скорости вращения.</w:t>
      </w:r>
    </w:p>
    <w:p w:rsidR="000740F5" w:rsidRPr="00630BAC" w:rsidRDefault="000740F5" w:rsidP="000740F5">
      <w:pPr>
        <w:widowControl w:val="0"/>
        <w:shd w:val="clear" w:color="auto" w:fill="FFFFFF"/>
        <w:jc w:val="both"/>
        <w:rPr>
          <w:i/>
          <w:color w:val="000000"/>
          <w:sz w:val="26"/>
          <w:szCs w:val="26"/>
        </w:rPr>
      </w:pPr>
      <w:r w:rsidRPr="00630BAC">
        <w:rPr>
          <w:b/>
          <w:color w:val="000000"/>
          <w:sz w:val="26"/>
          <w:szCs w:val="26"/>
        </w:rPr>
        <w:t xml:space="preserve">Динамика. </w:t>
      </w:r>
      <w:r w:rsidRPr="00630BAC">
        <w:rPr>
          <w:color w:val="000000"/>
          <w:sz w:val="26"/>
          <w:szCs w:val="26"/>
        </w:rPr>
        <w:t>Основное утверждение механики. Первый закон Ньютона. Инерциальные системы отсчёта. Сила. Связь между силой и ускорением. Второй закон Ньютона. Масса. Принцип суперпозиции сил. Третий закон Ньютона. Принцип относительности Галилея.</w:t>
      </w:r>
    </w:p>
    <w:p w:rsidR="000740F5" w:rsidRPr="00630BAC" w:rsidRDefault="000740F5" w:rsidP="000740F5">
      <w:pPr>
        <w:widowControl w:val="0"/>
        <w:shd w:val="clear" w:color="auto" w:fill="FFFFFF"/>
        <w:jc w:val="both"/>
        <w:rPr>
          <w:color w:val="000000"/>
          <w:sz w:val="26"/>
          <w:szCs w:val="26"/>
        </w:rPr>
      </w:pPr>
      <w:r w:rsidRPr="00630BAC">
        <w:rPr>
          <w:b/>
          <w:color w:val="000000"/>
          <w:sz w:val="26"/>
          <w:szCs w:val="26"/>
        </w:rPr>
        <w:t xml:space="preserve">Силы в природе. </w:t>
      </w:r>
      <w:r w:rsidRPr="00630BAC">
        <w:rPr>
          <w:color w:val="000000"/>
          <w:sz w:val="26"/>
          <w:szCs w:val="26"/>
        </w:rPr>
        <w:t>Сила тяготения. Закон всемирного тяготения</w:t>
      </w:r>
      <w:r w:rsidRPr="00630BAC">
        <w:rPr>
          <w:i/>
          <w:color w:val="000000"/>
          <w:sz w:val="26"/>
          <w:szCs w:val="26"/>
        </w:rPr>
        <w:t xml:space="preserve">. </w:t>
      </w:r>
      <w:r w:rsidRPr="00630BAC">
        <w:rPr>
          <w:color w:val="000000"/>
          <w:sz w:val="26"/>
          <w:szCs w:val="26"/>
        </w:rPr>
        <w:t>Первая космическая скорость. Силы тяжести и вес. Невесомость. Сила упругости. Закон Гука. Силы трения.</w:t>
      </w:r>
    </w:p>
    <w:p w:rsidR="000740F5" w:rsidRPr="00630BAC" w:rsidRDefault="000740F5" w:rsidP="000740F5">
      <w:pPr>
        <w:widowControl w:val="0"/>
        <w:shd w:val="clear" w:color="auto" w:fill="FFFFFF"/>
        <w:jc w:val="both"/>
        <w:rPr>
          <w:color w:val="000000"/>
          <w:sz w:val="26"/>
          <w:szCs w:val="26"/>
        </w:rPr>
      </w:pPr>
      <w:r w:rsidRPr="00630BAC">
        <w:rPr>
          <w:b/>
          <w:color w:val="000000"/>
          <w:sz w:val="26"/>
          <w:szCs w:val="26"/>
        </w:rPr>
        <w:t xml:space="preserve">Законы сохранения в механике. </w:t>
      </w:r>
      <w:r w:rsidRPr="00630BAC">
        <w:rPr>
          <w:color w:val="000000"/>
          <w:sz w:val="26"/>
          <w:szCs w:val="26"/>
        </w:rPr>
        <w:t xml:space="preserve">Импульс. Закон сохранения импульса. Реактивное движение. Работа силы. Кинетическая энергия. Потенциальная энергия. Закон сохранения механической энергии. Использование законов механики для объяснения движения небесных тел и для развития космических исследований. </w:t>
      </w:r>
    </w:p>
    <w:p w:rsidR="000740F5" w:rsidRPr="00630BAC" w:rsidRDefault="000740F5" w:rsidP="000740F5">
      <w:pPr>
        <w:widowControl w:val="0"/>
        <w:shd w:val="clear" w:color="auto" w:fill="FFFFFF"/>
        <w:jc w:val="both"/>
        <w:rPr>
          <w:color w:val="000000"/>
          <w:sz w:val="26"/>
          <w:szCs w:val="26"/>
        </w:rPr>
      </w:pPr>
      <w:r w:rsidRPr="00630BAC">
        <w:rPr>
          <w:b/>
          <w:color w:val="000000"/>
          <w:sz w:val="26"/>
          <w:szCs w:val="26"/>
        </w:rPr>
        <w:t xml:space="preserve">Статика. </w:t>
      </w:r>
      <w:r w:rsidRPr="00630BAC">
        <w:rPr>
          <w:color w:val="000000"/>
          <w:sz w:val="26"/>
          <w:szCs w:val="26"/>
        </w:rPr>
        <w:t xml:space="preserve">Момент силы. Условия равновесия твердого тела. </w:t>
      </w:r>
    </w:p>
    <w:p w:rsidR="000740F5" w:rsidRPr="004D1656" w:rsidRDefault="000740F5" w:rsidP="000740F5">
      <w:pPr>
        <w:pStyle w:val="a5"/>
        <w:widowControl w:val="0"/>
        <w:shd w:val="clear" w:color="auto" w:fill="FFFFFF"/>
        <w:ind w:left="360"/>
        <w:jc w:val="both"/>
        <w:rPr>
          <w:b/>
          <w:i/>
          <w:color w:val="000000"/>
          <w:sz w:val="26"/>
          <w:szCs w:val="26"/>
        </w:rPr>
      </w:pPr>
    </w:p>
    <w:p w:rsidR="000740F5" w:rsidRPr="00630BAC" w:rsidRDefault="000740F5" w:rsidP="000740F5">
      <w:pPr>
        <w:widowControl w:val="0"/>
        <w:shd w:val="clear" w:color="auto" w:fill="FFFFFF"/>
        <w:jc w:val="both"/>
        <w:rPr>
          <w:b/>
          <w:i/>
          <w:color w:val="000000"/>
          <w:sz w:val="26"/>
          <w:szCs w:val="26"/>
        </w:rPr>
      </w:pPr>
      <w:r w:rsidRPr="00630BAC">
        <w:rPr>
          <w:b/>
          <w:i/>
          <w:color w:val="000000"/>
          <w:sz w:val="26"/>
          <w:szCs w:val="26"/>
        </w:rPr>
        <w:t>Демонстрации</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Зависимость траектории движения тела от выбора системы отсчета.</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Падение тел в воздухе и в вакууме.</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Явление инерции.</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Инертность тел.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Сравнение масс взаимодействующих тел.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Второй закон Ньютона.</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Измерение сил.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Сложение сил.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Взаимодействие тел.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Невесомость и перегрузка.</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Зависимость силы упругости от деформации.</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lastRenderedPageBreak/>
        <w:t>Силы трения.</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Виды равновесия тел.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Условия равновесия тел.</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Реактивное движение.</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Изменение энергии тел при совершении работы.</w:t>
      </w:r>
    </w:p>
    <w:p w:rsidR="000740F5" w:rsidRPr="00630BAC" w:rsidRDefault="000740F5" w:rsidP="000740F5">
      <w:pPr>
        <w:widowControl w:val="0"/>
        <w:shd w:val="clear" w:color="auto" w:fill="FFFFFF"/>
        <w:jc w:val="both"/>
        <w:rPr>
          <w:color w:val="000000"/>
          <w:sz w:val="26"/>
          <w:szCs w:val="26"/>
        </w:rPr>
      </w:pPr>
      <w:r w:rsidRPr="00630BAC">
        <w:rPr>
          <w:color w:val="000000"/>
          <w:sz w:val="26"/>
          <w:szCs w:val="26"/>
        </w:rPr>
        <w:t>Переход потенциальной энергии в кинетическую и обратно.</w:t>
      </w:r>
    </w:p>
    <w:p w:rsidR="000740F5" w:rsidRPr="004D1656" w:rsidRDefault="000740F5" w:rsidP="000740F5">
      <w:pPr>
        <w:pStyle w:val="a5"/>
        <w:widowControl w:val="0"/>
        <w:shd w:val="clear" w:color="auto" w:fill="FFFFFF"/>
        <w:ind w:left="360"/>
        <w:rPr>
          <w:b/>
          <w:i/>
          <w:color w:val="000000"/>
          <w:sz w:val="26"/>
          <w:szCs w:val="26"/>
        </w:rPr>
      </w:pPr>
    </w:p>
    <w:p w:rsidR="000740F5" w:rsidRPr="00630BAC" w:rsidRDefault="000740F5" w:rsidP="000740F5">
      <w:pPr>
        <w:widowControl w:val="0"/>
        <w:shd w:val="clear" w:color="auto" w:fill="FFFFFF"/>
        <w:rPr>
          <w:b/>
          <w:i/>
          <w:color w:val="000000"/>
          <w:sz w:val="26"/>
          <w:szCs w:val="26"/>
        </w:rPr>
      </w:pPr>
      <w:r w:rsidRPr="00630BAC">
        <w:rPr>
          <w:b/>
          <w:i/>
          <w:color w:val="000000"/>
          <w:sz w:val="26"/>
          <w:szCs w:val="26"/>
        </w:rPr>
        <w:t>Лабораторные работы</w:t>
      </w:r>
    </w:p>
    <w:p w:rsidR="000740F5" w:rsidRPr="00630BAC" w:rsidRDefault="000740F5" w:rsidP="000740F5">
      <w:pPr>
        <w:widowControl w:val="0"/>
        <w:shd w:val="clear" w:color="auto" w:fill="FFFFFF"/>
        <w:rPr>
          <w:color w:val="000000"/>
          <w:sz w:val="26"/>
          <w:szCs w:val="26"/>
        </w:rPr>
      </w:pPr>
      <w:r w:rsidRPr="00630BAC">
        <w:rPr>
          <w:color w:val="000000"/>
          <w:sz w:val="26"/>
          <w:szCs w:val="26"/>
        </w:rPr>
        <w:t xml:space="preserve">1.Изучение движения тела, брошенного горизонтально. </w:t>
      </w:r>
    </w:p>
    <w:p w:rsidR="000740F5" w:rsidRPr="00630BAC" w:rsidRDefault="000740F5" w:rsidP="000740F5">
      <w:pPr>
        <w:widowControl w:val="0"/>
        <w:shd w:val="clear" w:color="auto" w:fill="FFFFFF"/>
        <w:rPr>
          <w:color w:val="000000"/>
          <w:sz w:val="26"/>
          <w:szCs w:val="26"/>
        </w:rPr>
      </w:pPr>
      <w:r w:rsidRPr="00630BAC">
        <w:rPr>
          <w:color w:val="000000"/>
          <w:sz w:val="26"/>
          <w:szCs w:val="26"/>
        </w:rPr>
        <w:t>2. Изучение движения тел по окружности под действием силы тяжести и упругости.</w:t>
      </w:r>
    </w:p>
    <w:p w:rsidR="000740F5" w:rsidRPr="00630BAC" w:rsidRDefault="000740F5" w:rsidP="000740F5">
      <w:pPr>
        <w:widowControl w:val="0"/>
        <w:shd w:val="clear" w:color="auto" w:fill="FFFFFF"/>
        <w:rPr>
          <w:color w:val="000000"/>
          <w:sz w:val="26"/>
          <w:szCs w:val="26"/>
        </w:rPr>
      </w:pPr>
      <w:r w:rsidRPr="00630BAC">
        <w:rPr>
          <w:color w:val="000000"/>
          <w:sz w:val="26"/>
          <w:szCs w:val="26"/>
        </w:rPr>
        <w:t>3. Измерение жесткости пружины.</w:t>
      </w:r>
    </w:p>
    <w:p w:rsidR="000740F5" w:rsidRPr="00630BAC" w:rsidRDefault="000740F5" w:rsidP="000740F5">
      <w:pPr>
        <w:widowControl w:val="0"/>
        <w:shd w:val="clear" w:color="auto" w:fill="FFFFFF"/>
        <w:rPr>
          <w:color w:val="000000"/>
          <w:sz w:val="26"/>
          <w:szCs w:val="26"/>
        </w:rPr>
      </w:pPr>
      <w:r w:rsidRPr="00630BAC">
        <w:rPr>
          <w:color w:val="000000"/>
          <w:sz w:val="26"/>
          <w:szCs w:val="26"/>
        </w:rPr>
        <w:t>4. Измерение коэффициента трения скольжения.</w:t>
      </w:r>
    </w:p>
    <w:p w:rsidR="000740F5" w:rsidRPr="00630BAC" w:rsidRDefault="000740F5" w:rsidP="000740F5">
      <w:pPr>
        <w:widowControl w:val="0"/>
        <w:shd w:val="clear" w:color="auto" w:fill="FFFFFF"/>
        <w:rPr>
          <w:color w:val="000000"/>
          <w:sz w:val="26"/>
          <w:szCs w:val="26"/>
        </w:rPr>
      </w:pPr>
      <w:r w:rsidRPr="00630BAC">
        <w:rPr>
          <w:color w:val="000000"/>
          <w:sz w:val="26"/>
          <w:szCs w:val="26"/>
        </w:rPr>
        <w:t>5. Изучение закона сохранения механической энергии.</w:t>
      </w:r>
    </w:p>
    <w:p w:rsidR="000740F5" w:rsidRPr="00630BAC" w:rsidRDefault="000740F5" w:rsidP="000740F5">
      <w:pPr>
        <w:widowControl w:val="0"/>
        <w:shd w:val="clear" w:color="auto" w:fill="FFFFFF"/>
        <w:rPr>
          <w:color w:val="000000"/>
          <w:sz w:val="26"/>
          <w:szCs w:val="26"/>
        </w:rPr>
      </w:pPr>
      <w:r w:rsidRPr="00630BAC">
        <w:rPr>
          <w:color w:val="000000"/>
          <w:sz w:val="26"/>
          <w:szCs w:val="26"/>
        </w:rPr>
        <w:t>6. Изучение равновесия тела под действием нескольких сил.</w:t>
      </w:r>
    </w:p>
    <w:p w:rsidR="000740F5" w:rsidRPr="004D1656" w:rsidRDefault="000740F5" w:rsidP="000740F5">
      <w:pPr>
        <w:pStyle w:val="a5"/>
        <w:widowControl w:val="0"/>
        <w:shd w:val="clear" w:color="auto" w:fill="FFFFFF"/>
        <w:ind w:left="360"/>
        <w:rPr>
          <w:color w:val="000000"/>
          <w:sz w:val="26"/>
          <w:szCs w:val="26"/>
        </w:rPr>
      </w:pPr>
    </w:p>
    <w:p w:rsidR="000740F5" w:rsidRPr="00630BAC" w:rsidRDefault="000740F5" w:rsidP="000740F5">
      <w:pPr>
        <w:widowControl w:val="0"/>
        <w:shd w:val="clear" w:color="auto" w:fill="FFFFFF"/>
        <w:rPr>
          <w:color w:val="000000"/>
          <w:sz w:val="26"/>
          <w:szCs w:val="26"/>
        </w:rPr>
      </w:pPr>
      <w:r w:rsidRPr="00630BAC">
        <w:rPr>
          <w:color w:val="000000"/>
          <w:sz w:val="26"/>
          <w:szCs w:val="26"/>
        </w:rPr>
        <w:t>Зачёт № 1 по теме «Кинематика».</w:t>
      </w:r>
    </w:p>
    <w:p w:rsidR="000740F5" w:rsidRPr="00630BAC" w:rsidRDefault="000740F5" w:rsidP="000740F5">
      <w:pPr>
        <w:spacing w:after="150" w:line="135" w:lineRule="atLeast"/>
        <w:rPr>
          <w:color w:val="000000"/>
          <w:sz w:val="26"/>
          <w:szCs w:val="26"/>
        </w:rPr>
      </w:pPr>
      <w:r w:rsidRPr="00630BAC">
        <w:rPr>
          <w:color w:val="000000"/>
          <w:sz w:val="26"/>
          <w:szCs w:val="26"/>
        </w:rPr>
        <w:t>Зачёт № 2 по теме «Динамика. Силы в природе».</w:t>
      </w:r>
    </w:p>
    <w:p w:rsidR="000740F5" w:rsidRPr="004D1656" w:rsidRDefault="000740F5" w:rsidP="000740F5">
      <w:pPr>
        <w:pStyle w:val="a5"/>
        <w:widowControl w:val="0"/>
        <w:shd w:val="clear" w:color="auto" w:fill="FFFFFF"/>
        <w:ind w:left="360"/>
        <w:rPr>
          <w:color w:val="000000"/>
          <w:sz w:val="26"/>
          <w:szCs w:val="26"/>
        </w:rPr>
      </w:pPr>
    </w:p>
    <w:p w:rsidR="000740F5" w:rsidRDefault="000740F5" w:rsidP="000740F5">
      <w:pPr>
        <w:widowControl w:val="0"/>
        <w:shd w:val="clear" w:color="auto" w:fill="FFFFFF"/>
        <w:rPr>
          <w:b/>
          <w:color w:val="000000"/>
          <w:sz w:val="26"/>
          <w:szCs w:val="26"/>
        </w:rPr>
      </w:pPr>
      <w:r>
        <w:rPr>
          <w:b/>
          <w:color w:val="000000"/>
          <w:sz w:val="26"/>
          <w:szCs w:val="26"/>
        </w:rPr>
        <w:t>Входная контрольная работа</w:t>
      </w:r>
    </w:p>
    <w:p w:rsidR="000740F5" w:rsidRPr="00630BAC" w:rsidRDefault="000740F5" w:rsidP="000740F5">
      <w:pPr>
        <w:widowControl w:val="0"/>
        <w:shd w:val="clear" w:color="auto" w:fill="FFFFFF"/>
        <w:rPr>
          <w:b/>
          <w:color w:val="000000"/>
          <w:sz w:val="26"/>
          <w:szCs w:val="26"/>
        </w:rPr>
      </w:pPr>
      <w:r w:rsidRPr="00630BAC">
        <w:rPr>
          <w:b/>
          <w:color w:val="000000"/>
          <w:sz w:val="26"/>
          <w:szCs w:val="26"/>
        </w:rPr>
        <w:t>Контрольная работа №1 по теме «Кинематика».</w:t>
      </w:r>
    </w:p>
    <w:p w:rsidR="000740F5" w:rsidRPr="00630BAC" w:rsidRDefault="000740F5" w:rsidP="000740F5">
      <w:pPr>
        <w:widowControl w:val="0"/>
        <w:shd w:val="clear" w:color="auto" w:fill="FFFFFF"/>
        <w:rPr>
          <w:color w:val="000000"/>
          <w:sz w:val="26"/>
          <w:szCs w:val="26"/>
        </w:rPr>
      </w:pPr>
      <w:r w:rsidRPr="00630BAC">
        <w:rPr>
          <w:b/>
          <w:color w:val="000000"/>
          <w:sz w:val="26"/>
          <w:szCs w:val="26"/>
        </w:rPr>
        <w:t>Контрольная работа № 2 по теме «Законы сохранения в механике».</w:t>
      </w:r>
    </w:p>
    <w:p w:rsidR="000740F5" w:rsidRPr="00D67B99" w:rsidRDefault="000740F5" w:rsidP="000740F5">
      <w:pPr>
        <w:pStyle w:val="af3"/>
        <w:widowControl w:val="0"/>
        <w:ind w:left="360"/>
        <w:rPr>
          <w:rFonts w:ascii="Times New Roman" w:hAnsi="Times New Roman"/>
          <w:b/>
          <w:sz w:val="24"/>
          <w:szCs w:val="24"/>
        </w:rPr>
      </w:pPr>
    </w:p>
    <w:p w:rsidR="000740F5" w:rsidRPr="00C35145" w:rsidRDefault="000740F5" w:rsidP="000740F5">
      <w:pPr>
        <w:pStyle w:val="af3"/>
        <w:widowControl w:val="0"/>
        <w:rPr>
          <w:rFonts w:ascii="Times New Roman" w:hAnsi="Times New Roman"/>
          <w:b/>
          <w:sz w:val="28"/>
          <w:szCs w:val="28"/>
        </w:rPr>
      </w:pPr>
      <w:r>
        <w:rPr>
          <w:rFonts w:ascii="Times New Roman" w:hAnsi="Times New Roman"/>
          <w:b/>
          <w:sz w:val="28"/>
          <w:szCs w:val="28"/>
        </w:rPr>
        <w:t xml:space="preserve">3. Молекулярная физика (21 </w:t>
      </w:r>
      <w:r w:rsidRPr="00C35145">
        <w:rPr>
          <w:rFonts w:ascii="Times New Roman" w:hAnsi="Times New Roman"/>
          <w:b/>
          <w:sz w:val="28"/>
          <w:szCs w:val="28"/>
        </w:rPr>
        <w:t>ч)</w:t>
      </w:r>
    </w:p>
    <w:p w:rsidR="000740F5" w:rsidRPr="00532F69" w:rsidRDefault="000740F5" w:rsidP="000740F5">
      <w:pPr>
        <w:pStyle w:val="af3"/>
        <w:widowControl w:val="0"/>
        <w:jc w:val="both"/>
        <w:rPr>
          <w:rFonts w:ascii="Times New Roman" w:hAnsi="Times New Roman"/>
          <w:sz w:val="26"/>
          <w:szCs w:val="26"/>
        </w:rPr>
      </w:pPr>
      <w:r w:rsidRPr="00532F69">
        <w:rPr>
          <w:rFonts w:ascii="Times New Roman" w:hAnsi="Times New Roman"/>
          <w:b/>
          <w:sz w:val="26"/>
          <w:szCs w:val="26"/>
        </w:rPr>
        <w:t xml:space="preserve">Основы молекулярной физики. </w:t>
      </w:r>
      <w:r w:rsidRPr="00532F69">
        <w:rPr>
          <w:rFonts w:ascii="Times New Roman" w:hAnsi="Times New Roman"/>
          <w:sz w:val="26"/>
          <w:szCs w:val="26"/>
        </w:rPr>
        <w:t xml:space="preserve">Возникновение атомистической гипотезы строения вещества и ее экспериментальные доказательства. Масса и размеры молекул. Количество вещества. Моль. Постоянная Авогадро. Броуновское движение. Силы взаимодействия молекул. Строение газообразных, жидких и твёрдых тел. Тепловое движение молекул. Модель идеального газа. Границы применимости модели. Основное уравнение молекулярно-кинетической теории газа. </w:t>
      </w:r>
    </w:p>
    <w:p w:rsidR="000740F5" w:rsidRPr="00532F69" w:rsidRDefault="000740F5" w:rsidP="000740F5">
      <w:pPr>
        <w:pStyle w:val="af3"/>
        <w:widowControl w:val="0"/>
        <w:jc w:val="both"/>
        <w:rPr>
          <w:rFonts w:ascii="Times New Roman" w:hAnsi="Times New Roman"/>
          <w:sz w:val="26"/>
          <w:szCs w:val="26"/>
        </w:rPr>
      </w:pPr>
      <w:r w:rsidRPr="00532F69">
        <w:rPr>
          <w:rFonts w:ascii="Times New Roman" w:hAnsi="Times New Roman"/>
          <w:b/>
          <w:sz w:val="26"/>
          <w:szCs w:val="26"/>
        </w:rPr>
        <w:t xml:space="preserve">Температура. Энергия теплового движения молекул. </w:t>
      </w:r>
      <w:r w:rsidRPr="00532F69">
        <w:rPr>
          <w:rFonts w:ascii="Times New Roman" w:hAnsi="Times New Roman"/>
          <w:sz w:val="26"/>
          <w:szCs w:val="26"/>
        </w:rPr>
        <w:t>Тепловое равновесие. Определение температуры. Абсолютная температура. Температура - мера средней кинетической энергии молекул. Изменение скоростей движения молекул газа.</w:t>
      </w:r>
    </w:p>
    <w:p w:rsidR="000740F5" w:rsidRPr="00532F69" w:rsidRDefault="000740F5" w:rsidP="000740F5">
      <w:pPr>
        <w:pStyle w:val="af1"/>
        <w:widowControl w:val="0"/>
        <w:spacing w:after="0"/>
        <w:ind w:left="0"/>
        <w:jc w:val="both"/>
        <w:rPr>
          <w:rFonts w:ascii="Times New Roman" w:hAnsi="Times New Roman"/>
          <w:i/>
          <w:sz w:val="26"/>
          <w:szCs w:val="26"/>
        </w:rPr>
      </w:pPr>
      <w:r w:rsidRPr="00532F69">
        <w:rPr>
          <w:rFonts w:ascii="Times New Roman" w:hAnsi="Times New Roman"/>
          <w:b/>
          <w:sz w:val="26"/>
          <w:szCs w:val="26"/>
        </w:rPr>
        <w:t>Уравнение состояния идеального газа.</w:t>
      </w:r>
      <w:r w:rsidRPr="00532F69">
        <w:rPr>
          <w:rFonts w:ascii="Times New Roman" w:hAnsi="Times New Roman"/>
          <w:sz w:val="26"/>
          <w:szCs w:val="26"/>
        </w:rPr>
        <w:t xml:space="preserve"> Уравнение Менделеева-Клапейрона. Газовые законы. </w:t>
      </w:r>
      <w:r w:rsidRPr="00532F69">
        <w:rPr>
          <w:rFonts w:ascii="Times New Roman" w:hAnsi="Times New Roman"/>
          <w:i/>
          <w:sz w:val="26"/>
          <w:szCs w:val="26"/>
        </w:rPr>
        <w:t>.</w:t>
      </w:r>
    </w:p>
    <w:p w:rsidR="000740F5" w:rsidRPr="00532F69" w:rsidRDefault="000740F5" w:rsidP="000740F5">
      <w:pPr>
        <w:pStyle w:val="af1"/>
        <w:widowControl w:val="0"/>
        <w:spacing w:after="0"/>
        <w:ind w:left="0"/>
        <w:jc w:val="both"/>
        <w:rPr>
          <w:rFonts w:ascii="Times New Roman" w:hAnsi="Times New Roman"/>
          <w:sz w:val="26"/>
          <w:szCs w:val="26"/>
        </w:rPr>
      </w:pPr>
      <w:r w:rsidRPr="00532F69">
        <w:rPr>
          <w:rFonts w:ascii="Times New Roman" w:hAnsi="Times New Roman"/>
          <w:b/>
          <w:sz w:val="26"/>
          <w:szCs w:val="26"/>
        </w:rPr>
        <w:t xml:space="preserve">Термодинамика. </w:t>
      </w:r>
      <w:r w:rsidRPr="00532F69">
        <w:rPr>
          <w:rFonts w:ascii="Times New Roman" w:hAnsi="Times New Roman"/>
          <w:sz w:val="26"/>
          <w:szCs w:val="26"/>
        </w:rPr>
        <w:t xml:space="preserve">Внутренняя энергия. Работа в термодинамике. Количество теплоты. Теплоёмкость. Первый закон термодинамики. Изопроцессы. Изотермы Ван-дер-Ваальса. Адиабатный процесс.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Холодильник: устройство и принцип действия. КПД двигателей. Проблемы энергетики и охрана окружающей среды. </w:t>
      </w:r>
    </w:p>
    <w:p w:rsidR="000740F5" w:rsidRPr="00532F69" w:rsidRDefault="000740F5" w:rsidP="000740F5">
      <w:pPr>
        <w:pStyle w:val="af1"/>
        <w:widowControl w:val="0"/>
        <w:spacing w:after="0"/>
        <w:ind w:left="0"/>
        <w:jc w:val="both"/>
        <w:rPr>
          <w:rFonts w:ascii="Times New Roman" w:hAnsi="Times New Roman"/>
          <w:sz w:val="26"/>
          <w:szCs w:val="26"/>
        </w:rPr>
      </w:pPr>
      <w:r w:rsidRPr="00532F69">
        <w:rPr>
          <w:rFonts w:ascii="Times New Roman" w:hAnsi="Times New Roman"/>
          <w:b/>
          <w:sz w:val="26"/>
          <w:szCs w:val="26"/>
        </w:rPr>
        <w:t xml:space="preserve">Взаимное превращение жидкостей и газов. Твёрдые тела. </w:t>
      </w:r>
      <w:r w:rsidRPr="00532F69">
        <w:rPr>
          <w:rFonts w:ascii="Times New Roman" w:hAnsi="Times New Roman"/>
          <w:sz w:val="26"/>
          <w:szCs w:val="26"/>
        </w:rPr>
        <w:t xml:space="preserve">Модель строения жидкостей. Поверхностное натяжение. Испарение и кипение. Насыщенный пар. Влажность воздуха. Кристаллические и аморфные тела. Модели строения твердых тел. Механические свойства твердых тел. Плавление и отвердевание. Уравнение теплового баланса. </w:t>
      </w:r>
    </w:p>
    <w:p w:rsidR="000740F5" w:rsidRPr="00532F69" w:rsidRDefault="000740F5" w:rsidP="000740F5">
      <w:pPr>
        <w:pStyle w:val="af1"/>
        <w:widowControl w:val="0"/>
        <w:spacing w:after="0"/>
        <w:ind w:left="360"/>
        <w:rPr>
          <w:rFonts w:ascii="Times New Roman" w:hAnsi="Times New Roman"/>
          <w:b/>
          <w:i/>
          <w:sz w:val="26"/>
          <w:szCs w:val="26"/>
        </w:rPr>
      </w:pPr>
    </w:p>
    <w:p w:rsidR="000740F5" w:rsidRPr="00532F69" w:rsidRDefault="000740F5" w:rsidP="000740F5">
      <w:pPr>
        <w:pStyle w:val="af1"/>
        <w:widowControl w:val="0"/>
        <w:spacing w:after="0"/>
        <w:ind w:left="0"/>
        <w:rPr>
          <w:rFonts w:ascii="Times New Roman" w:hAnsi="Times New Roman"/>
          <w:b/>
          <w:i/>
          <w:sz w:val="26"/>
          <w:szCs w:val="26"/>
        </w:rPr>
      </w:pPr>
      <w:r w:rsidRPr="00532F69">
        <w:rPr>
          <w:rFonts w:ascii="Times New Roman" w:hAnsi="Times New Roman"/>
          <w:b/>
          <w:i/>
          <w:sz w:val="26"/>
          <w:szCs w:val="26"/>
        </w:rPr>
        <w:t>Демонстрации</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Механическая модель броуновского движения.</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Модель опыта Штерна.</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Изменение давления газа с изменением температуры при постоянном объеме.</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Изменение объема  газа с изменением температуры при постоянном давлении.</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Изменение объема  газа с изменением давления  при постоянной температуре.</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Кипение воды при пониженном давлении.</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Психрометр и гигрометр.</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Явление поверхностного натяжения жидкости.</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Кристаллические и аморфные тела.</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Объемные модели строения кристаллов.</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Модели дефектов кристаллических решеток.</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Изменение температуры воздуха при адиабатном сжатии и расширении.</w:t>
      </w:r>
    </w:p>
    <w:p w:rsidR="000740F5" w:rsidRPr="00532F69" w:rsidRDefault="000740F5" w:rsidP="00FA762C">
      <w:pPr>
        <w:pStyle w:val="af1"/>
        <w:widowControl w:val="0"/>
        <w:spacing w:after="0"/>
        <w:ind w:left="0"/>
        <w:jc w:val="both"/>
        <w:rPr>
          <w:rFonts w:ascii="Times New Roman" w:hAnsi="Times New Roman"/>
          <w:sz w:val="26"/>
          <w:szCs w:val="26"/>
        </w:rPr>
      </w:pPr>
      <w:r w:rsidRPr="00532F69">
        <w:rPr>
          <w:rFonts w:ascii="Times New Roman" w:hAnsi="Times New Roman"/>
          <w:sz w:val="26"/>
          <w:szCs w:val="26"/>
        </w:rPr>
        <w:t>Модели тепловых двигателей.</w:t>
      </w:r>
    </w:p>
    <w:p w:rsidR="000740F5" w:rsidRPr="00532F69" w:rsidRDefault="000740F5" w:rsidP="00FA762C">
      <w:pPr>
        <w:pStyle w:val="af1"/>
        <w:widowControl w:val="0"/>
        <w:spacing w:after="0"/>
        <w:ind w:left="360"/>
        <w:jc w:val="both"/>
        <w:rPr>
          <w:rFonts w:ascii="Times New Roman" w:hAnsi="Times New Roman"/>
          <w:b/>
          <w:i/>
          <w:sz w:val="26"/>
          <w:szCs w:val="26"/>
        </w:rPr>
      </w:pPr>
    </w:p>
    <w:p w:rsidR="000740F5" w:rsidRPr="00532F69" w:rsidRDefault="000740F5" w:rsidP="000740F5">
      <w:pPr>
        <w:pStyle w:val="af1"/>
        <w:widowControl w:val="0"/>
        <w:spacing w:after="0"/>
        <w:ind w:left="0"/>
        <w:rPr>
          <w:rFonts w:ascii="Times New Roman" w:hAnsi="Times New Roman"/>
          <w:b/>
          <w:i/>
          <w:sz w:val="26"/>
          <w:szCs w:val="26"/>
        </w:rPr>
      </w:pPr>
      <w:r w:rsidRPr="00532F69">
        <w:rPr>
          <w:rFonts w:ascii="Times New Roman" w:hAnsi="Times New Roman"/>
          <w:b/>
          <w:i/>
          <w:sz w:val="26"/>
          <w:szCs w:val="26"/>
        </w:rPr>
        <w:t>Лабораторные работы</w:t>
      </w:r>
    </w:p>
    <w:p w:rsidR="000740F5" w:rsidRPr="00630BAC" w:rsidRDefault="000740F5" w:rsidP="000740F5">
      <w:pPr>
        <w:widowControl w:val="0"/>
        <w:rPr>
          <w:sz w:val="26"/>
          <w:szCs w:val="26"/>
        </w:rPr>
      </w:pPr>
      <w:r w:rsidRPr="00630BAC">
        <w:rPr>
          <w:sz w:val="26"/>
          <w:szCs w:val="26"/>
        </w:rPr>
        <w:t>7. Опытная проверка закона Гей-Люссака.</w:t>
      </w:r>
    </w:p>
    <w:p w:rsidR="000740F5" w:rsidRPr="004D1656" w:rsidRDefault="000740F5" w:rsidP="000740F5">
      <w:pPr>
        <w:pStyle w:val="a5"/>
        <w:widowControl w:val="0"/>
        <w:ind w:left="360"/>
        <w:rPr>
          <w:sz w:val="26"/>
          <w:szCs w:val="26"/>
        </w:rPr>
      </w:pPr>
    </w:p>
    <w:p w:rsidR="000740F5" w:rsidRPr="00630BAC" w:rsidRDefault="000740F5" w:rsidP="000740F5">
      <w:pPr>
        <w:widowControl w:val="0"/>
        <w:rPr>
          <w:color w:val="000000"/>
          <w:sz w:val="26"/>
          <w:szCs w:val="26"/>
        </w:rPr>
      </w:pPr>
      <w:r w:rsidRPr="00630BAC">
        <w:rPr>
          <w:color w:val="000000"/>
          <w:sz w:val="26"/>
          <w:szCs w:val="26"/>
        </w:rPr>
        <w:t>Зачёт № 3 по теме «Основы молекулярно-кинетической теории идеального газа»</w:t>
      </w:r>
    </w:p>
    <w:p w:rsidR="000740F5" w:rsidRPr="00630BAC" w:rsidRDefault="000740F5" w:rsidP="000740F5">
      <w:pPr>
        <w:widowControl w:val="0"/>
        <w:rPr>
          <w:color w:val="000000"/>
          <w:sz w:val="26"/>
          <w:szCs w:val="26"/>
        </w:rPr>
      </w:pPr>
      <w:r w:rsidRPr="00630BAC">
        <w:rPr>
          <w:color w:val="000000"/>
          <w:sz w:val="26"/>
          <w:szCs w:val="26"/>
        </w:rPr>
        <w:t>Зачёт № 4 по теме «Взаимные превращения жидкостей и газов»</w:t>
      </w:r>
    </w:p>
    <w:p w:rsidR="000740F5" w:rsidRPr="004D1656" w:rsidRDefault="000740F5" w:rsidP="000740F5">
      <w:pPr>
        <w:pStyle w:val="a5"/>
        <w:widowControl w:val="0"/>
        <w:ind w:left="360"/>
        <w:rPr>
          <w:color w:val="000000"/>
          <w:sz w:val="26"/>
          <w:szCs w:val="26"/>
        </w:rPr>
      </w:pPr>
    </w:p>
    <w:p w:rsidR="000740F5" w:rsidRPr="00630BAC" w:rsidRDefault="000740F5" w:rsidP="000740F5">
      <w:pPr>
        <w:widowControl w:val="0"/>
        <w:rPr>
          <w:sz w:val="26"/>
          <w:szCs w:val="26"/>
        </w:rPr>
      </w:pPr>
      <w:r w:rsidRPr="00630BAC">
        <w:rPr>
          <w:b/>
          <w:color w:val="000000"/>
          <w:sz w:val="26"/>
          <w:szCs w:val="26"/>
        </w:rPr>
        <w:t>Контрольная работа № 3 по теме «Термодинамика»</w:t>
      </w:r>
    </w:p>
    <w:p w:rsidR="000740F5" w:rsidRDefault="000740F5" w:rsidP="000740F5">
      <w:pPr>
        <w:pStyle w:val="af3"/>
        <w:widowControl w:val="0"/>
        <w:ind w:left="360"/>
        <w:rPr>
          <w:rFonts w:ascii="Times New Roman" w:hAnsi="Times New Roman"/>
          <w:b/>
          <w:sz w:val="28"/>
          <w:szCs w:val="28"/>
        </w:rPr>
      </w:pPr>
    </w:p>
    <w:p w:rsidR="000740F5" w:rsidRDefault="000740F5" w:rsidP="000740F5">
      <w:pPr>
        <w:pStyle w:val="af3"/>
        <w:widowControl w:val="0"/>
        <w:rPr>
          <w:rFonts w:ascii="Times New Roman" w:hAnsi="Times New Roman"/>
          <w:b/>
          <w:sz w:val="28"/>
          <w:szCs w:val="28"/>
        </w:rPr>
      </w:pPr>
      <w:r>
        <w:rPr>
          <w:rFonts w:ascii="Times New Roman" w:hAnsi="Times New Roman"/>
          <w:b/>
          <w:sz w:val="28"/>
          <w:szCs w:val="28"/>
        </w:rPr>
        <w:t>4. Электродинамика (18 ч)</w:t>
      </w:r>
    </w:p>
    <w:p w:rsidR="000740F5" w:rsidRPr="00450529" w:rsidRDefault="000740F5" w:rsidP="00FA762C">
      <w:pPr>
        <w:pStyle w:val="af3"/>
        <w:widowControl w:val="0"/>
        <w:jc w:val="both"/>
        <w:rPr>
          <w:rFonts w:ascii="Times New Roman" w:hAnsi="Times New Roman"/>
          <w:sz w:val="26"/>
          <w:szCs w:val="26"/>
        </w:rPr>
      </w:pPr>
      <w:r w:rsidRPr="00450529">
        <w:rPr>
          <w:rFonts w:ascii="Times New Roman" w:hAnsi="Times New Roman"/>
          <w:b/>
          <w:sz w:val="26"/>
          <w:szCs w:val="26"/>
        </w:rPr>
        <w:t xml:space="preserve">Электростатика. </w:t>
      </w:r>
      <w:r w:rsidRPr="00450529">
        <w:rPr>
          <w:rFonts w:ascii="Times New Roman" w:hAnsi="Times New Roman"/>
          <w:sz w:val="26"/>
          <w:szCs w:val="26"/>
        </w:rPr>
        <w:t>Электрический заряд и элементарные частицы. Закон сохранения электрического заряда</w:t>
      </w:r>
      <w:r w:rsidRPr="00450529">
        <w:rPr>
          <w:rFonts w:ascii="Times New Roman" w:hAnsi="Times New Roman"/>
          <w:i/>
          <w:sz w:val="26"/>
          <w:szCs w:val="26"/>
        </w:rPr>
        <w:t xml:space="preserve">. </w:t>
      </w:r>
      <w:r w:rsidRPr="00450529">
        <w:rPr>
          <w:rFonts w:ascii="Times New Roman" w:hAnsi="Times New Roman"/>
          <w:sz w:val="26"/>
          <w:szCs w:val="26"/>
        </w:rPr>
        <w:t>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 электрического поля. Разность потенциалов. Электроёмкость. Конденсаторы. Энергия электрического поля конденсатора.</w:t>
      </w:r>
    </w:p>
    <w:p w:rsidR="000740F5" w:rsidRPr="00630BAC" w:rsidRDefault="000740F5" w:rsidP="00FA762C">
      <w:pPr>
        <w:widowControl w:val="0"/>
        <w:jc w:val="both"/>
        <w:rPr>
          <w:sz w:val="26"/>
          <w:szCs w:val="26"/>
        </w:rPr>
      </w:pPr>
      <w:r w:rsidRPr="00630BAC">
        <w:rPr>
          <w:b/>
          <w:sz w:val="26"/>
          <w:szCs w:val="26"/>
        </w:rPr>
        <w:t xml:space="preserve">Постоянный электрический ток. </w:t>
      </w:r>
      <w:r w:rsidRPr="00630BAC">
        <w:rPr>
          <w:sz w:val="26"/>
          <w:szCs w:val="26"/>
        </w:rPr>
        <w:t xml:space="preserve">Сила тока. Закон Ома для участка цепи. Сопротивление. Электрические цепи. Последовательное и параллельное соединение проводников. Работа и мощность тока. Электродвижущая сила (ЭДС). Закон Ома для полной цепи. </w:t>
      </w:r>
    </w:p>
    <w:p w:rsidR="000740F5" w:rsidRPr="00630BAC" w:rsidRDefault="000740F5" w:rsidP="00FA762C">
      <w:pPr>
        <w:widowControl w:val="0"/>
        <w:jc w:val="both"/>
        <w:rPr>
          <w:i/>
          <w:sz w:val="26"/>
          <w:szCs w:val="26"/>
        </w:rPr>
      </w:pPr>
      <w:r w:rsidRPr="00630BAC">
        <w:rPr>
          <w:b/>
          <w:sz w:val="26"/>
          <w:szCs w:val="26"/>
        </w:rPr>
        <w:t xml:space="preserve">Электрический ток в различных средах. </w:t>
      </w:r>
      <w:r w:rsidRPr="00630BAC">
        <w:rPr>
          <w:color w:val="000000"/>
          <w:sz w:val="26"/>
          <w:szCs w:val="26"/>
        </w:rPr>
        <w:t xml:space="preserve">Электрический ток в металлах. Зависимость сопротивления от температуры. Сверхпроводимость. </w:t>
      </w:r>
      <w:r w:rsidRPr="00630BAC">
        <w:rPr>
          <w:sz w:val="26"/>
          <w:szCs w:val="26"/>
        </w:rPr>
        <w:t xml:space="preserve">Полупроводники. Собственная и примесная проводимости полупроводников, </w:t>
      </w:r>
      <w:r w:rsidRPr="00630BAC">
        <w:rPr>
          <w:sz w:val="26"/>
          <w:szCs w:val="26"/>
          <w:lang w:val="en-US"/>
        </w:rPr>
        <w:t>p</w:t>
      </w:r>
      <w:r w:rsidRPr="00630BAC">
        <w:rPr>
          <w:sz w:val="26"/>
          <w:szCs w:val="26"/>
        </w:rPr>
        <w:t>-</w:t>
      </w:r>
      <w:r w:rsidRPr="00630BAC">
        <w:rPr>
          <w:sz w:val="26"/>
          <w:szCs w:val="26"/>
          <w:lang w:val="en-US"/>
        </w:rPr>
        <w:t>n</w:t>
      </w:r>
      <w:r w:rsidRPr="00630BAC">
        <w:rPr>
          <w:sz w:val="26"/>
          <w:szCs w:val="26"/>
        </w:rPr>
        <w:t>-переход. Полупроводниковый диод. Транзистор. Электрический ток в жидкостях. Электрический ток в вакууме. Электрический ток в газах. Плазма.</w:t>
      </w:r>
    </w:p>
    <w:p w:rsidR="000740F5" w:rsidRPr="00450529" w:rsidRDefault="000740F5" w:rsidP="000740F5">
      <w:pPr>
        <w:pStyle w:val="11"/>
        <w:widowControl w:val="0"/>
        <w:spacing w:line="240" w:lineRule="auto"/>
        <w:ind w:left="360" w:firstLine="0"/>
        <w:rPr>
          <w:b/>
          <w:i/>
          <w:sz w:val="26"/>
          <w:szCs w:val="26"/>
        </w:rPr>
      </w:pPr>
    </w:p>
    <w:p w:rsidR="000740F5" w:rsidRPr="00450529" w:rsidRDefault="000740F5" w:rsidP="000740F5">
      <w:pPr>
        <w:pStyle w:val="11"/>
        <w:widowControl w:val="0"/>
        <w:spacing w:line="240" w:lineRule="auto"/>
        <w:ind w:firstLine="0"/>
        <w:rPr>
          <w:b/>
          <w:i/>
          <w:sz w:val="26"/>
          <w:szCs w:val="26"/>
        </w:rPr>
      </w:pPr>
      <w:r w:rsidRPr="00450529">
        <w:rPr>
          <w:b/>
          <w:i/>
          <w:sz w:val="26"/>
          <w:szCs w:val="26"/>
        </w:rPr>
        <w:t>Демонстрации</w:t>
      </w:r>
    </w:p>
    <w:p w:rsidR="000740F5" w:rsidRPr="00450529" w:rsidRDefault="000740F5" w:rsidP="000740F5">
      <w:pPr>
        <w:pStyle w:val="11"/>
        <w:widowControl w:val="0"/>
        <w:spacing w:line="240" w:lineRule="auto"/>
        <w:ind w:firstLine="0"/>
        <w:jc w:val="left"/>
        <w:rPr>
          <w:sz w:val="26"/>
          <w:szCs w:val="26"/>
        </w:rPr>
      </w:pPr>
      <w:r w:rsidRPr="00450529">
        <w:rPr>
          <w:sz w:val="26"/>
          <w:szCs w:val="26"/>
        </w:rPr>
        <w:t>Электрометр.</w:t>
      </w:r>
    </w:p>
    <w:p w:rsidR="000740F5" w:rsidRPr="00450529" w:rsidRDefault="000740F5" w:rsidP="000740F5">
      <w:pPr>
        <w:pStyle w:val="11"/>
        <w:widowControl w:val="0"/>
        <w:spacing w:line="240" w:lineRule="auto"/>
        <w:ind w:firstLine="0"/>
        <w:jc w:val="left"/>
        <w:rPr>
          <w:sz w:val="26"/>
          <w:szCs w:val="26"/>
        </w:rPr>
      </w:pPr>
      <w:r w:rsidRPr="00450529">
        <w:rPr>
          <w:sz w:val="26"/>
          <w:szCs w:val="26"/>
        </w:rPr>
        <w:t>Проводники в электрическом поле.</w:t>
      </w:r>
    </w:p>
    <w:p w:rsidR="000740F5" w:rsidRPr="00450529" w:rsidRDefault="000740F5" w:rsidP="000740F5">
      <w:pPr>
        <w:pStyle w:val="11"/>
        <w:widowControl w:val="0"/>
        <w:spacing w:line="240" w:lineRule="auto"/>
        <w:ind w:firstLine="0"/>
        <w:jc w:val="left"/>
        <w:rPr>
          <w:sz w:val="26"/>
          <w:szCs w:val="26"/>
        </w:rPr>
      </w:pPr>
      <w:r w:rsidRPr="00450529">
        <w:rPr>
          <w:sz w:val="26"/>
          <w:szCs w:val="26"/>
        </w:rPr>
        <w:t>Диэлектрики в электрическом поле.</w:t>
      </w:r>
    </w:p>
    <w:p w:rsidR="000740F5" w:rsidRPr="00450529" w:rsidRDefault="000740F5" w:rsidP="000740F5">
      <w:pPr>
        <w:pStyle w:val="11"/>
        <w:widowControl w:val="0"/>
        <w:spacing w:line="240" w:lineRule="auto"/>
        <w:ind w:firstLine="0"/>
        <w:jc w:val="left"/>
        <w:rPr>
          <w:sz w:val="26"/>
          <w:szCs w:val="26"/>
        </w:rPr>
      </w:pPr>
      <w:r w:rsidRPr="00450529">
        <w:rPr>
          <w:sz w:val="26"/>
          <w:szCs w:val="26"/>
        </w:rPr>
        <w:t>Конденсаторы.</w:t>
      </w:r>
    </w:p>
    <w:p w:rsidR="000740F5" w:rsidRPr="00450529" w:rsidRDefault="000740F5" w:rsidP="000740F5">
      <w:pPr>
        <w:pStyle w:val="11"/>
        <w:widowControl w:val="0"/>
        <w:spacing w:line="240" w:lineRule="auto"/>
        <w:ind w:firstLine="0"/>
        <w:jc w:val="left"/>
        <w:rPr>
          <w:sz w:val="26"/>
          <w:szCs w:val="26"/>
        </w:rPr>
      </w:pPr>
      <w:r w:rsidRPr="00450529">
        <w:rPr>
          <w:sz w:val="26"/>
          <w:szCs w:val="26"/>
        </w:rPr>
        <w:t>Энергия заряженного конденсатора.</w:t>
      </w:r>
    </w:p>
    <w:p w:rsidR="000740F5" w:rsidRPr="00450529" w:rsidRDefault="000740F5" w:rsidP="00FA762C">
      <w:pPr>
        <w:pStyle w:val="11"/>
        <w:widowControl w:val="0"/>
        <w:spacing w:line="240" w:lineRule="auto"/>
        <w:ind w:firstLine="0"/>
        <w:rPr>
          <w:sz w:val="26"/>
          <w:szCs w:val="26"/>
        </w:rPr>
      </w:pPr>
      <w:r w:rsidRPr="00450529">
        <w:rPr>
          <w:sz w:val="26"/>
          <w:szCs w:val="26"/>
        </w:rPr>
        <w:lastRenderedPageBreak/>
        <w:t>Электроизмерительные приборы.</w:t>
      </w:r>
    </w:p>
    <w:p w:rsidR="000740F5" w:rsidRPr="00450529" w:rsidRDefault="000740F5" w:rsidP="00FA762C">
      <w:pPr>
        <w:pStyle w:val="11"/>
        <w:widowControl w:val="0"/>
        <w:spacing w:line="240" w:lineRule="auto"/>
        <w:ind w:firstLine="0"/>
        <w:rPr>
          <w:sz w:val="26"/>
          <w:szCs w:val="26"/>
        </w:rPr>
      </w:pPr>
      <w:r w:rsidRPr="00450529">
        <w:rPr>
          <w:sz w:val="26"/>
          <w:szCs w:val="26"/>
        </w:rPr>
        <w:t>Зависимость удельного сопротивления металлов от температуры.</w:t>
      </w:r>
    </w:p>
    <w:p w:rsidR="000740F5" w:rsidRPr="00450529" w:rsidRDefault="000740F5" w:rsidP="00FA762C">
      <w:pPr>
        <w:pStyle w:val="11"/>
        <w:widowControl w:val="0"/>
        <w:spacing w:line="240" w:lineRule="auto"/>
        <w:ind w:firstLine="0"/>
        <w:rPr>
          <w:sz w:val="26"/>
          <w:szCs w:val="26"/>
        </w:rPr>
      </w:pPr>
      <w:r w:rsidRPr="00450529">
        <w:rPr>
          <w:sz w:val="26"/>
          <w:szCs w:val="26"/>
        </w:rPr>
        <w:t>Зависимость удельного сопротивления полупроводников от температуры и освещения.</w:t>
      </w:r>
    </w:p>
    <w:p w:rsidR="000740F5" w:rsidRPr="00450529" w:rsidRDefault="000740F5" w:rsidP="00FA762C">
      <w:pPr>
        <w:pStyle w:val="11"/>
        <w:widowControl w:val="0"/>
        <w:spacing w:line="240" w:lineRule="auto"/>
        <w:ind w:firstLine="0"/>
        <w:rPr>
          <w:sz w:val="26"/>
          <w:szCs w:val="26"/>
        </w:rPr>
      </w:pPr>
      <w:r w:rsidRPr="00450529">
        <w:rPr>
          <w:sz w:val="26"/>
          <w:szCs w:val="26"/>
        </w:rPr>
        <w:t>Собственная и примесная проводимость полупроводников.</w:t>
      </w:r>
    </w:p>
    <w:p w:rsidR="000740F5" w:rsidRPr="00450529" w:rsidRDefault="000740F5" w:rsidP="00FA762C">
      <w:pPr>
        <w:pStyle w:val="11"/>
        <w:widowControl w:val="0"/>
        <w:spacing w:line="240" w:lineRule="auto"/>
        <w:ind w:firstLine="0"/>
        <w:rPr>
          <w:sz w:val="26"/>
          <w:szCs w:val="26"/>
        </w:rPr>
      </w:pPr>
      <w:r w:rsidRPr="00450529">
        <w:rPr>
          <w:sz w:val="26"/>
          <w:szCs w:val="26"/>
        </w:rPr>
        <w:t>Полупроводниковый диод.</w:t>
      </w:r>
    </w:p>
    <w:p w:rsidR="000740F5" w:rsidRPr="00450529" w:rsidRDefault="000740F5" w:rsidP="00FA762C">
      <w:pPr>
        <w:pStyle w:val="11"/>
        <w:widowControl w:val="0"/>
        <w:spacing w:line="240" w:lineRule="auto"/>
        <w:ind w:firstLine="0"/>
        <w:rPr>
          <w:sz w:val="26"/>
          <w:szCs w:val="26"/>
        </w:rPr>
      </w:pPr>
      <w:r w:rsidRPr="00450529">
        <w:rPr>
          <w:sz w:val="26"/>
          <w:szCs w:val="26"/>
        </w:rPr>
        <w:t>Транзистор.</w:t>
      </w:r>
    </w:p>
    <w:p w:rsidR="000740F5" w:rsidRPr="00450529" w:rsidRDefault="000740F5" w:rsidP="00FA762C">
      <w:pPr>
        <w:pStyle w:val="11"/>
        <w:widowControl w:val="0"/>
        <w:spacing w:line="240" w:lineRule="auto"/>
        <w:ind w:firstLine="0"/>
        <w:rPr>
          <w:sz w:val="26"/>
          <w:szCs w:val="26"/>
        </w:rPr>
      </w:pPr>
      <w:r w:rsidRPr="00450529">
        <w:rPr>
          <w:sz w:val="26"/>
          <w:szCs w:val="26"/>
        </w:rPr>
        <w:t>Термоэлектронная эмиссия.</w:t>
      </w:r>
    </w:p>
    <w:p w:rsidR="000740F5" w:rsidRPr="00450529" w:rsidRDefault="000740F5" w:rsidP="00FA762C">
      <w:pPr>
        <w:pStyle w:val="11"/>
        <w:widowControl w:val="0"/>
        <w:spacing w:line="240" w:lineRule="auto"/>
        <w:ind w:firstLine="0"/>
        <w:rPr>
          <w:sz w:val="26"/>
          <w:szCs w:val="26"/>
        </w:rPr>
      </w:pPr>
      <w:r w:rsidRPr="00450529">
        <w:rPr>
          <w:sz w:val="26"/>
          <w:szCs w:val="26"/>
        </w:rPr>
        <w:t>Электронно-лучевая трубка.</w:t>
      </w:r>
    </w:p>
    <w:p w:rsidR="000740F5" w:rsidRPr="00450529" w:rsidRDefault="000740F5" w:rsidP="00FA762C">
      <w:pPr>
        <w:pStyle w:val="11"/>
        <w:widowControl w:val="0"/>
        <w:spacing w:line="240" w:lineRule="auto"/>
        <w:ind w:firstLine="0"/>
        <w:rPr>
          <w:sz w:val="26"/>
          <w:szCs w:val="26"/>
        </w:rPr>
      </w:pPr>
      <w:r w:rsidRPr="00450529">
        <w:rPr>
          <w:sz w:val="26"/>
          <w:szCs w:val="26"/>
        </w:rPr>
        <w:t>Явление электролиза.</w:t>
      </w:r>
    </w:p>
    <w:p w:rsidR="000740F5" w:rsidRPr="00450529" w:rsidRDefault="000740F5" w:rsidP="00FA762C">
      <w:pPr>
        <w:pStyle w:val="11"/>
        <w:widowControl w:val="0"/>
        <w:spacing w:line="240" w:lineRule="auto"/>
        <w:ind w:firstLine="0"/>
        <w:rPr>
          <w:sz w:val="26"/>
          <w:szCs w:val="26"/>
        </w:rPr>
      </w:pPr>
      <w:r w:rsidRPr="00450529">
        <w:rPr>
          <w:sz w:val="26"/>
          <w:szCs w:val="26"/>
        </w:rPr>
        <w:t>Электрический разряд в газе.</w:t>
      </w:r>
    </w:p>
    <w:p w:rsidR="000740F5" w:rsidRPr="00450529" w:rsidRDefault="000740F5" w:rsidP="00FA762C">
      <w:pPr>
        <w:pStyle w:val="11"/>
        <w:widowControl w:val="0"/>
        <w:spacing w:line="240" w:lineRule="auto"/>
        <w:ind w:firstLine="0"/>
        <w:rPr>
          <w:sz w:val="26"/>
          <w:szCs w:val="26"/>
        </w:rPr>
      </w:pPr>
      <w:r w:rsidRPr="00450529">
        <w:rPr>
          <w:sz w:val="26"/>
          <w:szCs w:val="26"/>
        </w:rPr>
        <w:t>Люминесцентная лампа.</w:t>
      </w:r>
    </w:p>
    <w:p w:rsidR="000740F5" w:rsidRPr="00450529" w:rsidRDefault="000740F5" w:rsidP="000740F5">
      <w:pPr>
        <w:pStyle w:val="11"/>
        <w:widowControl w:val="0"/>
        <w:spacing w:line="240" w:lineRule="auto"/>
        <w:ind w:left="360" w:firstLine="0"/>
        <w:rPr>
          <w:b/>
          <w:i/>
          <w:sz w:val="26"/>
          <w:szCs w:val="26"/>
        </w:rPr>
      </w:pPr>
    </w:p>
    <w:p w:rsidR="000740F5" w:rsidRPr="00450529" w:rsidRDefault="000740F5" w:rsidP="000740F5">
      <w:pPr>
        <w:pStyle w:val="11"/>
        <w:widowControl w:val="0"/>
        <w:spacing w:line="240" w:lineRule="auto"/>
        <w:ind w:firstLine="0"/>
        <w:jc w:val="left"/>
        <w:rPr>
          <w:b/>
          <w:i/>
          <w:sz w:val="26"/>
          <w:szCs w:val="26"/>
        </w:rPr>
      </w:pPr>
      <w:r w:rsidRPr="00450529">
        <w:rPr>
          <w:b/>
          <w:i/>
          <w:sz w:val="26"/>
          <w:szCs w:val="26"/>
        </w:rPr>
        <w:t>Лабораторные работы</w:t>
      </w:r>
    </w:p>
    <w:p w:rsidR="000740F5" w:rsidRPr="00450529" w:rsidRDefault="000740F5" w:rsidP="000740F5">
      <w:pPr>
        <w:pStyle w:val="11"/>
        <w:widowControl w:val="0"/>
        <w:spacing w:line="240" w:lineRule="auto"/>
        <w:ind w:firstLine="0"/>
        <w:jc w:val="left"/>
        <w:rPr>
          <w:sz w:val="26"/>
          <w:szCs w:val="26"/>
        </w:rPr>
      </w:pPr>
      <w:r>
        <w:rPr>
          <w:sz w:val="26"/>
          <w:szCs w:val="26"/>
        </w:rPr>
        <w:t>8</w:t>
      </w:r>
      <w:r w:rsidRPr="00450529">
        <w:rPr>
          <w:sz w:val="26"/>
          <w:szCs w:val="26"/>
        </w:rPr>
        <w:t>.Изучение последовательного и параллельного соединения проводников</w:t>
      </w:r>
    </w:p>
    <w:p w:rsidR="000740F5" w:rsidRPr="00450529" w:rsidRDefault="000740F5" w:rsidP="000740F5">
      <w:pPr>
        <w:pStyle w:val="11"/>
        <w:widowControl w:val="0"/>
        <w:spacing w:line="240" w:lineRule="auto"/>
        <w:ind w:firstLine="0"/>
        <w:jc w:val="left"/>
        <w:rPr>
          <w:sz w:val="26"/>
          <w:szCs w:val="26"/>
        </w:rPr>
      </w:pPr>
      <w:r>
        <w:rPr>
          <w:sz w:val="26"/>
          <w:szCs w:val="26"/>
        </w:rPr>
        <w:t>9</w:t>
      </w:r>
      <w:r w:rsidRPr="00450529">
        <w:rPr>
          <w:sz w:val="26"/>
          <w:szCs w:val="26"/>
        </w:rPr>
        <w:t>.Измерение ЭДС и внутреннего сопротивления источника тока.</w:t>
      </w:r>
    </w:p>
    <w:p w:rsidR="000740F5" w:rsidRDefault="000740F5" w:rsidP="000740F5">
      <w:pPr>
        <w:pStyle w:val="11"/>
        <w:widowControl w:val="0"/>
        <w:spacing w:line="240" w:lineRule="auto"/>
        <w:ind w:left="360" w:firstLine="0"/>
        <w:jc w:val="left"/>
        <w:rPr>
          <w:sz w:val="26"/>
          <w:szCs w:val="26"/>
        </w:rPr>
      </w:pPr>
    </w:p>
    <w:p w:rsidR="000740F5" w:rsidRPr="00450529" w:rsidRDefault="000740F5" w:rsidP="000740F5">
      <w:pPr>
        <w:pStyle w:val="11"/>
        <w:widowControl w:val="0"/>
        <w:spacing w:line="240" w:lineRule="auto"/>
        <w:ind w:firstLine="0"/>
        <w:jc w:val="left"/>
        <w:rPr>
          <w:color w:val="000000"/>
          <w:sz w:val="26"/>
          <w:szCs w:val="26"/>
        </w:rPr>
      </w:pPr>
      <w:r w:rsidRPr="00450529">
        <w:rPr>
          <w:color w:val="000000"/>
          <w:sz w:val="26"/>
          <w:szCs w:val="26"/>
        </w:rPr>
        <w:t>Зачёт № 5 «Электростатика»</w:t>
      </w:r>
    </w:p>
    <w:p w:rsidR="000740F5" w:rsidRPr="00450529" w:rsidRDefault="000740F5" w:rsidP="000740F5">
      <w:pPr>
        <w:pStyle w:val="11"/>
        <w:widowControl w:val="0"/>
        <w:spacing w:line="240" w:lineRule="auto"/>
        <w:jc w:val="left"/>
        <w:rPr>
          <w:color w:val="000000"/>
          <w:sz w:val="26"/>
          <w:szCs w:val="26"/>
        </w:rPr>
      </w:pPr>
    </w:p>
    <w:p w:rsidR="000740F5" w:rsidRPr="00EF3150" w:rsidRDefault="000740F5" w:rsidP="000740F5">
      <w:pPr>
        <w:pStyle w:val="11"/>
        <w:widowControl w:val="0"/>
        <w:spacing w:line="240" w:lineRule="auto"/>
        <w:ind w:firstLine="0"/>
        <w:jc w:val="left"/>
        <w:rPr>
          <w:b/>
          <w:color w:val="000000"/>
          <w:sz w:val="26"/>
          <w:szCs w:val="26"/>
        </w:rPr>
      </w:pPr>
      <w:r w:rsidRPr="00EF3150">
        <w:rPr>
          <w:b/>
          <w:color w:val="000000"/>
          <w:sz w:val="26"/>
          <w:szCs w:val="26"/>
        </w:rPr>
        <w:t>Контрольная работа №4 по теме «Постоянный электрический ток».</w:t>
      </w:r>
    </w:p>
    <w:p w:rsidR="000740F5" w:rsidRDefault="000740F5" w:rsidP="000740F5">
      <w:pPr>
        <w:shd w:val="clear" w:color="auto" w:fill="FFFFFF"/>
        <w:spacing w:before="100" w:beforeAutospacing="1" w:after="150" w:line="300" w:lineRule="atLeast"/>
        <w:jc w:val="both"/>
        <w:rPr>
          <w:rFonts w:cs="Arial"/>
          <w:b/>
          <w:bCs/>
        </w:rPr>
      </w:pPr>
    </w:p>
    <w:p w:rsidR="00BF3297" w:rsidRDefault="00BF3297" w:rsidP="001E4600">
      <w:pPr>
        <w:tabs>
          <w:tab w:val="left" w:pos="1316"/>
        </w:tabs>
        <w:jc w:val="both"/>
        <w:rPr>
          <w:b/>
          <w:sz w:val="28"/>
          <w:szCs w:val="28"/>
        </w:rPr>
      </w:pPr>
    </w:p>
    <w:p w:rsidR="00AB53D7" w:rsidRPr="00AB53D7" w:rsidRDefault="00BF3297" w:rsidP="00BF3297">
      <w:pPr>
        <w:tabs>
          <w:tab w:val="left" w:pos="1316"/>
        </w:tabs>
        <w:jc w:val="center"/>
        <w:rPr>
          <w:b/>
          <w:sz w:val="28"/>
          <w:szCs w:val="28"/>
        </w:rPr>
      </w:pPr>
      <w:r>
        <w:rPr>
          <w:b/>
          <w:sz w:val="28"/>
          <w:szCs w:val="28"/>
        </w:rPr>
        <w:t>11 класс</w:t>
      </w:r>
    </w:p>
    <w:p w:rsidR="00AB53D7" w:rsidRDefault="001E4600" w:rsidP="000740F5">
      <w:pPr>
        <w:tabs>
          <w:tab w:val="left" w:pos="1316"/>
        </w:tabs>
        <w:jc w:val="both"/>
        <w:rPr>
          <w:sz w:val="26"/>
          <w:szCs w:val="26"/>
        </w:rPr>
      </w:pPr>
      <w:r w:rsidRPr="00AB53D7">
        <w:rPr>
          <w:sz w:val="26"/>
          <w:szCs w:val="26"/>
        </w:rPr>
        <w:tab/>
      </w:r>
    </w:p>
    <w:p w:rsidR="000740F5" w:rsidRPr="00AD5E59" w:rsidRDefault="000740F5" w:rsidP="000740F5">
      <w:pPr>
        <w:pStyle w:val="Default"/>
        <w:rPr>
          <w:sz w:val="26"/>
          <w:szCs w:val="26"/>
        </w:rPr>
      </w:pPr>
      <w:r w:rsidRPr="00AD5E59">
        <w:rPr>
          <w:b/>
          <w:bCs/>
          <w:sz w:val="26"/>
          <w:szCs w:val="26"/>
        </w:rPr>
        <w:t xml:space="preserve">1. Магнитное поле (4 часа) </w:t>
      </w:r>
    </w:p>
    <w:p w:rsidR="000740F5" w:rsidRPr="00AD5E59" w:rsidRDefault="000740F5" w:rsidP="00FA762C">
      <w:pPr>
        <w:pStyle w:val="Default"/>
        <w:jc w:val="both"/>
        <w:rPr>
          <w:sz w:val="26"/>
          <w:szCs w:val="26"/>
        </w:rPr>
      </w:pPr>
      <w:r w:rsidRPr="00AD5E59">
        <w:rPr>
          <w:sz w:val="26"/>
          <w:szCs w:val="26"/>
        </w:rPr>
        <w:t xml:space="preserve">Взаимодействие токов. Магнитное поле тока. Магнитная индукция. Сила Ампера. Сила Лоренца. </w:t>
      </w:r>
    </w:p>
    <w:p w:rsidR="000740F5" w:rsidRPr="00AD5E59" w:rsidRDefault="000740F5" w:rsidP="000740F5">
      <w:pPr>
        <w:pStyle w:val="Default"/>
        <w:rPr>
          <w:sz w:val="26"/>
          <w:szCs w:val="26"/>
        </w:rPr>
      </w:pPr>
      <w:r w:rsidRPr="00AD5E59">
        <w:rPr>
          <w:b/>
          <w:bCs/>
          <w:i/>
          <w:iCs/>
          <w:sz w:val="26"/>
          <w:szCs w:val="26"/>
        </w:rPr>
        <w:t xml:space="preserve">Демонстрации: </w:t>
      </w:r>
    </w:p>
    <w:p w:rsidR="000740F5" w:rsidRPr="00AD5E59" w:rsidRDefault="000740F5" w:rsidP="000740F5">
      <w:pPr>
        <w:pStyle w:val="Default"/>
        <w:numPr>
          <w:ilvl w:val="0"/>
          <w:numId w:val="25"/>
        </w:numPr>
        <w:spacing w:after="3"/>
        <w:rPr>
          <w:sz w:val="26"/>
          <w:szCs w:val="26"/>
        </w:rPr>
      </w:pPr>
      <w:r w:rsidRPr="00AD5E59">
        <w:rPr>
          <w:sz w:val="26"/>
          <w:szCs w:val="26"/>
        </w:rPr>
        <w:t xml:space="preserve">Взаимодействие параллельных токов. </w:t>
      </w:r>
    </w:p>
    <w:p w:rsidR="000740F5" w:rsidRPr="00AD5E59" w:rsidRDefault="000740F5" w:rsidP="000740F5">
      <w:pPr>
        <w:pStyle w:val="Default"/>
        <w:numPr>
          <w:ilvl w:val="0"/>
          <w:numId w:val="25"/>
        </w:numPr>
        <w:spacing w:after="3"/>
        <w:rPr>
          <w:sz w:val="26"/>
          <w:szCs w:val="26"/>
        </w:rPr>
      </w:pPr>
      <w:r w:rsidRPr="00AD5E59">
        <w:rPr>
          <w:sz w:val="26"/>
          <w:szCs w:val="26"/>
        </w:rPr>
        <w:t xml:space="preserve">Действие магнитного поля на ток. </w:t>
      </w:r>
    </w:p>
    <w:p w:rsidR="000740F5" w:rsidRPr="00AD5E59" w:rsidRDefault="000740F5" w:rsidP="000740F5">
      <w:pPr>
        <w:pStyle w:val="Default"/>
        <w:numPr>
          <w:ilvl w:val="0"/>
          <w:numId w:val="25"/>
        </w:numPr>
        <w:spacing w:after="3"/>
        <w:rPr>
          <w:sz w:val="26"/>
          <w:szCs w:val="26"/>
        </w:rPr>
      </w:pPr>
      <w:r w:rsidRPr="00AD5E59">
        <w:rPr>
          <w:sz w:val="26"/>
          <w:szCs w:val="26"/>
        </w:rPr>
        <w:t xml:space="preserve">Отклонение электронного пучка магнитным полем </w:t>
      </w:r>
    </w:p>
    <w:p w:rsidR="000740F5" w:rsidRPr="00C10812" w:rsidRDefault="000740F5" w:rsidP="000740F5">
      <w:pPr>
        <w:pStyle w:val="Default"/>
        <w:numPr>
          <w:ilvl w:val="0"/>
          <w:numId w:val="25"/>
        </w:numPr>
        <w:rPr>
          <w:sz w:val="26"/>
          <w:szCs w:val="26"/>
        </w:rPr>
      </w:pPr>
      <w:r w:rsidRPr="00AD5E59">
        <w:rPr>
          <w:sz w:val="26"/>
          <w:szCs w:val="26"/>
        </w:rPr>
        <w:t>Устройство и действие громкоговорителя.</w:t>
      </w:r>
    </w:p>
    <w:p w:rsidR="000740F5" w:rsidRPr="00AD5E59" w:rsidRDefault="000740F5" w:rsidP="000740F5">
      <w:pPr>
        <w:pStyle w:val="Default"/>
        <w:rPr>
          <w:sz w:val="26"/>
          <w:szCs w:val="26"/>
        </w:rPr>
      </w:pPr>
      <w:r w:rsidRPr="00AD5E59">
        <w:rPr>
          <w:b/>
          <w:bCs/>
          <w:i/>
          <w:iCs/>
          <w:sz w:val="26"/>
          <w:szCs w:val="26"/>
        </w:rPr>
        <w:t xml:space="preserve">Лабораторная работа: </w:t>
      </w:r>
    </w:p>
    <w:p w:rsidR="000740F5" w:rsidRDefault="000740F5" w:rsidP="000740F5">
      <w:pPr>
        <w:pStyle w:val="Default"/>
        <w:rPr>
          <w:sz w:val="26"/>
          <w:szCs w:val="26"/>
        </w:rPr>
      </w:pPr>
      <w:r w:rsidRPr="00AD5E59">
        <w:rPr>
          <w:sz w:val="26"/>
          <w:szCs w:val="26"/>
        </w:rPr>
        <w:t>1. Наблюдение действия магнитного поля на ток</w:t>
      </w:r>
    </w:p>
    <w:p w:rsidR="000740F5" w:rsidRPr="00AD5E59" w:rsidRDefault="000740F5" w:rsidP="000740F5">
      <w:pPr>
        <w:pStyle w:val="Default"/>
        <w:rPr>
          <w:sz w:val="26"/>
          <w:szCs w:val="26"/>
        </w:rPr>
      </w:pPr>
      <w:r>
        <w:rPr>
          <w:b/>
          <w:i/>
          <w:sz w:val="26"/>
          <w:szCs w:val="26"/>
        </w:rPr>
        <w:t>Входная контрольная работа</w:t>
      </w:r>
      <w:r w:rsidRPr="00AD5E59">
        <w:rPr>
          <w:sz w:val="26"/>
          <w:szCs w:val="26"/>
        </w:rPr>
        <w:t xml:space="preserve"> </w:t>
      </w:r>
    </w:p>
    <w:p w:rsidR="000740F5" w:rsidRDefault="000740F5" w:rsidP="000740F5">
      <w:pPr>
        <w:pStyle w:val="Default"/>
        <w:rPr>
          <w:sz w:val="26"/>
          <w:szCs w:val="26"/>
        </w:rPr>
      </w:pPr>
    </w:p>
    <w:p w:rsidR="000740F5" w:rsidRPr="00AD5E59" w:rsidRDefault="000740F5" w:rsidP="000740F5">
      <w:pPr>
        <w:pStyle w:val="Default"/>
        <w:rPr>
          <w:sz w:val="26"/>
          <w:szCs w:val="26"/>
        </w:rPr>
      </w:pPr>
      <w:r>
        <w:rPr>
          <w:b/>
          <w:bCs/>
          <w:sz w:val="26"/>
          <w:szCs w:val="26"/>
        </w:rPr>
        <w:t xml:space="preserve">2. </w:t>
      </w:r>
      <w:r w:rsidRPr="00AD5E59">
        <w:rPr>
          <w:b/>
          <w:bCs/>
          <w:sz w:val="26"/>
          <w:szCs w:val="26"/>
        </w:rPr>
        <w:t xml:space="preserve">Электромагнитная индукция (5 часов) </w:t>
      </w:r>
    </w:p>
    <w:p w:rsidR="000740F5" w:rsidRPr="00AD5E59" w:rsidRDefault="000740F5" w:rsidP="00FA762C">
      <w:pPr>
        <w:pStyle w:val="Default"/>
        <w:jc w:val="both"/>
        <w:rPr>
          <w:sz w:val="26"/>
          <w:szCs w:val="26"/>
        </w:rPr>
      </w:pPr>
      <w:r w:rsidRPr="00AD5E59">
        <w:rPr>
          <w:sz w:val="26"/>
          <w:szCs w:val="26"/>
        </w:rPr>
        <w:t xml:space="preserve">Магнитное поле. Вектор магнитной индукции. Сила Ампера. Сила Лоренца. Магнитные свойства вещества. Электромагнитная индукция. Закон электромагнитной индукции. Самоиндукция. Индуктивность. Энергия магнитного поля. </w:t>
      </w:r>
    </w:p>
    <w:p w:rsidR="000740F5" w:rsidRPr="00AD5E59" w:rsidRDefault="000740F5" w:rsidP="00FA762C">
      <w:pPr>
        <w:pStyle w:val="Default"/>
        <w:jc w:val="both"/>
        <w:rPr>
          <w:sz w:val="26"/>
          <w:szCs w:val="26"/>
        </w:rPr>
      </w:pPr>
      <w:r w:rsidRPr="00AD5E59">
        <w:rPr>
          <w:b/>
          <w:bCs/>
          <w:i/>
          <w:iCs/>
          <w:sz w:val="26"/>
          <w:szCs w:val="26"/>
        </w:rPr>
        <w:t xml:space="preserve">Демонстрации: </w:t>
      </w:r>
    </w:p>
    <w:p w:rsidR="000740F5" w:rsidRPr="00AD5E59" w:rsidRDefault="000740F5" w:rsidP="00FA762C">
      <w:pPr>
        <w:pStyle w:val="Default"/>
        <w:numPr>
          <w:ilvl w:val="0"/>
          <w:numId w:val="26"/>
        </w:numPr>
        <w:spacing w:after="3"/>
        <w:jc w:val="both"/>
        <w:rPr>
          <w:sz w:val="26"/>
          <w:szCs w:val="26"/>
        </w:rPr>
      </w:pPr>
      <w:r w:rsidRPr="00AD5E59">
        <w:rPr>
          <w:sz w:val="26"/>
          <w:szCs w:val="26"/>
        </w:rPr>
        <w:t xml:space="preserve">Электромагнитная индукция. </w:t>
      </w:r>
    </w:p>
    <w:p w:rsidR="000740F5" w:rsidRPr="00AD5E59" w:rsidRDefault="000740F5" w:rsidP="00FA762C">
      <w:pPr>
        <w:pStyle w:val="Default"/>
        <w:numPr>
          <w:ilvl w:val="0"/>
          <w:numId w:val="26"/>
        </w:numPr>
        <w:spacing w:after="3"/>
        <w:jc w:val="both"/>
        <w:rPr>
          <w:sz w:val="26"/>
          <w:szCs w:val="26"/>
        </w:rPr>
      </w:pPr>
      <w:r w:rsidRPr="00AD5E59">
        <w:rPr>
          <w:sz w:val="26"/>
          <w:szCs w:val="26"/>
        </w:rPr>
        <w:t xml:space="preserve">Правило Ленца. </w:t>
      </w:r>
    </w:p>
    <w:p w:rsidR="000740F5" w:rsidRPr="00AD5E59" w:rsidRDefault="000740F5" w:rsidP="00FA762C">
      <w:pPr>
        <w:pStyle w:val="Default"/>
        <w:numPr>
          <w:ilvl w:val="0"/>
          <w:numId w:val="26"/>
        </w:numPr>
        <w:spacing w:after="3"/>
        <w:jc w:val="both"/>
        <w:rPr>
          <w:sz w:val="26"/>
          <w:szCs w:val="26"/>
        </w:rPr>
      </w:pPr>
      <w:r w:rsidRPr="00AD5E59">
        <w:rPr>
          <w:sz w:val="26"/>
          <w:szCs w:val="26"/>
        </w:rPr>
        <w:t xml:space="preserve">Зависимость ЭДС индукции от скорости изменения магнитного потока. </w:t>
      </w:r>
    </w:p>
    <w:p w:rsidR="000740F5" w:rsidRPr="00AD5E59" w:rsidRDefault="000740F5" w:rsidP="00FA762C">
      <w:pPr>
        <w:pStyle w:val="Default"/>
        <w:numPr>
          <w:ilvl w:val="0"/>
          <w:numId w:val="26"/>
        </w:numPr>
        <w:spacing w:after="3"/>
        <w:jc w:val="both"/>
        <w:rPr>
          <w:sz w:val="26"/>
          <w:szCs w:val="26"/>
        </w:rPr>
      </w:pPr>
      <w:r w:rsidRPr="00AD5E59">
        <w:rPr>
          <w:sz w:val="26"/>
          <w:szCs w:val="26"/>
        </w:rPr>
        <w:t xml:space="preserve">Самоиндукция. </w:t>
      </w:r>
    </w:p>
    <w:p w:rsidR="000740F5" w:rsidRPr="00DF4C7B" w:rsidRDefault="000740F5" w:rsidP="000740F5">
      <w:pPr>
        <w:pStyle w:val="Default"/>
        <w:numPr>
          <w:ilvl w:val="0"/>
          <w:numId w:val="26"/>
        </w:numPr>
        <w:rPr>
          <w:sz w:val="26"/>
          <w:szCs w:val="26"/>
        </w:rPr>
      </w:pPr>
      <w:r w:rsidRPr="00AD5E59">
        <w:rPr>
          <w:sz w:val="26"/>
          <w:szCs w:val="26"/>
        </w:rPr>
        <w:lastRenderedPageBreak/>
        <w:t xml:space="preserve">Зависимость ЭДС самоиндукции от скорости изменения силы цели и от индуктивности проводника. </w:t>
      </w:r>
    </w:p>
    <w:p w:rsidR="000740F5" w:rsidRPr="00AD5E59" w:rsidRDefault="000740F5" w:rsidP="000740F5">
      <w:pPr>
        <w:pStyle w:val="Default"/>
        <w:rPr>
          <w:sz w:val="26"/>
          <w:szCs w:val="26"/>
        </w:rPr>
      </w:pPr>
      <w:r w:rsidRPr="00AD5E59">
        <w:rPr>
          <w:b/>
          <w:bCs/>
          <w:i/>
          <w:iCs/>
          <w:sz w:val="26"/>
          <w:szCs w:val="26"/>
        </w:rPr>
        <w:t xml:space="preserve">Лабораторная работа: </w:t>
      </w:r>
    </w:p>
    <w:p w:rsidR="000740F5" w:rsidRDefault="000740F5" w:rsidP="000740F5">
      <w:pPr>
        <w:pStyle w:val="Default"/>
        <w:rPr>
          <w:sz w:val="26"/>
          <w:szCs w:val="26"/>
        </w:rPr>
      </w:pPr>
      <w:r>
        <w:rPr>
          <w:sz w:val="26"/>
          <w:szCs w:val="26"/>
        </w:rPr>
        <w:t>1. Изучение явления электро</w:t>
      </w:r>
      <w:r w:rsidRPr="00AD5E59">
        <w:rPr>
          <w:sz w:val="26"/>
          <w:szCs w:val="26"/>
        </w:rPr>
        <w:t>магнитной индукции</w:t>
      </w:r>
    </w:p>
    <w:p w:rsidR="000740F5" w:rsidRPr="004A6A13" w:rsidRDefault="000740F5" w:rsidP="000740F5">
      <w:pPr>
        <w:pStyle w:val="Default"/>
        <w:rPr>
          <w:i/>
          <w:sz w:val="26"/>
          <w:szCs w:val="26"/>
        </w:rPr>
      </w:pPr>
      <w:r w:rsidRPr="00AD5E59">
        <w:rPr>
          <w:sz w:val="26"/>
          <w:szCs w:val="26"/>
        </w:rPr>
        <w:t xml:space="preserve"> </w:t>
      </w:r>
      <w:r w:rsidRPr="004A6A13">
        <w:rPr>
          <w:b/>
          <w:bCs/>
          <w:i/>
          <w:sz w:val="26"/>
          <w:szCs w:val="26"/>
        </w:rPr>
        <w:t>Контрольная работа №1 «Электромагнетизм»</w:t>
      </w:r>
    </w:p>
    <w:p w:rsidR="000740F5" w:rsidRPr="00AD5E59" w:rsidRDefault="000740F5" w:rsidP="000740F5">
      <w:pPr>
        <w:pStyle w:val="Default"/>
        <w:rPr>
          <w:sz w:val="26"/>
          <w:szCs w:val="26"/>
        </w:rPr>
      </w:pPr>
    </w:p>
    <w:p w:rsidR="000740F5" w:rsidRPr="00AD5E59" w:rsidRDefault="000740F5" w:rsidP="00FA762C">
      <w:pPr>
        <w:pStyle w:val="Default"/>
        <w:jc w:val="both"/>
        <w:rPr>
          <w:sz w:val="26"/>
          <w:szCs w:val="26"/>
        </w:rPr>
      </w:pPr>
      <w:r w:rsidRPr="00AD5E59">
        <w:rPr>
          <w:b/>
          <w:bCs/>
          <w:sz w:val="26"/>
          <w:szCs w:val="26"/>
        </w:rPr>
        <w:t>3. Механические и электр</w:t>
      </w:r>
      <w:r>
        <w:rPr>
          <w:b/>
          <w:bCs/>
          <w:sz w:val="26"/>
          <w:szCs w:val="26"/>
        </w:rPr>
        <w:t>омагнитные колебания и волны (9+4</w:t>
      </w:r>
      <w:r w:rsidRPr="00AD5E59">
        <w:rPr>
          <w:b/>
          <w:bCs/>
          <w:sz w:val="26"/>
          <w:szCs w:val="26"/>
        </w:rPr>
        <w:t xml:space="preserve"> часов) </w:t>
      </w:r>
    </w:p>
    <w:p w:rsidR="000740F5" w:rsidRPr="00AD5E59" w:rsidRDefault="000740F5" w:rsidP="00FA762C">
      <w:pPr>
        <w:pStyle w:val="Default"/>
        <w:jc w:val="both"/>
        <w:rPr>
          <w:sz w:val="26"/>
          <w:szCs w:val="26"/>
        </w:rPr>
      </w:pPr>
      <w:r w:rsidRPr="00AD5E59">
        <w:rPr>
          <w:b/>
          <w:bCs/>
          <w:sz w:val="26"/>
          <w:szCs w:val="26"/>
        </w:rPr>
        <w:t>Механические колебания</w:t>
      </w:r>
      <w:r w:rsidRPr="00AD5E59">
        <w:rPr>
          <w:sz w:val="26"/>
          <w:szCs w:val="26"/>
        </w:rPr>
        <w:t xml:space="preserve">.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 </w:t>
      </w:r>
    </w:p>
    <w:p w:rsidR="000740F5" w:rsidRPr="00AD5E59" w:rsidRDefault="000740F5" w:rsidP="00FA762C">
      <w:pPr>
        <w:pStyle w:val="Default"/>
        <w:jc w:val="both"/>
        <w:rPr>
          <w:sz w:val="26"/>
          <w:szCs w:val="26"/>
        </w:rPr>
      </w:pPr>
      <w:r w:rsidRPr="00AD5E59">
        <w:rPr>
          <w:b/>
          <w:bCs/>
          <w:sz w:val="26"/>
          <w:szCs w:val="26"/>
        </w:rPr>
        <w:t xml:space="preserve">Электрические колебания. </w:t>
      </w:r>
    </w:p>
    <w:p w:rsidR="000740F5" w:rsidRPr="00AD5E59" w:rsidRDefault="000740F5" w:rsidP="00FA762C">
      <w:pPr>
        <w:pStyle w:val="Default"/>
        <w:jc w:val="both"/>
        <w:rPr>
          <w:sz w:val="26"/>
          <w:szCs w:val="26"/>
        </w:rPr>
      </w:pPr>
      <w:r w:rsidRPr="00AD5E59">
        <w:rPr>
          <w:sz w:val="26"/>
          <w:szCs w:val="26"/>
        </w:rPr>
        <w:t xml:space="preserve">Свободные колебания в колебательном контуре. Период свободных электрических колебаний. Вынужденные колебания. Переменный электрический ток. Емкость и индуктивность в цепи переменного тока. Мощность в цеди переменного тока. Резонанс в электрической цепи. </w:t>
      </w:r>
    </w:p>
    <w:p w:rsidR="000740F5" w:rsidRPr="00AD5E59" w:rsidRDefault="000740F5" w:rsidP="00FA762C">
      <w:pPr>
        <w:pStyle w:val="Default"/>
        <w:jc w:val="both"/>
        <w:rPr>
          <w:sz w:val="26"/>
          <w:szCs w:val="26"/>
        </w:rPr>
      </w:pPr>
      <w:r w:rsidRPr="00AD5E59">
        <w:rPr>
          <w:sz w:val="26"/>
          <w:szCs w:val="26"/>
        </w:rPr>
        <w:t xml:space="preserve">Производство, передача и потребление электрической энергии. Генерирование электрической энергии. Трансформатор. Передача электрической энергии. </w:t>
      </w:r>
    </w:p>
    <w:p w:rsidR="000740F5" w:rsidRPr="00AD5E59" w:rsidRDefault="000740F5" w:rsidP="00FA762C">
      <w:pPr>
        <w:pStyle w:val="Default"/>
        <w:jc w:val="both"/>
        <w:rPr>
          <w:sz w:val="26"/>
          <w:szCs w:val="26"/>
        </w:rPr>
      </w:pPr>
      <w:r w:rsidRPr="00AD5E59">
        <w:rPr>
          <w:b/>
          <w:bCs/>
          <w:sz w:val="26"/>
          <w:szCs w:val="26"/>
        </w:rPr>
        <w:t>Механические волны</w:t>
      </w:r>
      <w:r w:rsidRPr="00AD5E59">
        <w:rPr>
          <w:sz w:val="26"/>
          <w:szCs w:val="26"/>
        </w:rPr>
        <w:t xml:space="preserve">. Продольные и поперечные волны. Длина волны. Скорость распространения волны. Звуковые волны. Интерференция воли. Принцип Гюйгенса. Дифракция волн. </w:t>
      </w:r>
    </w:p>
    <w:p w:rsidR="000740F5" w:rsidRPr="00AD5E59" w:rsidRDefault="000740F5" w:rsidP="00FA762C">
      <w:pPr>
        <w:pStyle w:val="Default"/>
        <w:jc w:val="both"/>
        <w:rPr>
          <w:sz w:val="26"/>
          <w:szCs w:val="26"/>
        </w:rPr>
      </w:pPr>
      <w:r w:rsidRPr="00AD5E59">
        <w:rPr>
          <w:b/>
          <w:bCs/>
          <w:sz w:val="26"/>
          <w:szCs w:val="26"/>
        </w:rPr>
        <w:t xml:space="preserve">Электромагнитные волны. </w:t>
      </w:r>
      <w:r w:rsidRPr="00AD5E59">
        <w:rPr>
          <w:sz w:val="26"/>
          <w:szCs w:val="26"/>
        </w:rPr>
        <w:t xml:space="preserve">Излучение электромагнитных волн. Свойства электромагнитных волн. Принципы радиосвязи. Телевидение. </w:t>
      </w:r>
    </w:p>
    <w:p w:rsidR="000740F5" w:rsidRPr="00AD5E59" w:rsidRDefault="000740F5" w:rsidP="00FA762C">
      <w:pPr>
        <w:tabs>
          <w:tab w:val="left" w:pos="1418"/>
          <w:tab w:val="left" w:pos="1701"/>
          <w:tab w:val="left" w:pos="1843"/>
          <w:tab w:val="left" w:pos="4120"/>
        </w:tabs>
        <w:ind w:left="360"/>
        <w:contextualSpacing/>
        <w:jc w:val="both"/>
        <w:rPr>
          <w:b/>
          <w:bCs/>
          <w:i/>
          <w:iCs/>
          <w:sz w:val="26"/>
          <w:szCs w:val="26"/>
        </w:rPr>
      </w:pPr>
      <w:r w:rsidRPr="00AD5E59">
        <w:rPr>
          <w:b/>
          <w:bCs/>
          <w:i/>
          <w:iCs/>
          <w:sz w:val="26"/>
          <w:szCs w:val="26"/>
        </w:rPr>
        <w:t>Демонстрации:</w:t>
      </w:r>
    </w:p>
    <w:p w:rsidR="000740F5" w:rsidRPr="00AD5E59" w:rsidRDefault="000740F5" w:rsidP="000740F5">
      <w:pPr>
        <w:pStyle w:val="Default"/>
        <w:numPr>
          <w:ilvl w:val="0"/>
          <w:numId w:val="27"/>
        </w:numPr>
        <w:spacing w:after="27"/>
        <w:rPr>
          <w:sz w:val="26"/>
          <w:szCs w:val="26"/>
        </w:rPr>
      </w:pPr>
      <w:r w:rsidRPr="00AD5E59">
        <w:rPr>
          <w:sz w:val="26"/>
          <w:szCs w:val="26"/>
        </w:rPr>
        <w:t xml:space="preserve">Свободные электромагнитные колебания низкой частоты в колебательном контуре. </w:t>
      </w:r>
    </w:p>
    <w:p w:rsidR="000740F5" w:rsidRPr="00AD5E59" w:rsidRDefault="000740F5" w:rsidP="000740F5">
      <w:pPr>
        <w:pStyle w:val="Default"/>
        <w:numPr>
          <w:ilvl w:val="0"/>
          <w:numId w:val="27"/>
        </w:numPr>
        <w:spacing w:after="27"/>
        <w:rPr>
          <w:sz w:val="26"/>
          <w:szCs w:val="26"/>
        </w:rPr>
      </w:pPr>
      <w:r w:rsidRPr="00AD5E59">
        <w:rPr>
          <w:sz w:val="26"/>
          <w:szCs w:val="26"/>
        </w:rPr>
        <w:t xml:space="preserve">Зависимость частоты свободных электромагнитных колебаний от электроемкости и индуктивности контура. </w:t>
      </w:r>
    </w:p>
    <w:p w:rsidR="000740F5" w:rsidRPr="00AD5E59" w:rsidRDefault="000740F5" w:rsidP="000740F5">
      <w:pPr>
        <w:pStyle w:val="Default"/>
        <w:numPr>
          <w:ilvl w:val="0"/>
          <w:numId w:val="27"/>
        </w:numPr>
        <w:spacing w:after="27"/>
        <w:rPr>
          <w:sz w:val="26"/>
          <w:szCs w:val="26"/>
        </w:rPr>
      </w:pPr>
      <w:r w:rsidRPr="00AD5E59">
        <w:rPr>
          <w:sz w:val="26"/>
          <w:szCs w:val="26"/>
        </w:rPr>
        <w:t xml:space="preserve">Незатухающие электромагнитные колебания в генераторе на транзисторе. </w:t>
      </w:r>
    </w:p>
    <w:p w:rsidR="000740F5" w:rsidRPr="00AD5E59" w:rsidRDefault="000740F5" w:rsidP="000740F5">
      <w:pPr>
        <w:pStyle w:val="Default"/>
        <w:numPr>
          <w:ilvl w:val="0"/>
          <w:numId w:val="27"/>
        </w:numPr>
        <w:spacing w:after="27"/>
        <w:rPr>
          <w:sz w:val="26"/>
          <w:szCs w:val="26"/>
        </w:rPr>
      </w:pPr>
      <w:r w:rsidRPr="00AD5E59">
        <w:rPr>
          <w:sz w:val="26"/>
          <w:szCs w:val="26"/>
        </w:rPr>
        <w:t xml:space="preserve">Получение переменного тока при вращении витка в магнитном поле. </w:t>
      </w:r>
    </w:p>
    <w:p w:rsidR="000740F5" w:rsidRPr="00AD5E59" w:rsidRDefault="000740F5" w:rsidP="000740F5">
      <w:pPr>
        <w:pStyle w:val="Default"/>
        <w:numPr>
          <w:ilvl w:val="0"/>
          <w:numId w:val="27"/>
        </w:numPr>
        <w:spacing w:after="27"/>
        <w:rPr>
          <w:sz w:val="26"/>
          <w:szCs w:val="26"/>
        </w:rPr>
      </w:pPr>
      <w:r w:rsidRPr="00AD5E59">
        <w:rPr>
          <w:sz w:val="26"/>
          <w:szCs w:val="26"/>
        </w:rPr>
        <w:t xml:space="preserve">Устройство и принцип действия генератора переменного тока (на модели). </w:t>
      </w:r>
    </w:p>
    <w:p w:rsidR="000740F5" w:rsidRPr="00AD5E59" w:rsidRDefault="000740F5" w:rsidP="000740F5">
      <w:pPr>
        <w:pStyle w:val="Default"/>
        <w:numPr>
          <w:ilvl w:val="0"/>
          <w:numId w:val="27"/>
        </w:numPr>
        <w:spacing w:after="27"/>
        <w:rPr>
          <w:sz w:val="26"/>
          <w:szCs w:val="26"/>
        </w:rPr>
      </w:pPr>
      <w:r w:rsidRPr="00AD5E59">
        <w:rPr>
          <w:sz w:val="26"/>
          <w:szCs w:val="26"/>
        </w:rPr>
        <w:t xml:space="preserve">Осциллограммы переменною тока </w:t>
      </w:r>
    </w:p>
    <w:p w:rsidR="000740F5" w:rsidRPr="00AD5E59" w:rsidRDefault="000740F5" w:rsidP="000740F5">
      <w:pPr>
        <w:pStyle w:val="Default"/>
        <w:numPr>
          <w:ilvl w:val="0"/>
          <w:numId w:val="27"/>
        </w:numPr>
        <w:spacing w:after="27"/>
        <w:rPr>
          <w:sz w:val="26"/>
          <w:szCs w:val="26"/>
        </w:rPr>
      </w:pPr>
      <w:r w:rsidRPr="00AD5E59">
        <w:rPr>
          <w:sz w:val="26"/>
          <w:szCs w:val="26"/>
        </w:rPr>
        <w:t xml:space="preserve">Устройство и принцип действия трансформатора </w:t>
      </w:r>
    </w:p>
    <w:p w:rsidR="000740F5" w:rsidRPr="00AD5E59" w:rsidRDefault="000740F5" w:rsidP="000740F5">
      <w:pPr>
        <w:pStyle w:val="Default"/>
        <w:numPr>
          <w:ilvl w:val="0"/>
          <w:numId w:val="27"/>
        </w:numPr>
        <w:spacing w:after="27"/>
        <w:rPr>
          <w:sz w:val="26"/>
          <w:szCs w:val="26"/>
        </w:rPr>
      </w:pPr>
      <w:r w:rsidRPr="00AD5E59">
        <w:rPr>
          <w:sz w:val="26"/>
          <w:szCs w:val="26"/>
        </w:rPr>
        <w:t xml:space="preserve">Передача электрической энергии на расстояние с мощью понижающего и повышающего трансформатора. </w:t>
      </w:r>
    </w:p>
    <w:p w:rsidR="000740F5" w:rsidRPr="00AD5E59" w:rsidRDefault="000740F5" w:rsidP="000740F5">
      <w:pPr>
        <w:pStyle w:val="Default"/>
        <w:numPr>
          <w:ilvl w:val="0"/>
          <w:numId w:val="27"/>
        </w:numPr>
        <w:spacing w:after="27"/>
        <w:rPr>
          <w:sz w:val="26"/>
          <w:szCs w:val="26"/>
        </w:rPr>
      </w:pPr>
      <w:r w:rsidRPr="00AD5E59">
        <w:rPr>
          <w:sz w:val="26"/>
          <w:szCs w:val="26"/>
        </w:rPr>
        <w:t xml:space="preserve">Отражение электромагнитных волн. </w:t>
      </w:r>
    </w:p>
    <w:p w:rsidR="000740F5" w:rsidRPr="00AD5E59" w:rsidRDefault="000740F5" w:rsidP="000740F5">
      <w:pPr>
        <w:pStyle w:val="Default"/>
        <w:numPr>
          <w:ilvl w:val="0"/>
          <w:numId w:val="27"/>
        </w:numPr>
        <w:spacing w:after="27"/>
        <w:rPr>
          <w:sz w:val="26"/>
          <w:szCs w:val="26"/>
        </w:rPr>
      </w:pPr>
      <w:r w:rsidRPr="00AD5E59">
        <w:rPr>
          <w:sz w:val="26"/>
          <w:szCs w:val="26"/>
        </w:rPr>
        <w:t xml:space="preserve">Преломление электромагнитных волн. </w:t>
      </w:r>
    </w:p>
    <w:p w:rsidR="000740F5" w:rsidRPr="00AD5E59" w:rsidRDefault="000740F5" w:rsidP="000740F5">
      <w:pPr>
        <w:pStyle w:val="Default"/>
        <w:numPr>
          <w:ilvl w:val="0"/>
          <w:numId w:val="27"/>
        </w:numPr>
        <w:spacing w:after="27"/>
        <w:rPr>
          <w:sz w:val="26"/>
          <w:szCs w:val="26"/>
        </w:rPr>
      </w:pPr>
      <w:r w:rsidRPr="00AD5E59">
        <w:rPr>
          <w:sz w:val="26"/>
          <w:szCs w:val="26"/>
        </w:rPr>
        <w:t xml:space="preserve">Интерференция и дифракция электромагнитных волн. </w:t>
      </w:r>
    </w:p>
    <w:p w:rsidR="000740F5" w:rsidRPr="00AD5E59" w:rsidRDefault="000740F5" w:rsidP="000740F5">
      <w:pPr>
        <w:pStyle w:val="Default"/>
        <w:numPr>
          <w:ilvl w:val="0"/>
          <w:numId w:val="27"/>
        </w:numPr>
        <w:spacing w:after="27"/>
        <w:rPr>
          <w:sz w:val="26"/>
          <w:szCs w:val="26"/>
        </w:rPr>
      </w:pPr>
      <w:r w:rsidRPr="00AD5E59">
        <w:rPr>
          <w:sz w:val="26"/>
          <w:szCs w:val="26"/>
        </w:rPr>
        <w:t xml:space="preserve">Поляризация электромагнитных волн. </w:t>
      </w:r>
    </w:p>
    <w:p w:rsidR="000740F5" w:rsidRPr="00AD5E59" w:rsidRDefault="000740F5" w:rsidP="000740F5">
      <w:pPr>
        <w:pStyle w:val="Default"/>
        <w:numPr>
          <w:ilvl w:val="0"/>
          <w:numId w:val="27"/>
        </w:numPr>
        <w:rPr>
          <w:sz w:val="26"/>
          <w:szCs w:val="26"/>
        </w:rPr>
      </w:pPr>
      <w:r w:rsidRPr="00AD5E59">
        <w:rPr>
          <w:sz w:val="26"/>
          <w:szCs w:val="26"/>
        </w:rPr>
        <w:t xml:space="preserve">Модуляция и детектирование высокочастотных электромагнитных колебаний. </w:t>
      </w:r>
    </w:p>
    <w:p w:rsidR="000740F5" w:rsidRPr="00AC336D" w:rsidRDefault="000740F5" w:rsidP="000740F5">
      <w:pPr>
        <w:autoSpaceDE w:val="0"/>
        <w:autoSpaceDN w:val="0"/>
        <w:adjustRightInd w:val="0"/>
        <w:rPr>
          <w:rFonts w:eastAsiaTheme="minorHAnsi"/>
          <w:color w:val="000000"/>
          <w:sz w:val="26"/>
          <w:szCs w:val="26"/>
          <w:lang w:eastAsia="en-US"/>
        </w:rPr>
      </w:pPr>
      <w:r w:rsidRPr="00AC336D">
        <w:rPr>
          <w:rFonts w:eastAsiaTheme="minorHAnsi"/>
          <w:b/>
          <w:bCs/>
          <w:i/>
          <w:iCs/>
          <w:color w:val="000000"/>
          <w:sz w:val="26"/>
          <w:szCs w:val="26"/>
          <w:lang w:eastAsia="en-US"/>
        </w:rPr>
        <w:t>Лабораторная работа</w:t>
      </w:r>
      <w:r w:rsidRPr="00AC336D">
        <w:rPr>
          <w:rFonts w:eastAsiaTheme="minorHAnsi"/>
          <w:i/>
          <w:iCs/>
          <w:color w:val="000000"/>
          <w:sz w:val="26"/>
          <w:szCs w:val="26"/>
          <w:lang w:eastAsia="en-US"/>
        </w:rPr>
        <w:t xml:space="preserve">: </w:t>
      </w:r>
    </w:p>
    <w:p w:rsidR="000740F5" w:rsidRDefault="000740F5" w:rsidP="000740F5">
      <w:pPr>
        <w:pStyle w:val="Default"/>
        <w:rPr>
          <w:sz w:val="26"/>
          <w:szCs w:val="26"/>
        </w:rPr>
      </w:pPr>
      <w:r w:rsidRPr="00AC336D">
        <w:rPr>
          <w:sz w:val="26"/>
          <w:szCs w:val="26"/>
        </w:rPr>
        <w:t>1. Определение ускорения свободного падения при помощи маятника</w:t>
      </w:r>
    </w:p>
    <w:p w:rsidR="000740F5" w:rsidRPr="004A6A13" w:rsidRDefault="000740F5" w:rsidP="000740F5">
      <w:pPr>
        <w:pStyle w:val="Default"/>
        <w:rPr>
          <w:b/>
          <w:bCs/>
          <w:i/>
          <w:sz w:val="26"/>
          <w:szCs w:val="26"/>
        </w:rPr>
      </w:pPr>
      <w:r w:rsidRPr="004A6A13">
        <w:rPr>
          <w:b/>
          <w:bCs/>
          <w:i/>
          <w:sz w:val="26"/>
          <w:szCs w:val="26"/>
        </w:rPr>
        <w:t>Контрольная работа №2 по теме «Механические и электромагнитные колебания »</w:t>
      </w:r>
    </w:p>
    <w:p w:rsidR="000740F5" w:rsidRPr="00AD5E59" w:rsidRDefault="000740F5" w:rsidP="000740F5">
      <w:pPr>
        <w:pStyle w:val="Default"/>
        <w:rPr>
          <w:b/>
          <w:bCs/>
          <w:sz w:val="26"/>
          <w:szCs w:val="26"/>
        </w:rPr>
      </w:pPr>
    </w:p>
    <w:p w:rsidR="000740F5" w:rsidRPr="00AD5E59" w:rsidRDefault="000740F5" w:rsidP="000740F5">
      <w:pPr>
        <w:pStyle w:val="Default"/>
        <w:rPr>
          <w:sz w:val="26"/>
          <w:szCs w:val="26"/>
        </w:rPr>
      </w:pPr>
      <w:r w:rsidRPr="00AD5E59">
        <w:rPr>
          <w:b/>
          <w:bCs/>
          <w:sz w:val="26"/>
          <w:szCs w:val="26"/>
        </w:rPr>
        <w:t>4. Оптика (</w:t>
      </w:r>
      <w:r>
        <w:rPr>
          <w:b/>
          <w:bCs/>
          <w:sz w:val="26"/>
          <w:szCs w:val="26"/>
        </w:rPr>
        <w:t>8+4</w:t>
      </w:r>
      <w:r w:rsidRPr="00AD5E59">
        <w:rPr>
          <w:b/>
          <w:bCs/>
          <w:sz w:val="26"/>
          <w:szCs w:val="26"/>
        </w:rPr>
        <w:t xml:space="preserve"> часов) </w:t>
      </w:r>
    </w:p>
    <w:p w:rsidR="000740F5" w:rsidRPr="00AD5E59" w:rsidRDefault="000740F5" w:rsidP="00507726">
      <w:pPr>
        <w:pStyle w:val="Default"/>
        <w:jc w:val="both"/>
        <w:rPr>
          <w:sz w:val="26"/>
          <w:szCs w:val="26"/>
        </w:rPr>
      </w:pPr>
      <w:r w:rsidRPr="00AD5E59">
        <w:rPr>
          <w:sz w:val="26"/>
          <w:szCs w:val="26"/>
        </w:rPr>
        <w:lastRenderedPageBreak/>
        <w:t xml:space="preserve">Световые лучи. Закон преломления света. Призма. Дисперсия света. Формула тонкой линзы. Получение изображения с помощью линзы. Скорость света и методы ее измерения,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 </w:t>
      </w:r>
    </w:p>
    <w:p w:rsidR="000740F5" w:rsidRPr="00AD5E59" w:rsidRDefault="000740F5" w:rsidP="00507726">
      <w:pPr>
        <w:pStyle w:val="Default"/>
        <w:jc w:val="both"/>
        <w:rPr>
          <w:sz w:val="26"/>
          <w:szCs w:val="26"/>
        </w:rPr>
      </w:pPr>
      <w:r w:rsidRPr="00AD5E59">
        <w:rPr>
          <w:b/>
          <w:bCs/>
          <w:i/>
          <w:iCs/>
          <w:sz w:val="26"/>
          <w:szCs w:val="26"/>
        </w:rPr>
        <w:t xml:space="preserve">Демонстрации: </w:t>
      </w:r>
    </w:p>
    <w:p w:rsidR="000740F5" w:rsidRPr="00AD5E59" w:rsidRDefault="000740F5" w:rsidP="000740F5">
      <w:pPr>
        <w:pStyle w:val="Default"/>
        <w:numPr>
          <w:ilvl w:val="0"/>
          <w:numId w:val="28"/>
        </w:numPr>
        <w:spacing w:after="3"/>
        <w:rPr>
          <w:sz w:val="26"/>
          <w:szCs w:val="26"/>
        </w:rPr>
      </w:pPr>
      <w:r w:rsidRPr="00AD5E59">
        <w:rPr>
          <w:sz w:val="26"/>
          <w:szCs w:val="26"/>
        </w:rPr>
        <w:t xml:space="preserve">Законы преломления света. </w:t>
      </w:r>
    </w:p>
    <w:p w:rsidR="000740F5" w:rsidRPr="00AD5E59" w:rsidRDefault="000740F5" w:rsidP="000740F5">
      <w:pPr>
        <w:pStyle w:val="Default"/>
        <w:numPr>
          <w:ilvl w:val="0"/>
          <w:numId w:val="28"/>
        </w:numPr>
        <w:spacing w:after="3"/>
        <w:rPr>
          <w:sz w:val="26"/>
          <w:szCs w:val="26"/>
        </w:rPr>
      </w:pPr>
      <w:r w:rsidRPr="00AD5E59">
        <w:rPr>
          <w:sz w:val="26"/>
          <w:szCs w:val="26"/>
        </w:rPr>
        <w:t xml:space="preserve">Полное отражение. </w:t>
      </w:r>
    </w:p>
    <w:p w:rsidR="000740F5" w:rsidRPr="00AD5E59" w:rsidRDefault="000740F5" w:rsidP="000740F5">
      <w:pPr>
        <w:pStyle w:val="Default"/>
        <w:numPr>
          <w:ilvl w:val="0"/>
          <w:numId w:val="28"/>
        </w:numPr>
        <w:spacing w:after="3"/>
        <w:rPr>
          <w:sz w:val="26"/>
          <w:szCs w:val="26"/>
        </w:rPr>
      </w:pPr>
      <w:r w:rsidRPr="00AD5E59">
        <w:rPr>
          <w:sz w:val="26"/>
          <w:szCs w:val="26"/>
        </w:rPr>
        <w:t xml:space="preserve">Световод. </w:t>
      </w:r>
    </w:p>
    <w:p w:rsidR="000740F5" w:rsidRPr="00AD5E59" w:rsidRDefault="000740F5" w:rsidP="000740F5">
      <w:pPr>
        <w:pStyle w:val="Default"/>
        <w:numPr>
          <w:ilvl w:val="0"/>
          <w:numId w:val="28"/>
        </w:numPr>
        <w:spacing w:after="3"/>
        <w:rPr>
          <w:sz w:val="26"/>
          <w:szCs w:val="26"/>
        </w:rPr>
      </w:pPr>
      <w:r w:rsidRPr="00AD5E59">
        <w:rPr>
          <w:sz w:val="26"/>
          <w:szCs w:val="26"/>
        </w:rPr>
        <w:t xml:space="preserve">Получение интерференционных полос. </w:t>
      </w:r>
    </w:p>
    <w:p w:rsidR="000740F5" w:rsidRPr="00AD5E59" w:rsidRDefault="000740F5" w:rsidP="000740F5">
      <w:pPr>
        <w:pStyle w:val="Default"/>
        <w:numPr>
          <w:ilvl w:val="0"/>
          <w:numId w:val="28"/>
        </w:numPr>
        <w:spacing w:after="3"/>
        <w:rPr>
          <w:sz w:val="26"/>
          <w:szCs w:val="26"/>
        </w:rPr>
      </w:pPr>
      <w:r w:rsidRPr="00AD5E59">
        <w:rPr>
          <w:sz w:val="26"/>
          <w:szCs w:val="26"/>
        </w:rPr>
        <w:t xml:space="preserve">Дифракция света на тонкой нити. </w:t>
      </w:r>
    </w:p>
    <w:p w:rsidR="000740F5" w:rsidRPr="00AD5E59" w:rsidRDefault="000740F5" w:rsidP="000740F5">
      <w:pPr>
        <w:pStyle w:val="Default"/>
        <w:numPr>
          <w:ilvl w:val="0"/>
          <w:numId w:val="28"/>
        </w:numPr>
        <w:spacing w:after="3"/>
        <w:rPr>
          <w:sz w:val="26"/>
          <w:szCs w:val="26"/>
        </w:rPr>
      </w:pPr>
      <w:r w:rsidRPr="00AD5E59">
        <w:rPr>
          <w:sz w:val="26"/>
          <w:szCs w:val="26"/>
        </w:rPr>
        <w:t xml:space="preserve">Дифракция света на узкой щели. </w:t>
      </w:r>
    </w:p>
    <w:p w:rsidR="000740F5" w:rsidRPr="00AD5E59" w:rsidRDefault="000740F5" w:rsidP="000740F5">
      <w:pPr>
        <w:pStyle w:val="Default"/>
        <w:numPr>
          <w:ilvl w:val="0"/>
          <w:numId w:val="28"/>
        </w:numPr>
        <w:spacing w:after="3"/>
        <w:rPr>
          <w:sz w:val="26"/>
          <w:szCs w:val="26"/>
        </w:rPr>
      </w:pPr>
      <w:r w:rsidRPr="00AD5E59">
        <w:rPr>
          <w:sz w:val="26"/>
          <w:szCs w:val="26"/>
        </w:rPr>
        <w:t xml:space="preserve">Разложение света в спектр с помощью дифракционной решетки. </w:t>
      </w:r>
    </w:p>
    <w:p w:rsidR="000740F5" w:rsidRPr="004A6A13" w:rsidRDefault="000740F5" w:rsidP="000740F5">
      <w:pPr>
        <w:pStyle w:val="Default"/>
        <w:numPr>
          <w:ilvl w:val="0"/>
          <w:numId w:val="28"/>
        </w:numPr>
        <w:rPr>
          <w:sz w:val="26"/>
          <w:szCs w:val="26"/>
        </w:rPr>
      </w:pPr>
      <w:r w:rsidRPr="00AD5E59">
        <w:rPr>
          <w:sz w:val="26"/>
          <w:szCs w:val="26"/>
        </w:rPr>
        <w:t xml:space="preserve">Поляризация света поляроидами. </w:t>
      </w:r>
    </w:p>
    <w:p w:rsidR="000740F5" w:rsidRPr="00AD5E59" w:rsidRDefault="000740F5" w:rsidP="000740F5">
      <w:pPr>
        <w:pStyle w:val="Default"/>
        <w:rPr>
          <w:sz w:val="26"/>
          <w:szCs w:val="26"/>
        </w:rPr>
      </w:pPr>
      <w:r w:rsidRPr="00AD5E59">
        <w:rPr>
          <w:b/>
          <w:bCs/>
          <w:i/>
          <w:iCs/>
          <w:sz w:val="26"/>
          <w:szCs w:val="26"/>
        </w:rPr>
        <w:t xml:space="preserve">Лабораторная работа: </w:t>
      </w:r>
    </w:p>
    <w:p w:rsidR="000740F5" w:rsidRPr="00AD5E59" w:rsidRDefault="000740F5" w:rsidP="000740F5">
      <w:pPr>
        <w:pStyle w:val="Default"/>
        <w:rPr>
          <w:sz w:val="26"/>
          <w:szCs w:val="26"/>
        </w:rPr>
      </w:pPr>
      <w:r w:rsidRPr="00AD5E59">
        <w:rPr>
          <w:sz w:val="26"/>
          <w:szCs w:val="26"/>
        </w:rPr>
        <w:t xml:space="preserve">1. Измерение показателя преломления света </w:t>
      </w:r>
    </w:p>
    <w:p w:rsidR="000740F5" w:rsidRPr="00AD5E59" w:rsidRDefault="000740F5" w:rsidP="000740F5">
      <w:pPr>
        <w:pStyle w:val="Default"/>
        <w:rPr>
          <w:sz w:val="26"/>
          <w:szCs w:val="26"/>
        </w:rPr>
      </w:pPr>
      <w:r w:rsidRPr="00AD5E59">
        <w:rPr>
          <w:sz w:val="26"/>
          <w:szCs w:val="26"/>
        </w:rPr>
        <w:t xml:space="preserve">2. Определение оптической силы и фокусного расстояния собирающей линзы </w:t>
      </w:r>
    </w:p>
    <w:p w:rsidR="000740F5" w:rsidRPr="00AD5E59" w:rsidRDefault="000740F5" w:rsidP="000740F5">
      <w:pPr>
        <w:tabs>
          <w:tab w:val="left" w:pos="1418"/>
          <w:tab w:val="left" w:pos="1701"/>
          <w:tab w:val="left" w:pos="1843"/>
          <w:tab w:val="left" w:pos="4120"/>
        </w:tabs>
        <w:contextualSpacing/>
        <w:jc w:val="both"/>
        <w:rPr>
          <w:b/>
          <w:sz w:val="26"/>
          <w:szCs w:val="26"/>
        </w:rPr>
      </w:pPr>
      <w:r w:rsidRPr="00AD5E59">
        <w:rPr>
          <w:sz w:val="26"/>
          <w:szCs w:val="26"/>
        </w:rPr>
        <w:t>3. Измерение длины световой волны</w:t>
      </w:r>
    </w:p>
    <w:p w:rsidR="000740F5" w:rsidRPr="00AD5E59" w:rsidRDefault="000740F5" w:rsidP="000740F5">
      <w:pPr>
        <w:pStyle w:val="Default"/>
        <w:rPr>
          <w:sz w:val="26"/>
          <w:szCs w:val="26"/>
        </w:rPr>
      </w:pPr>
    </w:p>
    <w:p w:rsidR="000740F5" w:rsidRPr="00AD5E59" w:rsidRDefault="000740F5" w:rsidP="000740F5">
      <w:pPr>
        <w:pStyle w:val="Default"/>
        <w:rPr>
          <w:sz w:val="26"/>
          <w:szCs w:val="26"/>
        </w:rPr>
      </w:pPr>
      <w:r w:rsidRPr="004A6A13">
        <w:rPr>
          <w:b/>
          <w:sz w:val="26"/>
          <w:szCs w:val="26"/>
        </w:rPr>
        <w:t>5.</w:t>
      </w:r>
      <w:r w:rsidRPr="00AD5E59">
        <w:rPr>
          <w:sz w:val="26"/>
          <w:szCs w:val="26"/>
        </w:rPr>
        <w:t xml:space="preserve"> </w:t>
      </w:r>
      <w:r w:rsidRPr="00AD5E59">
        <w:rPr>
          <w:b/>
          <w:bCs/>
          <w:sz w:val="26"/>
          <w:szCs w:val="26"/>
        </w:rPr>
        <w:t xml:space="preserve">Квантовая физика (4 часа) </w:t>
      </w:r>
    </w:p>
    <w:p w:rsidR="000740F5" w:rsidRPr="00AD5E59" w:rsidRDefault="000740F5" w:rsidP="000740F5">
      <w:pPr>
        <w:pStyle w:val="Default"/>
        <w:rPr>
          <w:sz w:val="26"/>
          <w:szCs w:val="26"/>
        </w:rPr>
      </w:pPr>
      <w:r w:rsidRPr="00AD5E59">
        <w:rPr>
          <w:b/>
          <w:bCs/>
          <w:sz w:val="26"/>
          <w:szCs w:val="26"/>
        </w:rPr>
        <w:t xml:space="preserve">Световые кванты. </w:t>
      </w:r>
    </w:p>
    <w:p w:rsidR="000740F5" w:rsidRPr="00AD5E59" w:rsidRDefault="000740F5" w:rsidP="000740F5">
      <w:pPr>
        <w:pStyle w:val="Default"/>
        <w:rPr>
          <w:sz w:val="26"/>
          <w:szCs w:val="26"/>
        </w:rPr>
      </w:pPr>
      <w:r w:rsidRPr="00AD5E59">
        <w:rPr>
          <w:sz w:val="26"/>
          <w:szCs w:val="26"/>
        </w:rPr>
        <w:t xml:space="preserve">Тепловое излучение. Постоянная Планка. Фотоэффект. Уравнение Эйнштейна для фотоэффекта. Фотоны. </w:t>
      </w:r>
    </w:p>
    <w:p w:rsidR="000740F5" w:rsidRPr="00AD5E59" w:rsidRDefault="000740F5" w:rsidP="000740F5">
      <w:pPr>
        <w:pStyle w:val="Default"/>
        <w:rPr>
          <w:sz w:val="26"/>
          <w:szCs w:val="26"/>
        </w:rPr>
      </w:pPr>
      <w:r w:rsidRPr="00AD5E59">
        <w:rPr>
          <w:b/>
          <w:bCs/>
          <w:i/>
          <w:iCs/>
          <w:sz w:val="26"/>
          <w:szCs w:val="26"/>
        </w:rPr>
        <w:t xml:space="preserve">Демонстрации: </w:t>
      </w:r>
    </w:p>
    <w:p w:rsidR="000740F5" w:rsidRPr="00AD5E59" w:rsidRDefault="000740F5" w:rsidP="00507726">
      <w:pPr>
        <w:pStyle w:val="Default"/>
        <w:numPr>
          <w:ilvl w:val="0"/>
          <w:numId w:val="29"/>
        </w:numPr>
        <w:spacing w:after="3"/>
        <w:jc w:val="both"/>
        <w:rPr>
          <w:sz w:val="26"/>
          <w:szCs w:val="26"/>
        </w:rPr>
      </w:pPr>
      <w:r w:rsidRPr="00AD5E59">
        <w:rPr>
          <w:sz w:val="26"/>
          <w:szCs w:val="26"/>
        </w:rPr>
        <w:t xml:space="preserve">Фотоэлектрический эффект на установке с цинковой платиной. </w:t>
      </w:r>
    </w:p>
    <w:p w:rsidR="000740F5" w:rsidRPr="00AD5E59" w:rsidRDefault="000740F5" w:rsidP="00507726">
      <w:pPr>
        <w:pStyle w:val="Default"/>
        <w:numPr>
          <w:ilvl w:val="0"/>
          <w:numId w:val="29"/>
        </w:numPr>
        <w:spacing w:after="3"/>
        <w:jc w:val="both"/>
        <w:rPr>
          <w:sz w:val="26"/>
          <w:szCs w:val="26"/>
        </w:rPr>
      </w:pPr>
      <w:r w:rsidRPr="00AD5E59">
        <w:rPr>
          <w:sz w:val="26"/>
          <w:szCs w:val="26"/>
        </w:rPr>
        <w:t xml:space="preserve">Законы внешнего фотоэффекта. </w:t>
      </w:r>
    </w:p>
    <w:p w:rsidR="000740F5" w:rsidRPr="00AD5E59" w:rsidRDefault="000740F5" w:rsidP="00507726">
      <w:pPr>
        <w:pStyle w:val="Default"/>
        <w:numPr>
          <w:ilvl w:val="0"/>
          <w:numId w:val="29"/>
        </w:numPr>
        <w:spacing w:after="3"/>
        <w:jc w:val="both"/>
        <w:rPr>
          <w:sz w:val="26"/>
          <w:szCs w:val="26"/>
        </w:rPr>
      </w:pPr>
      <w:r w:rsidRPr="00AD5E59">
        <w:rPr>
          <w:sz w:val="26"/>
          <w:szCs w:val="26"/>
        </w:rPr>
        <w:t xml:space="preserve">Устройство и действие полупроводникового и вакуумного фотоэлементов. </w:t>
      </w:r>
    </w:p>
    <w:p w:rsidR="000740F5" w:rsidRDefault="000740F5" w:rsidP="00507726">
      <w:pPr>
        <w:pStyle w:val="Default"/>
        <w:numPr>
          <w:ilvl w:val="0"/>
          <w:numId w:val="29"/>
        </w:numPr>
        <w:jc w:val="both"/>
        <w:rPr>
          <w:sz w:val="26"/>
          <w:szCs w:val="26"/>
        </w:rPr>
      </w:pPr>
      <w:r w:rsidRPr="00AD5E59">
        <w:rPr>
          <w:sz w:val="26"/>
          <w:szCs w:val="26"/>
        </w:rPr>
        <w:t xml:space="preserve">Устройство и действие фотореле на фотоэлементе. </w:t>
      </w:r>
    </w:p>
    <w:p w:rsidR="000740F5" w:rsidRPr="004A6A13" w:rsidRDefault="000740F5" w:rsidP="000740F5">
      <w:pPr>
        <w:pStyle w:val="Default"/>
        <w:rPr>
          <w:i/>
          <w:sz w:val="26"/>
          <w:szCs w:val="26"/>
        </w:rPr>
      </w:pPr>
      <w:r w:rsidRPr="004A6A13">
        <w:rPr>
          <w:b/>
          <w:bCs/>
          <w:i/>
          <w:sz w:val="26"/>
          <w:szCs w:val="26"/>
        </w:rPr>
        <w:t>Контрольная работа № 3 «Волновая оптика. Световые кванты»</w:t>
      </w:r>
    </w:p>
    <w:p w:rsidR="000740F5" w:rsidRPr="00AD5E59" w:rsidRDefault="000740F5" w:rsidP="000740F5">
      <w:pPr>
        <w:pStyle w:val="Default"/>
        <w:rPr>
          <w:sz w:val="26"/>
          <w:szCs w:val="26"/>
        </w:rPr>
      </w:pPr>
    </w:p>
    <w:p w:rsidR="000740F5" w:rsidRPr="00AD5E59" w:rsidRDefault="000740F5" w:rsidP="000740F5">
      <w:pPr>
        <w:pStyle w:val="Default"/>
        <w:rPr>
          <w:sz w:val="26"/>
          <w:szCs w:val="26"/>
        </w:rPr>
      </w:pPr>
      <w:r w:rsidRPr="00AD5E59">
        <w:rPr>
          <w:b/>
          <w:bCs/>
          <w:sz w:val="26"/>
          <w:szCs w:val="26"/>
        </w:rPr>
        <w:t xml:space="preserve">6. Основы специальной теории относительности (3 часа) </w:t>
      </w:r>
    </w:p>
    <w:p w:rsidR="000740F5" w:rsidRPr="00AD5E59" w:rsidRDefault="000740F5" w:rsidP="00507726">
      <w:pPr>
        <w:pStyle w:val="Default"/>
        <w:jc w:val="both"/>
        <w:rPr>
          <w:sz w:val="26"/>
          <w:szCs w:val="26"/>
        </w:rPr>
      </w:pPr>
      <w:r w:rsidRPr="00AD5E59">
        <w:rPr>
          <w:sz w:val="26"/>
          <w:szCs w:val="26"/>
        </w:rPr>
        <w:t xml:space="preserve">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 </w:t>
      </w:r>
    </w:p>
    <w:p w:rsidR="000740F5" w:rsidRDefault="000740F5" w:rsidP="000740F5">
      <w:pPr>
        <w:pStyle w:val="Default"/>
        <w:rPr>
          <w:b/>
          <w:sz w:val="26"/>
          <w:szCs w:val="26"/>
        </w:rPr>
      </w:pPr>
    </w:p>
    <w:p w:rsidR="000740F5" w:rsidRPr="00AD5E59" w:rsidRDefault="000740F5" w:rsidP="000740F5">
      <w:pPr>
        <w:pStyle w:val="Default"/>
        <w:rPr>
          <w:sz w:val="26"/>
          <w:szCs w:val="26"/>
        </w:rPr>
      </w:pPr>
      <w:r w:rsidRPr="004A6A13">
        <w:rPr>
          <w:b/>
          <w:sz w:val="26"/>
          <w:szCs w:val="26"/>
        </w:rPr>
        <w:t>7.</w:t>
      </w:r>
      <w:r w:rsidRPr="00AD5E59">
        <w:rPr>
          <w:sz w:val="26"/>
          <w:szCs w:val="26"/>
        </w:rPr>
        <w:t xml:space="preserve"> </w:t>
      </w:r>
      <w:r w:rsidRPr="00AD5E59">
        <w:rPr>
          <w:b/>
          <w:bCs/>
          <w:sz w:val="26"/>
          <w:szCs w:val="26"/>
        </w:rPr>
        <w:t xml:space="preserve">Излучения и спектры (3 часа) </w:t>
      </w:r>
    </w:p>
    <w:p w:rsidR="000740F5" w:rsidRPr="00AD5E59" w:rsidRDefault="000740F5" w:rsidP="00507726">
      <w:pPr>
        <w:pStyle w:val="Default"/>
        <w:jc w:val="both"/>
        <w:rPr>
          <w:sz w:val="26"/>
          <w:szCs w:val="26"/>
        </w:rPr>
      </w:pPr>
      <w:r w:rsidRPr="00AD5E59">
        <w:rPr>
          <w:sz w:val="26"/>
          <w:szCs w:val="26"/>
        </w:rPr>
        <w:t xml:space="preserve">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 </w:t>
      </w:r>
    </w:p>
    <w:p w:rsidR="000740F5" w:rsidRPr="00AD5E59" w:rsidRDefault="000740F5" w:rsidP="000740F5">
      <w:pPr>
        <w:pStyle w:val="Default"/>
        <w:rPr>
          <w:sz w:val="26"/>
          <w:szCs w:val="26"/>
        </w:rPr>
      </w:pPr>
      <w:r w:rsidRPr="00AD5E59">
        <w:rPr>
          <w:b/>
          <w:bCs/>
          <w:i/>
          <w:iCs/>
          <w:sz w:val="26"/>
          <w:szCs w:val="26"/>
        </w:rPr>
        <w:t xml:space="preserve">Демонстрации: </w:t>
      </w:r>
    </w:p>
    <w:p w:rsidR="000740F5" w:rsidRDefault="000740F5" w:rsidP="000740F5">
      <w:pPr>
        <w:pStyle w:val="Default"/>
        <w:numPr>
          <w:ilvl w:val="0"/>
          <w:numId w:val="30"/>
        </w:numPr>
        <w:spacing w:after="3"/>
        <w:rPr>
          <w:sz w:val="26"/>
          <w:szCs w:val="26"/>
        </w:rPr>
      </w:pPr>
      <w:r w:rsidRPr="00AD5E59">
        <w:rPr>
          <w:sz w:val="26"/>
          <w:szCs w:val="26"/>
        </w:rPr>
        <w:t xml:space="preserve">Невидимые излучения в спектре нагретого тела.  </w:t>
      </w:r>
    </w:p>
    <w:p w:rsidR="000740F5" w:rsidRPr="00AD5E59" w:rsidRDefault="000740F5" w:rsidP="000740F5">
      <w:pPr>
        <w:pStyle w:val="Default"/>
        <w:numPr>
          <w:ilvl w:val="0"/>
          <w:numId w:val="30"/>
        </w:numPr>
        <w:spacing w:after="3"/>
        <w:rPr>
          <w:sz w:val="26"/>
          <w:szCs w:val="26"/>
        </w:rPr>
      </w:pPr>
      <w:r w:rsidRPr="00AD5E59">
        <w:rPr>
          <w:sz w:val="26"/>
          <w:szCs w:val="26"/>
        </w:rPr>
        <w:t xml:space="preserve">Свойства инфракрасного излучения. </w:t>
      </w:r>
    </w:p>
    <w:p w:rsidR="000740F5" w:rsidRPr="00AD5E59" w:rsidRDefault="000740F5" w:rsidP="000740F5">
      <w:pPr>
        <w:pStyle w:val="Default"/>
        <w:numPr>
          <w:ilvl w:val="0"/>
          <w:numId w:val="30"/>
        </w:numPr>
        <w:spacing w:after="3"/>
        <w:rPr>
          <w:sz w:val="26"/>
          <w:szCs w:val="26"/>
        </w:rPr>
      </w:pPr>
      <w:r w:rsidRPr="00AD5E59">
        <w:rPr>
          <w:sz w:val="26"/>
          <w:szCs w:val="26"/>
        </w:rPr>
        <w:t xml:space="preserve">Свойства ультрафиолетового излучения. </w:t>
      </w:r>
    </w:p>
    <w:p w:rsidR="000740F5" w:rsidRPr="00DF4C7B" w:rsidRDefault="000740F5" w:rsidP="000740F5">
      <w:pPr>
        <w:pStyle w:val="Default"/>
        <w:numPr>
          <w:ilvl w:val="0"/>
          <w:numId w:val="30"/>
        </w:numPr>
        <w:rPr>
          <w:sz w:val="26"/>
          <w:szCs w:val="26"/>
        </w:rPr>
      </w:pPr>
      <w:r w:rsidRPr="00AD5E59">
        <w:rPr>
          <w:sz w:val="26"/>
          <w:szCs w:val="26"/>
        </w:rPr>
        <w:t xml:space="preserve">Шкала электромагнитных излучений (таблица). </w:t>
      </w:r>
    </w:p>
    <w:p w:rsidR="000740F5" w:rsidRPr="00AD5E59" w:rsidRDefault="000740F5" w:rsidP="000740F5">
      <w:pPr>
        <w:pStyle w:val="Default"/>
        <w:rPr>
          <w:sz w:val="26"/>
          <w:szCs w:val="26"/>
        </w:rPr>
      </w:pPr>
      <w:r w:rsidRPr="00AD5E59">
        <w:rPr>
          <w:b/>
          <w:bCs/>
          <w:i/>
          <w:iCs/>
          <w:sz w:val="26"/>
          <w:szCs w:val="26"/>
        </w:rPr>
        <w:t>Лабораторная работа</w:t>
      </w:r>
      <w:r w:rsidRPr="00AD5E59">
        <w:rPr>
          <w:i/>
          <w:iCs/>
          <w:sz w:val="26"/>
          <w:szCs w:val="26"/>
        </w:rPr>
        <w:t xml:space="preserve">: </w:t>
      </w:r>
    </w:p>
    <w:p w:rsidR="000740F5" w:rsidRPr="00AD5E59" w:rsidRDefault="000740F5" w:rsidP="000740F5">
      <w:pPr>
        <w:pStyle w:val="Default"/>
        <w:rPr>
          <w:sz w:val="26"/>
          <w:szCs w:val="26"/>
        </w:rPr>
      </w:pPr>
      <w:r w:rsidRPr="00AD5E59">
        <w:rPr>
          <w:sz w:val="26"/>
          <w:szCs w:val="26"/>
        </w:rPr>
        <w:t xml:space="preserve">1. Наблюдение сплошного и линейчатого спектров </w:t>
      </w:r>
    </w:p>
    <w:p w:rsidR="000740F5" w:rsidRDefault="000740F5" w:rsidP="000740F5">
      <w:pPr>
        <w:pStyle w:val="Default"/>
        <w:rPr>
          <w:b/>
          <w:bCs/>
          <w:sz w:val="26"/>
          <w:szCs w:val="26"/>
        </w:rPr>
      </w:pPr>
    </w:p>
    <w:p w:rsidR="000740F5" w:rsidRPr="00AD5E59" w:rsidRDefault="000740F5" w:rsidP="000740F5">
      <w:pPr>
        <w:pStyle w:val="Default"/>
        <w:rPr>
          <w:sz w:val="26"/>
          <w:szCs w:val="26"/>
        </w:rPr>
      </w:pPr>
      <w:r w:rsidRPr="00AD5E59">
        <w:rPr>
          <w:b/>
          <w:bCs/>
          <w:sz w:val="26"/>
          <w:szCs w:val="26"/>
        </w:rPr>
        <w:t xml:space="preserve">8. Атомная физика (10 часов) </w:t>
      </w:r>
    </w:p>
    <w:p w:rsidR="000740F5" w:rsidRPr="00AD5E59" w:rsidRDefault="000740F5" w:rsidP="00507726">
      <w:pPr>
        <w:pStyle w:val="Default"/>
        <w:jc w:val="both"/>
        <w:rPr>
          <w:sz w:val="26"/>
          <w:szCs w:val="26"/>
        </w:rPr>
      </w:pPr>
      <w:r w:rsidRPr="00AD5E59">
        <w:rPr>
          <w:sz w:val="26"/>
          <w:szCs w:val="26"/>
        </w:rPr>
        <w:lastRenderedPageBreak/>
        <w:t xml:space="preserve">Строение атома. Опыты Резерфорда. Квантовые постулаты Бора. Модель атома водорода Бора. Трудности теории Бора. Квантовая механика. Гипотеза де Бройля. Корпускулярное волновой дуализм. Дифракция электронов. Лазеры. </w:t>
      </w:r>
    </w:p>
    <w:p w:rsidR="000740F5" w:rsidRPr="00AD5E59" w:rsidRDefault="000740F5" w:rsidP="000740F5">
      <w:pPr>
        <w:pStyle w:val="Default"/>
        <w:rPr>
          <w:sz w:val="26"/>
          <w:szCs w:val="26"/>
        </w:rPr>
      </w:pPr>
      <w:r w:rsidRPr="00AD5E59">
        <w:rPr>
          <w:b/>
          <w:bCs/>
          <w:sz w:val="26"/>
          <w:szCs w:val="26"/>
        </w:rPr>
        <w:t xml:space="preserve">Физика атомного ядра. </w:t>
      </w:r>
    </w:p>
    <w:p w:rsidR="000740F5" w:rsidRPr="00AD5E59" w:rsidRDefault="000740F5" w:rsidP="00507726">
      <w:pPr>
        <w:pStyle w:val="Default"/>
        <w:jc w:val="both"/>
        <w:rPr>
          <w:sz w:val="26"/>
          <w:szCs w:val="26"/>
        </w:rPr>
      </w:pPr>
      <w:r w:rsidRPr="00AD5E59">
        <w:rPr>
          <w:sz w:val="26"/>
          <w:szCs w:val="26"/>
        </w:rPr>
        <w:t xml:space="preserve">Методы регистрации элементарных частиц. Радиоактивные превращения. Закон радиоактивного распада. Протон-нейтронная модель строения атомного ядра. Энергия связи нуклонов в ядре. Деление и синтез ядер. Ядерная энергетика. </w:t>
      </w:r>
    </w:p>
    <w:p w:rsidR="000740F5" w:rsidRPr="00AD5E59" w:rsidRDefault="000740F5" w:rsidP="000740F5">
      <w:pPr>
        <w:pStyle w:val="Default"/>
        <w:rPr>
          <w:sz w:val="26"/>
          <w:szCs w:val="26"/>
        </w:rPr>
      </w:pPr>
      <w:r w:rsidRPr="00AD5E59">
        <w:rPr>
          <w:b/>
          <w:bCs/>
          <w:i/>
          <w:iCs/>
          <w:sz w:val="26"/>
          <w:szCs w:val="26"/>
        </w:rPr>
        <w:t>Демонстрации</w:t>
      </w:r>
      <w:r w:rsidRPr="00AD5E59">
        <w:rPr>
          <w:i/>
          <w:iCs/>
          <w:sz w:val="26"/>
          <w:szCs w:val="26"/>
        </w:rPr>
        <w:t xml:space="preserve">: </w:t>
      </w:r>
    </w:p>
    <w:p w:rsidR="000740F5" w:rsidRPr="00AD5E59" w:rsidRDefault="000740F5" w:rsidP="000740F5">
      <w:pPr>
        <w:pStyle w:val="Default"/>
        <w:numPr>
          <w:ilvl w:val="0"/>
          <w:numId w:val="31"/>
        </w:numPr>
        <w:rPr>
          <w:sz w:val="26"/>
          <w:szCs w:val="26"/>
        </w:rPr>
      </w:pPr>
      <w:r w:rsidRPr="00AD5E59">
        <w:rPr>
          <w:sz w:val="26"/>
          <w:szCs w:val="26"/>
        </w:rPr>
        <w:t xml:space="preserve">Модель опыта Резерфорда. </w:t>
      </w:r>
    </w:p>
    <w:p w:rsidR="000740F5" w:rsidRDefault="000740F5" w:rsidP="000740F5">
      <w:pPr>
        <w:pStyle w:val="a5"/>
        <w:numPr>
          <w:ilvl w:val="0"/>
          <w:numId w:val="31"/>
        </w:numPr>
        <w:autoSpaceDE w:val="0"/>
        <w:autoSpaceDN w:val="0"/>
        <w:adjustRightInd w:val="0"/>
        <w:spacing w:after="36"/>
        <w:rPr>
          <w:rFonts w:eastAsiaTheme="minorHAnsi"/>
          <w:color w:val="000000"/>
          <w:sz w:val="26"/>
          <w:szCs w:val="26"/>
          <w:lang w:eastAsia="en-US"/>
        </w:rPr>
      </w:pPr>
      <w:r w:rsidRPr="004A6A13">
        <w:rPr>
          <w:rFonts w:eastAsiaTheme="minorHAnsi"/>
          <w:color w:val="000000"/>
          <w:sz w:val="26"/>
          <w:szCs w:val="26"/>
          <w:lang w:eastAsia="en-US"/>
        </w:rPr>
        <w:t xml:space="preserve">Наблюдение треков в камере Вильсона (таблица). </w:t>
      </w:r>
    </w:p>
    <w:p w:rsidR="000740F5" w:rsidRPr="004A6A13" w:rsidRDefault="000740F5" w:rsidP="000740F5">
      <w:pPr>
        <w:pStyle w:val="Default"/>
        <w:jc w:val="both"/>
        <w:rPr>
          <w:i/>
          <w:sz w:val="26"/>
          <w:szCs w:val="26"/>
        </w:rPr>
      </w:pPr>
      <w:r w:rsidRPr="004A6A13">
        <w:rPr>
          <w:b/>
          <w:bCs/>
          <w:i/>
          <w:sz w:val="26"/>
          <w:szCs w:val="26"/>
        </w:rPr>
        <w:t xml:space="preserve">Контрольная работа №4 «Атом и атомное ядро» </w:t>
      </w:r>
    </w:p>
    <w:p w:rsidR="000740F5" w:rsidRDefault="000740F5" w:rsidP="000740F5">
      <w:pPr>
        <w:autoSpaceDE w:val="0"/>
        <w:autoSpaceDN w:val="0"/>
        <w:adjustRightInd w:val="0"/>
        <w:spacing w:after="36"/>
        <w:rPr>
          <w:rFonts w:eastAsiaTheme="minorHAnsi"/>
          <w:b/>
          <w:bCs/>
          <w:color w:val="000000"/>
          <w:sz w:val="26"/>
          <w:szCs w:val="26"/>
          <w:lang w:eastAsia="en-US"/>
        </w:rPr>
      </w:pPr>
    </w:p>
    <w:p w:rsidR="000740F5" w:rsidRDefault="000740F5" w:rsidP="000740F5">
      <w:pPr>
        <w:autoSpaceDE w:val="0"/>
        <w:autoSpaceDN w:val="0"/>
        <w:adjustRightInd w:val="0"/>
        <w:spacing w:after="36"/>
        <w:rPr>
          <w:rFonts w:eastAsiaTheme="minorHAnsi"/>
          <w:b/>
          <w:bCs/>
          <w:color w:val="000000"/>
          <w:sz w:val="26"/>
          <w:szCs w:val="26"/>
          <w:lang w:eastAsia="en-US"/>
        </w:rPr>
      </w:pPr>
      <w:r>
        <w:rPr>
          <w:rFonts w:eastAsiaTheme="minorHAnsi"/>
          <w:b/>
          <w:bCs/>
          <w:color w:val="000000"/>
          <w:sz w:val="26"/>
          <w:szCs w:val="26"/>
          <w:lang w:eastAsia="en-US"/>
        </w:rPr>
        <w:t xml:space="preserve">9. Повторение (9 </w:t>
      </w:r>
      <w:r w:rsidRPr="00AD5E59">
        <w:rPr>
          <w:rFonts w:eastAsiaTheme="minorHAnsi"/>
          <w:b/>
          <w:bCs/>
          <w:color w:val="000000"/>
          <w:sz w:val="26"/>
          <w:szCs w:val="26"/>
          <w:lang w:eastAsia="en-US"/>
        </w:rPr>
        <w:t>часов)</w:t>
      </w:r>
    </w:p>
    <w:p w:rsidR="000740F5" w:rsidRPr="00DF4C7B" w:rsidRDefault="000740F5" w:rsidP="000740F5">
      <w:pPr>
        <w:autoSpaceDE w:val="0"/>
        <w:autoSpaceDN w:val="0"/>
        <w:adjustRightInd w:val="0"/>
        <w:spacing w:after="36"/>
        <w:rPr>
          <w:rFonts w:eastAsiaTheme="minorHAnsi"/>
          <w:i/>
          <w:color w:val="000000"/>
          <w:sz w:val="26"/>
          <w:szCs w:val="26"/>
          <w:lang w:eastAsia="en-US"/>
        </w:rPr>
      </w:pPr>
      <w:r w:rsidRPr="00AD5E59">
        <w:rPr>
          <w:rFonts w:eastAsiaTheme="minorHAnsi"/>
          <w:b/>
          <w:bCs/>
          <w:color w:val="000000"/>
          <w:sz w:val="26"/>
          <w:szCs w:val="26"/>
          <w:lang w:eastAsia="en-US"/>
        </w:rPr>
        <w:t xml:space="preserve"> </w:t>
      </w:r>
      <w:r w:rsidRPr="00F4574A">
        <w:rPr>
          <w:b/>
          <w:i/>
          <w:sz w:val="26"/>
          <w:szCs w:val="26"/>
        </w:rPr>
        <w:t>Итоговая к/р за год</w:t>
      </w:r>
    </w:p>
    <w:p w:rsidR="000740F5" w:rsidRPr="00DF4C7B" w:rsidRDefault="000740F5" w:rsidP="000740F5">
      <w:pPr>
        <w:shd w:val="clear" w:color="auto" w:fill="FFFFFF"/>
        <w:rPr>
          <w:color w:val="000000"/>
          <w:sz w:val="26"/>
          <w:szCs w:val="26"/>
        </w:rPr>
      </w:pPr>
      <w:r w:rsidRPr="00AD5E59">
        <w:rPr>
          <w:rFonts w:eastAsiaTheme="minorHAnsi"/>
          <w:b/>
          <w:bCs/>
          <w:color w:val="000000"/>
          <w:sz w:val="26"/>
          <w:szCs w:val="26"/>
          <w:lang w:eastAsia="en-US"/>
        </w:rPr>
        <w:t>10.</w:t>
      </w:r>
      <w:r>
        <w:rPr>
          <w:rFonts w:eastAsiaTheme="minorHAnsi"/>
          <w:b/>
          <w:bCs/>
          <w:color w:val="000000"/>
          <w:sz w:val="26"/>
          <w:szCs w:val="26"/>
          <w:lang w:eastAsia="en-US"/>
        </w:rPr>
        <w:t xml:space="preserve"> </w:t>
      </w:r>
      <w:r w:rsidRPr="00AD5E59">
        <w:rPr>
          <w:rFonts w:eastAsiaTheme="minorHAnsi"/>
          <w:b/>
          <w:bCs/>
          <w:color w:val="000000"/>
          <w:sz w:val="26"/>
          <w:szCs w:val="26"/>
          <w:lang w:eastAsia="en-US"/>
        </w:rPr>
        <w:t xml:space="preserve"> </w:t>
      </w:r>
      <w:r w:rsidRPr="00DF4C7B">
        <w:rPr>
          <w:b/>
          <w:color w:val="000000"/>
          <w:sz w:val="26"/>
          <w:szCs w:val="26"/>
        </w:rPr>
        <w:t>Обзорное повторение  по разделу «Астрономия».</w:t>
      </w:r>
      <w:r w:rsidRPr="00AD5E59">
        <w:rPr>
          <w:rFonts w:eastAsiaTheme="minorHAnsi"/>
          <w:b/>
          <w:bCs/>
          <w:color w:val="000000"/>
          <w:sz w:val="26"/>
          <w:szCs w:val="26"/>
          <w:lang w:eastAsia="en-US"/>
        </w:rPr>
        <w:t xml:space="preserve"> </w:t>
      </w:r>
      <w:r>
        <w:rPr>
          <w:rFonts w:eastAsiaTheme="minorHAnsi"/>
          <w:b/>
          <w:bCs/>
          <w:color w:val="000000"/>
          <w:sz w:val="26"/>
          <w:szCs w:val="26"/>
          <w:lang w:eastAsia="en-US"/>
        </w:rPr>
        <w:t>(4 часа</w:t>
      </w:r>
      <w:r w:rsidRPr="00AD5E59">
        <w:rPr>
          <w:rFonts w:eastAsiaTheme="minorHAnsi"/>
          <w:b/>
          <w:bCs/>
          <w:color w:val="000000"/>
          <w:sz w:val="26"/>
          <w:szCs w:val="26"/>
          <w:lang w:eastAsia="en-US"/>
        </w:rPr>
        <w:t xml:space="preserve">) </w:t>
      </w:r>
    </w:p>
    <w:p w:rsidR="000740F5" w:rsidRDefault="000740F5" w:rsidP="00507726">
      <w:pPr>
        <w:autoSpaceDE w:val="0"/>
        <w:autoSpaceDN w:val="0"/>
        <w:adjustRightInd w:val="0"/>
        <w:jc w:val="both"/>
        <w:rPr>
          <w:rFonts w:eastAsiaTheme="minorHAnsi"/>
          <w:color w:val="000000"/>
          <w:sz w:val="26"/>
          <w:szCs w:val="26"/>
          <w:lang w:eastAsia="en-US"/>
        </w:rPr>
      </w:pPr>
      <w:r w:rsidRPr="00AD5E59">
        <w:rPr>
          <w:rFonts w:eastAsiaTheme="minorHAnsi"/>
          <w:color w:val="000000"/>
          <w:sz w:val="26"/>
          <w:szCs w:val="26"/>
          <w:lang w:eastAsia="en-US"/>
        </w:rPr>
        <w:t>Элементы развития Вселенной 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0740F5" w:rsidRPr="00AD5E59" w:rsidRDefault="000740F5" w:rsidP="000740F5">
      <w:pPr>
        <w:autoSpaceDE w:val="0"/>
        <w:autoSpaceDN w:val="0"/>
        <w:adjustRightInd w:val="0"/>
        <w:rPr>
          <w:rFonts w:eastAsiaTheme="minorHAnsi"/>
          <w:color w:val="000000"/>
          <w:sz w:val="26"/>
          <w:szCs w:val="26"/>
          <w:lang w:eastAsia="en-US"/>
        </w:rPr>
      </w:pPr>
      <w:r w:rsidRPr="00AD5E59">
        <w:rPr>
          <w:rFonts w:eastAsiaTheme="minorHAnsi"/>
          <w:color w:val="000000"/>
          <w:sz w:val="26"/>
          <w:szCs w:val="26"/>
          <w:lang w:eastAsia="en-US"/>
        </w:rPr>
        <w:t xml:space="preserve"> </w:t>
      </w:r>
      <w:r w:rsidRPr="00AD5E59">
        <w:rPr>
          <w:rFonts w:eastAsiaTheme="minorHAnsi"/>
          <w:b/>
          <w:bCs/>
          <w:i/>
          <w:iCs/>
          <w:color w:val="000000"/>
          <w:sz w:val="26"/>
          <w:szCs w:val="26"/>
          <w:lang w:eastAsia="en-US"/>
        </w:rPr>
        <w:t xml:space="preserve">Демонстрации: </w:t>
      </w:r>
    </w:p>
    <w:p w:rsidR="000740F5" w:rsidRPr="00F4574A" w:rsidRDefault="000740F5" w:rsidP="000740F5">
      <w:pPr>
        <w:pStyle w:val="a5"/>
        <w:numPr>
          <w:ilvl w:val="0"/>
          <w:numId w:val="32"/>
        </w:numPr>
        <w:autoSpaceDE w:val="0"/>
        <w:autoSpaceDN w:val="0"/>
        <w:adjustRightInd w:val="0"/>
        <w:spacing w:after="3"/>
        <w:rPr>
          <w:rFonts w:eastAsiaTheme="minorHAnsi"/>
          <w:color w:val="000000"/>
          <w:sz w:val="26"/>
          <w:szCs w:val="26"/>
          <w:lang w:eastAsia="en-US"/>
        </w:rPr>
      </w:pPr>
      <w:r w:rsidRPr="00F4574A">
        <w:rPr>
          <w:rFonts w:eastAsiaTheme="minorHAnsi"/>
          <w:color w:val="000000"/>
          <w:sz w:val="26"/>
          <w:szCs w:val="26"/>
          <w:lang w:eastAsia="en-US"/>
        </w:rPr>
        <w:t xml:space="preserve">Модель солнечной системы. </w:t>
      </w:r>
    </w:p>
    <w:p w:rsidR="000740F5" w:rsidRPr="00F4574A" w:rsidRDefault="000740F5" w:rsidP="000740F5">
      <w:pPr>
        <w:pStyle w:val="a5"/>
        <w:numPr>
          <w:ilvl w:val="0"/>
          <w:numId w:val="32"/>
        </w:numPr>
        <w:autoSpaceDE w:val="0"/>
        <w:autoSpaceDN w:val="0"/>
        <w:adjustRightInd w:val="0"/>
        <w:rPr>
          <w:rFonts w:eastAsiaTheme="minorHAnsi"/>
          <w:color w:val="000000"/>
          <w:sz w:val="26"/>
          <w:szCs w:val="26"/>
          <w:lang w:eastAsia="en-US"/>
        </w:rPr>
      </w:pPr>
      <w:r w:rsidRPr="00F4574A">
        <w:rPr>
          <w:rFonts w:eastAsiaTheme="minorHAnsi"/>
          <w:color w:val="000000"/>
          <w:sz w:val="26"/>
          <w:szCs w:val="26"/>
          <w:lang w:eastAsia="en-US"/>
        </w:rPr>
        <w:t xml:space="preserve">Подвижная карта звездного неба. </w:t>
      </w:r>
    </w:p>
    <w:p w:rsidR="000740F5" w:rsidRDefault="000740F5" w:rsidP="000740F5">
      <w:pPr>
        <w:autoSpaceDE w:val="0"/>
        <w:autoSpaceDN w:val="0"/>
        <w:adjustRightInd w:val="0"/>
        <w:rPr>
          <w:rFonts w:eastAsiaTheme="minorHAnsi"/>
          <w:b/>
          <w:color w:val="000000"/>
          <w:sz w:val="26"/>
          <w:szCs w:val="26"/>
          <w:lang w:eastAsia="en-US"/>
        </w:rPr>
      </w:pPr>
    </w:p>
    <w:p w:rsidR="000740F5" w:rsidRDefault="000740F5" w:rsidP="000740F5">
      <w:pPr>
        <w:autoSpaceDE w:val="0"/>
        <w:autoSpaceDN w:val="0"/>
        <w:adjustRightInd w:val="0"/>
        <w:rPr>
          <w:rFonts w:eastAsiaTheme="minorHAnsi"/>
          <w:b/>
          <w:color w:val="000000"/>
          <w:sz w:val="26"/>
          <w:szCs w:val="26"/>
          <w:lang w:eastAsia="en-US"/>
        </w:rPr>
      </w:pPr>
      <w:r w:rsidRPr="00AD5E59">
        <w:rPr>
          <w:rFonts w:eastAsiaTheme="minorHAnsi"/>
          <w:b/>
          <w:color w:val="000000"/>
          <w:sz w:val="26"/>
          <w:szCs w:val="26"/>
          <w:lang w:eastAsia="en-US"/>
        </w:rPr>
        <w:t>11.  Обобщающее повторение(</w:t>
      </w:r>
      <w:r>
        <w:rPr>
          <w:rFonts w:eastAsiaTheme="minorHAnsi"/>
          <w:b/>
          <w:color w:val="000000"/>
          <w:sz w:val="26"/>
          <w:szCs w:val="26"/>
          <w:lang w:eastAsia="en-US"/>
        </w:rPr>
        <w:t>1час</w:t>
      </w:r>
      <w:r w:rsidRPr="00AD5E59">
        <w:rPr>
          <w:rFonts w:eastAsiaTheme="minorHAnsi"/>
          <w:b/>
          <w:color w:val="000000"/>
          <w:sz w:val="26"/>
          <w:szCs w:val="26"/>
          <w:lang w:eastAsia="en-US"/>
        </w:rPr>
        <w:t>)</w:t>
      </w:r>
    </w:p>
    <w:p w:rsidR="00AB53D7" w:rsidRDefault="00AB53D7" w:rsidP="001E4600">
      <w:pPr>
        <w:widowControl w:val="0"/>
        <w:shd w:val="clear" w:color="auto" w:fill="FFFFFF"/>
        <w:tabs>
          <w:tab w:val="left" w:pos="0"/>
        </w:tabs>
        <w:autoSpaceDE w:val="0"/>
        <w:autoSpaceDN w:val="0"/>
        <w:adjustRightInd w:val="0"/>
        <w:spacing w:before="7"/>
        <w:ind w:right="14"/>
        <w:outlineLvl w:val="0"/>
        <w:rPr>
          <w:sz w:val="26"/>
          <w:szCs w:val="26"/>
        </w:rPr>
      </w:pPr>
    </w:p>
    <w:p w:rsidR="00AB53D7" w:rsidRDefault="00AB53D7" w:rsidP="001E4600">
      <w:pPr>
        <w:widowControl w:val="0"/>
        <w:shd w:val="clear" w:color="auto" w:fill="FFFFFF"/>
        <w:tabs>
          <w:tab w:val="left" w:pos="0"/>
        </w:tabs>
        <w:autoSpaceDE w:val="0"/>
        <w:autoSpaceDN w:val="0"/>
        <w:adjustRightInd w:val="0"/>
        <w:spacing w:before="7"/>
        <w:ind w:right="14"/>
        <w:outlineLvl w:val="0"/>
        <w:rPr>
          <w:sz w:val="26"/>
          <w:szCs w:val="26"/>
        </w:rPr>
      </w:pPr>
    </w:p>
    <w:p w:rsidR="00AB53D7" w:rsidRDefault="00AB53D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3C2F57" w:rsidRDefault="003C2F57" w:rsidP="001E4600">
      <w:pPr>
        <w:widowControl w:val="0"/>
        <w:shd w:val="clear" w:color="auto" w:fill="FFFFFF"/>
        <w:tabs>
          <w:tab w:val="left" w:pos="0"/>
        </w:tabs>
        <w:autoSpaceDE w:val="0"/>
        <w:autoSpaceDN w:val="0"/>
        <w:adjustRightInd w:val="0"/>
        <w:spacing w:before="7"/>
        <w:ind w:right="14"/>
        <w:outlineLvl w:val="0"/>
        <w:rPr>
          <w:sz w:val="26"/>
          <w:szCs w:val="26"/>
        </w:rPr>
      </w:pPr>
    </w:p>
    <w:p w:rsidR="00AB53D7" w:rsidRDefault="00AB53D7" w:rsidP="001E4600">
      <w:pPr>
        <w:widowControl w:val="0"/>
        <w:shd w:val="clear" w:color="auto" w:fill="FFFFFF"/>
        <w:tabs>
          <w:tab w:val="left" w:pos="0"/>
        </w:tabs>
        <w:autoSpaceDE w:val="0"/>
        <w:autoSpaceDN w:val="0"/>
        <w:adjustRightInd w:val="0"/>
        <w:spacing w:before="7"/>
        <w:ind w:right="14"/>
        <w:outlineLvl w:val="0"/>
        <w:rPr>
          <w:sz w:val="26"/>
          <w:szCs w:val="26"/>
        </w:rPr>
      </w:pPr>
    </w:p>
    <w:p w:rsidR="00AB53D7" w:rsidRPr="00AB53D7" w:rsidRDefault="00AB53D7" w:rsidP="001E4600">
      <w:pPr>
        <w:widowControl w:val="0"/>
        <w:shd w:val="clear" w:color="auto" w:fill="FFFFFF"/>
        <w:tabs>
          <w:tab w:val="left" w:pos="0"/>
        </w:tabs>
        <w:autoSpaceDE w:val="0"/>
        <w:autoSpaceDN w:val="0"/>
        <w:adjustRightInd w:val="0"/>
        <w:spacing w:before="7"/>
        <w:ind w:right="14"/>
        <w:outlineLvl w:val="0"/>
        <w:rPr>
          <w:sz w:val="26"/>
          <w:szCs w:val="26"/>
        </w:rPr>
      </w:pPr>
    </w:p>
    <w:p w:rsidR="00AB53D7" w:rsidRPr="00AB53D7" w:rsidRDefault="00AB53D7" w:rsidP="001E4600">
      <w:pPr>
        <w:widowControl w:val="0"/>
        <w:shd w:val="clear" w:color="auto" w:fill="FFFFFF"/>
        <w:tabs>
          <w:tab w:val="left" w:pos="0"/>
        </w:tabs>
        <w:autoSpaceDE w:val="0"/>
        <w:autoSpaceDN w:val="0"/>
        <w:adjustRightInd w:val="0"/>
        <w:spacing w:before="7"/>
        <w:ind w:right="14"/>
        <w:outlineLvl w:val="0"/>
        <w:rPr>
          <w:sz w:val="26"/>
          <w:szCs w:val="26"/>
        </w:rPr>
      </w:pPr>
    </w:p>
    <w:p w:rsidR="00AF7AB1" w:rsidRPr="00AB53D7" w:rsidRDefault="00AF7AB1" w:rsidP="00AF7AB1">
      <w:pPr>
        <w:jc w:val="center"/>
        <w:rPr>
          <w:b/>
          <w:sz w:val="26"/>
          <w:szCs w:val="26"/>
        </w:rPr>
      </w:pPr>
      <w:r w:rsidRPr="00AB53D7">
        <w:rPr>
          <w:b/>
          <w:sz w:val="28"/>
          <w:szCs w:val="28"/>
        </w:rPr>
        <w:lastRenderedPageBreak/>
        <w:t xml:space="preserve">Тематическое планирование </w:t>
      </w:r>
    </w:p>
    <w:p w:rsidR="00AF7AB1" w:rsidRPr="00AB53D7" w:rsidRDefault="00AF7AB1" w:rsidP="00AF7AB1">
      <w:pPr>
        <w:ind w:firstLine="708"/>
        <w:jc w:val="center"/>
        <w:rPr>
          <w:sz w:val="26"/>
          <w:szCs w:val="26"/>
        </w:rPr>
      </w:pPr>
    </w:p>
    <w:p w:rsidR="00AF7AB1" w:rsidRPr="00AB53D7" w:rsidRDefault="00AF7AB1" w:rsidP="00AF7AB1">
      <w:pPr>
        <w:jc w:val="center"/>
        <w:rPr>
          <w:b/>
          <w:sz w:val="28"/>
          <w:szCs w:val="28"/>
        </w:rPr>
      </w:pPr>
      <w:r w:rsidRPr="00AB53D7">
        <w:rPr>
          <w:b/>
          <w:sz w:val="28"/>
          <w:szCs w:val="28"/>
        </w:rPr>
        <w:t>1</w:t>
      </w:r>
      <w:r w:rsidR="000740F5">
        <w:rPr>
          <w:b/>
          <w:sz w:val="28"/>
          <w:szCs w:val="28"/>
        </w:rPr>
        <w:t>0</w:t>
      </w:r>
      <w:r w:rsidRPr="00AB53D7">
        <w:rPr>
          <w:b/>
          <w:sz w:val="28"/>
          <w:szCs w:val="28"/>
        </w:rPr>
        <w:t xml:space="preserve"> класс</w:t>
      </w:r>
    </w:p>
    <w:p w:rsidR="00AF7AB1" w:rsidRPr="00AB53D7" w:rsidRDefault="00AF7AB1">
      <w:pPr>
        <w:rPr>
          <w:sz w:val="26"/>
          <w:szCs w:val="26"/>
        </w:rPr>
      </w:pPr>
    </w:p>
    <w:tbl>
      <w:tblPr>
        <w:tblStyle w:val="a3"/>
        <w:tblW w:w="0" w:type="auto"/>
        <w:tblLook w:val="04A0" w:firstRow="1" w:lastRow="0" w:firstColumn="1" w:lastColumn="0" w:noHBand="0" w:noVBand="1"/>
      </w:tblPr>
      <w:tblGrid>
        <w:gridCol w:w="1086"/>
        <w:gridCol w:w="3298"/>
        <w:gridCol w:w="2196"/>
        <w:gridCol w:w="590"/>
        <w:gridCol w:w="591"/>
        <w:gridCol w:w="594"/>
        <w:gridCol w:w="1216"/>
      </w:tblGrid>
      <w:tr w:rsidR="00AF7AB1" w:rsidRPr="00AB53D7" w:rsidTr="000740F5">
        <w:tc>
          <w:tcPr>
            <w:tcW w:w="1086" w:type="dxa"/>
            <w:vMerge w:val="restart"/>
          </w:tcPr>
          <w:p w:rsidR="00AF7AB1" w:rsidRPr="00AB53D7" w:rsidRDefault="00AF7AB1" w:rsidP="00BF3297">
            <w:pPr>
              <w:jc w:val="center"/>
              <w:rPr>
                <w:sz w:val="26"/>
                <w:szCs w:val="26"/>
              </w:rPr>
            </w:pPr>
            <w:r w:rsidRPr="00AB53D7">
              <w:rPr>
                <w:sz w:val="26"/>
                <w:szCs w:val="26"/>
              </w:rPr>
              <w:t>№ уроков</w:t>
            </w:r>
          </w:p>
        </w:tc>
        <w:tc>
          <w:tcPr>
            <w:tcW w:w="3298" w:type="dxa"/>
            <w:vMerge w:val="restart"/>
          </w:tcPr>
          <w:p w:rsidR="00AF7AB1" w:rsidRPr="00AB53D7" w:rsidRDefault="00AF7AB1" w:rsidP="00BF3297">
            <w:pPr>
              <w:jc w:val="center"/>
              <w:rPr>
                <w:sz w:val="26"/>
                <w:szCs w:val="26"/>
              </w:rPr>
            </w:pPr>
            <w:r w:rsidRPr="00AB53D7">
              <w:rPr>
                <w:sz w:val="26"/>
                <w:szCs w:val="26"/>
              </w:rPr>
              <w:t>Наименование разделов, глав</w:t>
            </w:r>
          </w:p>
        </w:tc>
        <w:tc>
          <w:tcPr>
            <w:tcW w:w="2196" w:type="dxa"/>
            <w:vMerge w:val="restart"/>
          </w:tcPr>
          <w:p w:rsidR="00AF7AB1" w:rsidRPr="00AB53D7" w:rsidRDefault="00AF7AB1" w:rsidP="00BF3297">
            <w:pPr>
              <w:jc w:val="center"/>
              <w:rPr>
                <w:sz w:val="26"/>
                <w:szCs w:val="26"/>
              </w:rPr>
            </w:pPr>
            <w:r w:rsidRPr="00AB53D7">
              <w:rPr>
                <w:sz w:val="26"/>
                <w:szCs w:val="26"/>
              </w:rPr>
              <w:t>Количество часов  (для раздела, главы)</w:t>
            </w:r>
          </w:p>
        </w:tc>
        <w:tc>
          <w:tcPr>
            <w:tcW w:w="2991" w:type="dxa"/>
            <w:gridSpan w:val="4"/>
          </w:tcPr>
          <w:p w:rsidR="00AF7AB1" w:rsidRPr="00AB53D7" w:rsidRDefault="00AF7AB1" w:rsidP="00BF3297">
            <w:pPr>
              <w:jc w:val="center"/>
              <w:rPr>
                <w:sz w:val="26"/>
                <w:szCs w:val="26"/>
              </w:rPr>
            </w:pPr>
            <w:r w:rsidRPr="00AB53D7">
              <w:rPr>
                <w:sz w:val="26"/>
                <w:szCs w:val="26"/>
              </w:rPr>
              <w:t>Формы контроля</w:t>
            </w:r>
          </w:p>
          <w:p w:rsidR="00AF7AB1" w:rsidRPr="00AB53D7" w:rsidRDefault="00AF7AB1" w:rsidP="00BF3297">
            <w:pPr>
              <w:jc w:val="center"/>
              <w:rPr>
                <w:sz w:val="26"/>
                <w:szCs w:val="26"/>
              </w:rPr>
            </w:pPr>
            <w:r w:rsidRPr="00AB53D7">
              <w:rPr>
                <w:sz w:val="26"/>
                <w:szCs w:val="26"/>
              </w:rPr>
              <w:t>(в зависимости от специфики предмета)</w:t>
            </w:r>
          </w:p>
        </w:tc>
      </w:tr>
      <w:tr w:rsidR="00AF7AB1" w:rsidRPr="00AB53D7" w:rsidTr="000740F5">
        <w:tc>
          <w:tcPr>
            <w:tcW w:w="1086" w:type="dxa"/>
            <w:vMerge/>
          </w:tcPr>
          <w:p w:rsidR="00AF7AB1" w:rsidRPr="00AB53D7" w:rsidRDefault="00AF7AB1" w:rsidP="00BF3297">
            <w:pPr>
              <w:jc w:val="center"/>
              <w:rPr>
                <w:sz w:val="26"/>
                <w:szCs w:val="26"/>
              </w:rPr>
            </w:pPr>
          </w:p>
        </w:tc>
        <w:tc>
          <w:tcPr>
            <w:tcW w:w="3298" w:type="dxa"/>
            <w:vMerge/>
          </w:tcPr>
          <w:p w:rsidR="00AF7AB1" w:rsidRPr="00AB53D7" w:rsidRDefault="00AF7AB1" w:rsidP="00BF3297">
            <w:pPr>
              <w:jc w:val="center"/>
              <w:rPr>
                <w:sz w:val="26"/>
                <w:szCs w:val="26"/>
              </w:rPr>
            </w:pPr>
          </w:p>
        </w:tc>
        <w:tc>
          <w:tcPr>
            <w:tcW w:w="2196" w:type="dxa"/>
            <w:vMerge/>
          </w:tcPr>
          <w:p w:rsidR="00AF7AB1" w:rsidRPr="00AB53D7" w:rsidRDefault="00AF7AB1" w:rsidP="00BF3297">
            <w:pPr>
              <w:jc w:val="center"/>
              <w:rPr>
                <w:sz w:val="26"/>
                <w:szCs w:val="26"/>
              </w:rPr>
            </w:pPr>
          </w:p>
        </w:tc>
        <w:tc>
          <w:tcPr>
            <w:tcW w:w="590" w:type="dxa"/>
          </w:tcPr>
          <w:p w:rsidR="00AF7AB1" w:rsidRPr="00AB53D7" w:rsidRDefault="00AF7AB1" w:rsidP="00BF3297">
            <w:pPr>
              <w:jc w:val="center"/>
              <w:rPr>
                <w:sz w:val="26"/>
                <w:szCs w:val="26"/>
              </w:rPr>
            </w:pPr>
            <w:r w:rsidRPr="00AB53D7">
              <w:rPr>
                <w:sz w:val="26"/>
                <w:szCs w:val="26"/>
              </w:rPr>
              <w:t>к/р</w:t>
            </w:r>
          </w:p>
        </w:tc>
        <w:tc>
          <w:tcPr>
            <w:tcW w:w="591" w:type="dxa"/>
          </w:tcPr>
          <w:p w:rsidR="00AF7AB1" w:rsidRPr="00AB53D7" w:rsidRDefault="00AF7AB1" w:rsidP="00BF3297">
            <w:pPr>
              <w:jc w:val="center"/>
              <w:rPr>
                <w:sz w:val="26"/>
                <w:szCs w:val="26"/>
              </w:rPr>
            </w:pPr>
            <w:r w:rsidRPr="00AB53D7">
              <w:rPr>
                <w:sz w:val="26"/>
                <w:szCs w:val="26"/>
              </w:rPr>
              <w:t>л/р</w:t>
            </w:r>
          </w:p>
        </w:tc>
        <w:tc>
          <w:tcPr>
            <w:tcW w:w="594" w:type="dxa"/>
          </w:tcPr>
          <w:p w:rsidR="00AF7AB1" w:rsidRPr="00AB53D7" w:rsidRDefault="00AF7AB1" w:rsidP="00BF3297">
            <w:pPr>
              <w:jc w:val="center"/>
              <w:rPr>
                <w:sz w:val="26"/>
                <w:szCs w:val="26"/>
              </w:rPr>
            </w:pPr>
            <w:r w:rsidRPr="00AB53D7">
              <w:rPr>
                <w:sz w:val="26"/>
                <w:szCs w:val="26"/>
              </w:rPr>
              <w:t>п/р</w:t>
            </w:r>
          </w:p>
        </w:tc>
        <w:tc>
          <w:tcPr>
            <w:tcW w:w="1216" w:type="dxa"/>
          </w:tcPr>
          <w:p w:rsidR="00AF7AB1" w:rsidRPr="00AB53D7" w:rsidRDefault="00AF7AB1" w:rsidP="00BF3297">
            <w:pPr>
              <w:jc w:val="center"/>
              <w:rPr>
                <w:sz w:val="26"/>
                <w:szCs w:val="26"/>
              </w:rPr>
            </w:pPr>
            <w:r w:rsidRPr="00AB53D7">
              <w:rPr>
                <w:sz w:val="26"/>
                <w:szCs w:val="26"/>
              </w:rPr>
              <w:t>проекты</w:t>
            </w:r>
          </w:p>
        </w:tc>
      </w:tr>
      <w:tr w:rsidR="00FB0198" w:rsidRPr="003C2F57" w:rsidTr="000740F5">
        <w:tc>
          <w:tcPr>
            <w:tcW w:w="1086" w:type="dxa"/>
          </w:tcPr>
          <w:p w:rsidR="00FB0198" w:rsidRPr="00E248C6" w:rsidRDefault="00FB0198" w:rsidP="00810B1C">
            <w:pPr>
              <w:spacing w:before="100" w:beforeAutospacing="1" w:after="150" w:line="300" w:lineRule="atLeast"/>
              <w:jc w:val="both"/>
              <w:rPr>
                <w:bCs/>
                <w:sz w:val="26"/>
                <w:szCs w:val="26"/>
              </w:rPr>
            </w:pPr>
            <w:r w:rsidRPr="00E248C6">
              <w:rPr>
                <w:bCs/>
                <w:sz w:val="26"/>
                <w:szCs w:val="26"/>
              </w:rPr>
              <w:t>1.</w:t>
            </w:r>
          </w:p>
        </w:tc>
        <w:tc>
          <w:tcPr>
            <w:tcW w:w="3298" w:type="dxa"/>
          </w:tcPr>
          <w:p w:rsidR="00FB0198" w:rsidRPr="003C2F57" w:rsidRDefault="00FB0198" w:rsidP="000740F5">
            <w:pPr>
              <w:spacing w:before="100" w:beforeAutospacing="1" w:after="150" w:line="300" w:lineRule="atLeast"/>
              <w:jc w:val="both"/>
              <w:rPr>
                <w:rFonts w:cs="Arial"/>
                <w:bCs/>
                <w:sz w:val="26"/>
                <w:szCs w:val="26"/>
              </w:rPr>
            </w:pPr>
            <w:r w:rsidRPr="003C2F57">
              <w:rPr>
                <w:color w:val="000000"/>
                <w:sz w:val="26"/>
                <w:szCs w:val="26"/>
              </w:rPr>
              <w:t>ВВЕДЕНИЕ. Основные особенности физического метода исследования</w:t>
            </w:r>
          </w:p>
        </w:tc>
        <w:tc>
          <w:tcPr>
            <w:tcW w:w="2196" w:type="dxa"/>
          </w:tcPr>
          <w:p w:rsidR="00FB0198" w:rsidRPr="003C2F57" w:rsidRDefault="00FB0198" w:rsidP="000740F5">
            <w:pPr>
              <w:spacing w:before="100" w:beforeAutospacing="1" w:after="150" w:line="300" w:lineRule="atLeast"/>
              <w:jc w:val="both"/>
              <w:rPr>
                <w:rFonts w:cs="Arial"/>
                <w:bCs/>
                <w:sz w:val="26"/>
                <w:szCs w:val="26"/>
              </w:rPr>
            </w:pPr>
            <w:r w:rsidRPr="003C2F57">
              <w:rPr>
                <w:rFonts w:cs="Arial"/>
                <w:bCs/>
                <w:sz w:val="26"/>
                <w:szCs w:val="26"/>
              </w:rPr>
              <w:t>1</w:t>
            </w:r>
          </w:p>
        </w:tc>
        <w:tc>
          <w:tcPr>
            <w:tcW w:w="590" w:type="dxa"/>
          </w:tcPr>
          <w:p w:rsidR="00FB0198" w:rsidRPr="003C2F57" w:rsidRDefault="00FB0198" w:rsidP="00BF3297">
            <w:pPr>
              <w:jc w:val="center"/>
              <w:rPr>
                <w:sz w:val="26"/>
                <w:szCs w:val="26"/>
              </w:rPr>
            </w:pPr>
            <w:r>
              <w:rPr>
                <w:sz w:val="26"/>
                <w:szCs w:val="26"/>
              </w:rPr>
              <w:t>-</w:t>
            </w:r>
          </w:p>
        </w:tc>
        <w:tc>
          <w:tcPr>
            <w:tcW w:w="591" w:type="dxa"/>
          </w:tcPr>
          <w:p w:rsidR="00FB0198" w:rsidRPr="003C2F57" w:rsidRDefault="00FB0198" w:rsidP="00BF3297">
            <w:pPr>
              <w:jc w:val="center"/>
              <w:rPr>
                <w:sz w:val="26"/>
                <w:szCs w:val="26"/>
              </w:rPr>
            </w:pPr>
            <w:r>
              <w:rPr>
                <w:sz w:val="26"/>
                <w:szCs w:val="26"/>
              </w:rPr>
              <w:t>-</w:t>
            </w:r>
          </w:p>
        </w:tc>
        <w:tc>
          <w:tcPr>
            <w:tcW w:w="594" w:type="dxa"/>
          </w:tcPr>
          <w:p w:rsidR="00FB0198" w:rsidRPr="003C2F57" w:rsidRDefault="00FB0198" w:rsidP="00BF3297">
            <w:pPr>
              <w:jc w:val="center"/>
              <w:rPr>
                <w:sz w:val="26"/>
                <w:szCs w:val="26"/>
              </w:rPr>
            </w:pPr>
            <w:r>
              <w:rPr>
                <w:sz w:val="26"/>
                <w:szCs w:val="26"/>
              </w:rPr>
              <w:t>-</w:t>
            </w:r>
          </w:p>
        </w:tc>
        <w:tc>
          <w:tcPr>
            <w:tcW w:w="1216" w:type="dxa"/>
          </w:tcPr>
          <w:p w:rsidR="00FB0198" w:rsidRPr="003C2F57" w:rsidRDefault="00FB0198" w:rsidP="00BF3297">
            <w:pPr>
              <w:jc w:val="center"/>
              <w:rPr>
                <w:sz w:val="26"/>
                <w:szCs w:val="26"/>
              </w:rPr>
            </w:pPr>
            <w:r w:rsidRPr="003C2F57">
              <w:rPr>
                <w:sz w:val="26"/>
                <w:szCs w:val="26"/>
              </w:rPr>
              <w:t>-</w:t>
            </w:r>
          </w:p>
        </w:tc>
      </w:tr>
      <w:tr w:rsidR="00FB0198" w:rsidRPr="003C2F57" w:rsidTr="000740F5">
        <w:tc>
          <w:tcPr>
            <w:tcW w:w="1086" w:type="dxa"/>
          </w:tcPr>
          <w:p w:rsidR="00FB0198" w:rsidRPr="00E248C6" w:rsidRDefault="00FB0198" w:rsidP="00810B1C">
            <w:pPr>
              <w:spacing w:before="100" w:beforeAutospacing="1" w:after="150" w:line="300" w:lineRule="atLeast"/>
              <w:jc w:val="both"/>
              <w:rPr>
                <w:bCs/>
                <w:sz w:val="26"/>
                <w:szCs w:val="26"/>
              </w:rPr>
            </w:pPr>
            <w:r>
              <w:rPr>
                <w:bCs/>
                <w:sz w:val="26"/>
                <w:szCs w:val="26"/>
              </w:rPr>
              <w:t>2-26</w:t>
            </w:r>
          </w:p>
        </w:tc>
        <w:tc>
          <w:tcPr>
            <w:tcW w:w="3298" w:type="dxa"/>
          </w:tcPr>
          <w:p w:rsidR="00FB0198" w:rsidRPr="003C2F57" w:rsidRDefault="00FB0198" w:rsidP="000740F5">
            <w:pPr>
              <w:spacing w:before="100" w:beforeAutospacing="1" w:after="150" w:line="300" w:lineRule="atLeast"/>
              <w:jc w:val="both"/>
              <w:rPr>
                <w:rFonts w:cs="Arial"/>
                <w:bCs/>
                <w:sz w:val="26"/>
                <w:szCs w:val="26"/>
              </w:rPr>
            </w:pPr>
            <w:r w:rsidRPr="003C2F57">
              <w:rPr>
                <w:color w:val="000000"/>
                <w:sz w:val="26"/>
                <w:szCs w:val="26"/>
              </w:rPr>
              <w:t>МЕХАНИКА</w:t>
            </w:r>
          </w:p>
        </w:tc>
        <w:tc>
          <w:tcPr>
            <w:tcW w:w="2196" w:type="dxa"/>
          </w:tcPr>
          <w:p w:rsidR="00FB0198" w:rsidRPr="003C2F57" w:rsidRDefault="00FB0198" w:rsidP="000740F5">
            <w:pPr>
              <w:spacing w:before="100" w:beforeAutospacing="1" w:after="150" w:line="300" w:lineRule="atLeast"/>
              <w:jc w:val="both"/>
              <w:rPr>
                <w:rFonts w:cs="Arial"/>
                <w:bCs/>
                <w:sz w:val="26"/>
                <w:szCs w:val="26"/>
              </w:rPr>
            </w:pPr>
            <w:r w:rsidRPr="003C2F57">
              <w:rPr>
                <w:rFonts w:cs="Arial"/>
                <w:bCs/>
                <w:sz w:val="26"/>
                <w:szCs w:val="26"/>
              </w:rPr>
              <w:t>25</w:t>
            </w:r>
          </w:p>
        </w:tc>
        <w:tc>
          <w:tcPr>
            <w:tcW w:w="590" w:type="dxa"/>
          </w:tcPr>
          <w:p w:rsidR="00FB0198" w:rsidRPr="003C2F57" w:rsidRDefault="00FB0198" w:rsidP="00BF3297">
            <w:pPr>
              <w:jc w:val="center"/>
              <w:rPr>
                <w:sz w:val="26"/>
                <w:szCs w:val="26"/>
              </w:rPr>
            </w:pPr>
            <w:r>
              <w:rPr>
                <w:sz w:val="26"/>
                <w:szCs w:val="26"/>
              </w:rPr>
              <w:t>2</w:t>
            </w:r>
          </w:p>
        </w:tc>
        <w:tc>
          <w:tcPr>
            <w:tcW w:w="591" w:type="dxa"/>
          </w:tcPr>
          <w:p w:rsidR="00FB0198" w:rsidRPr="003C2F57" w:rsidRDefault="00FB0198" w:rsidP="00BF3297">
            <w:pPr>
              <w:jc w:val="center"/>
              <w:rPr>
                <w:sz w:val="26"/>
                <w:szCs w:val="26"/>
              </w:rPr>
            </w:pPr>
            <w:r>
              <w:rPr>
                <w:sz w:val="26"/>
                <w:szCs w:val="26"/>
              </w:rPr>
              <w:t>6</w:t>
            </w:r>
          </w:p>
        </w:tc>
        <w:tc>
          <w:tcPr>
            <w:tcW w:w="594" w:type="dxa"/>
          </w:tcPr>
          <w:p w:rsidR="00FB0198" w:rsidRPr="003C2F57" w:rsidRDefault="00FB0198" w:rsidP="00BF3297">
            <w:pPr>
              <w:jc w:val="center"/>
              <w:rPr>
                <w:sz w:val="26"/>
                <w:szCs w:val="26"/>
              </w:rPr>
            </w:pPr>
            <w:r>
              <w:rPr>
                <w:sz w:val="26"/>
                <w:szCs w:val="26"/>
              </w:rPr>
              <w:t>-</w:t>
            </w:r>
          </w:p>
        </w:tc>
        <w:tc>
          <w:tcPr>
            <w:tcW w:w="1216" w:type="dxa"/>
          </w:tcPr>
          <w:p w:rsidR="00FB0198" w:rsidRPr="003C2F57" w:rsidRDefault="00FB0198" w:rsidP="00BF3297">
            <w:pPr>
              <w:jc w:val="center"/>
              <w:rPr>
                <w:sz w:val="26"/>
                <w:szCs w:val="26"/>
              </w:rPr>
            </w:pPr>
            <w:r w:rsidRPr="003C2F57">
              <w:rPr>
                <w:sz w:val="26"/>
                <w:szCs w:val="26"/>
              </w:rPr>
              <w:t>-</w:t>
            </w:r>
          </w:p>
        </w:tc>
      </w:tr>
      <w:tr w:rsidR="00FB0198" w:rsidRPr="003C2F57" w:rsidTr="000740F5">
        <w:tc>
          <w:tcPr>
            <w:tcW w:w="1086" w:type="dxa"/>
          </w:tcPr>
          <w:p w:rsidR="00FB0198" w:rsidRPr="00E248C6" w:rsidRDefault="00FB0198" w:rsidP="00810B1C">
            <w:pPr>
              <w:spacing w:before="100" w:beforeAutospacing="1" w:after="150" w:line="300" w:lineRule="atLeast"/>
              <w:jc w:val="both"/>
              <w:rPr>
                <w:bCs/>
                <w:sz w:val="26"/>
                <w:szCs w:val="26"/>
              </w:rPr>
            </w:pPr>
            <w:r>
              <w:rPr>
                <w:bCs/>
                <w:sz w:val="26"/>
                <w:szCs w:val="26"/>
              </w:rPr>
              <w:t>27-47</w:t>
            </w:r>
          </w:p>
        </w:tc>
        <w:tc>
          <w:tcPr>
            <w:tcW w:w="3298" w:type="dxa"/>
          </w:tcPr>
          <w:p w:rsidR="00FB0198" w:rsidRPr="003C2F57" w:rsidRDefault="00FB0198" w:rsidP="000740F5">
            <w:pPr>
              <w:spacing w:before="100" w:beforeAutospacing="1" w:after="150" w:line="300" w:lineRule="atLeast"/>
              <w:jc w:val="both"/>
              <w:rPr>
                <w:color w:val="000000"/>
                <w:sz w:val="26"/>
                <w:szCs w:val="26"/>
              </w:rPr>
            </w:pPr>
            <w:r w:rsidRPr="003C2F57">
              <w:rPr>
                <w:color w:val="000000"/>
                <w:sz w:val="26"/>
                <w:szCs w:val="26"/>
              </w:rPr>
              <w:t>МОЛЕКУЛЯРНАЯ ФИЗИКА. ТЕРМОДИНАМИКА</w:t>
            </w:r>
          </w:p>
        </w:tc>
        <w:tc>
          <w:tcPr>
            <w:tcW w:w="2196" w:type="dxa"/>
          </w:tcPr>
          <w:p w:rsidR="00FB0198" w:rsidRPr="003C2F57" w:rsidRDefault="00FB0198" w:rsidP="000740F5">
            <w:pPr>
              <w:spacing w:before="100" w:beforeAutospacing="1" w:after="150" w:line="300" w:lineRule="atLeast"/>
              <w:jc w:val="both"/>
              <w:rPr>
                <w:rFonts w:cs="Arial"/>
                <w:bCs/>
                <w:sz w:val="26"/>
                <w:szCs w:val="26"/>
              </w:rPr>
            </w:pPr>
            <w:r w:rsidRPr="003C2F57">
              <w:rPr>
                <w:rFonts w:cs="Arial"/>
                <w:bCs/>
                <w:sz w:val="26"/>
                <w:szCs w:val="26"/>
              </w:rPr>
              <w:t>21</w:t>
            </w:r>
          </w:p>
        </w:tc>
        <w:tc>
          <w:tcPr>
            <w:tcW w:w="590" w:type="dxa"/>
          </w:tcPr>
          <w:p w:rsidR="00FB0198" w:rsidRPr="003C2F57" w:rsidRDefault="00FB0198" w:rsidP="00BF3297">
            <w:pPr>
              <w:jc w:val="center"/>
              <w:rPr>
                <w:sz w:val="26"/>
                <w:szCs w:val="26"/>
              </w:rPr>
            </w:pPr>
            <w:r>
              <w:rPr>
                <w:sz w:val="26"/>
                <w:szCs w:val="26"/>
              </w:rPr>
              <w:t>1</w:t>
            </w:r>
          </w:p>
        </w:tc>
        <w:tc>
          <w:tcPr>
            <w:tcW w:w="591" w:type="dxa"/>
          </w:tcPr>
          <w:p w:rsidR="00FB0198" w:rsidRPr="003C2F57" w:rsidRDefault="00FB0198" w:rsidP="00BF3297">
            <w:pPr>
              <w:jc w:val="center"/>
              <w:rPr>
                <w:sz w:val="26"/>
                <w:szCs w:val="26"/>
              </w:rPr>
            </w:pPr>
            <w:r>
              <w:rPr>
                <w:sz w:val="26"/>
                <w:szCs w:val="26"/>
              </w:rPr>
              <w:t>1</w:t>
            </w:r>
          </w:p>
        </w:tc>
        <w:tc>
          <w:tcPr>
            <w:tcW w:w="594" w:type="dxa"/>
          </w:tcPr>
          <w:p w:rsidR="00FB0198" w:rsidRPr="003C2F57" w:rsidRDefault="00FB0198" w:rsidP="00BF3297">
            <w:pPr>
              <w:jc w:val="center"/>
              <w:rPr>
                <w:sz w:val="26"/>
                <w:szCs w:val="26"/>
              </w:rPr>
            </w:pPr>
            <w:r>
              <w:rPr>
                <w:sz w:val="26"/>
                <w:szCs w:val="26"/>
              </w:rPr>
              <w:t>-</w:t>
            </w:r>
          </w:p>
        </w:tc>
        <w:tc>
          <w:tcPr>
            <w:tcW w:w="1216" w:type="dxa"/>
          </w:tcPr>
          <w:p w:rsidR="00FB0198" w:rsidRPr="003C2F57" w:rsidRDefault="00FB0198" w:rsidP="00BF3297">
            <w:pPr>
              <w:jc w:val="center"/>
              <w:rPr>
                <w:sz w:val="26"/>
                <w:szCs w:val="26"/>
              </w:rPr>
            </w:pPr>
            <w:r w:rsidRPr="003C2F57">
              <w:rPr>
                <w:sz w:val="26"/>
                <w:szCs w:val="26"/>
              </w:rPr>
              <w:t>-</w:t>
            </w:r>
          </w:p>
        </w:tc>
      </w:tr>
      <w:tr w:rsidR="00FB0198" w:rsidRPr="003C2F57" w:rsidTr="000740F5">
        <w:tc>
          <w:tcPr>
            <w:tcW w:w="1086" w:type="dxa"/>
          </w:tcPr>
          <w:p w:rsidR="00FB0198" w:rsidRPr="00E248C6" w:rsidRDefault="00FB0198" w:rsidP="00810B1C">
            <w:pPr>
              <w:spacing w:before="100" w:beforeAutospacing="1" w:after="150" w:line="300" w:lineRule="atLeast"/>
              <w:jc w:val="both"/>
              <w:rPr>
                <w:bCs/>
                <w:sz w:val="26"/>
                <w:szCs w:val="26"/>
              </w:rPr>
            </w:pPr>
            <w:r>
              <w:rPr>
                <w:bCs/>
                <w:sz w:val="26"/>
                <w:szCs w:val="26"/>
              </w:rPr>
              <w:t>48-67</w:t>
            </w:r>
          </w:p>
        </w:tc>
        <w:tc>
          <w:tcPr>
            <w:tcW w:w="3298" w:type="dxa"/>
          </w:tcPr>
          <w:p w:rsidR="00FB0198" w:rsidRPr="003C2F57" w:rsidRDefault="00FB0198" w:rsidP="000740F5">
            <w:pPr>
              <w:tabs>
                <w:tab w:val="left" w:pos="495"/>
              </w:tabs>
              <w:spacing w:before="100" w:beforeAutospacing="1" w:after="150" w:line="300" w:lineRule="atLeast"/>
              <w:jc w:val="both"/>
              <w:rPr>
                <w:color w:val="000000"/>
                <w:sz w:val="26"/>
                <w:szCs w:val="26"/>
              </w:rPr>
            </w:pPr>
            <w:r w:rsidRPr="003C2F57">
              <w:rPr>
                <w:color w:val="000000"/>
                <w:sz w:val="26"/>
                <w:szCs w:val="26"/>
              </w:rPr>
              <w:t>ЭЛЕКТРОДИНАМИКА</w:t>
            </w:r>
          </w:p>
        </w:tc>
        <w:tc>
          <w:tcPr>
            <w:tcW w:w="2196" w:type="dxa"/>
          </w:tcPr>
          <w:p w:rsidR="00FB0198" w:rsidRPr="003C2F57" w:rsidRDefault="00FB0198" w:rsidP="000740F5">
            <w:pPr>
              <w:spacing w:before="100" w:beforeAutospacing="1" w:after="150" w:line="300" w:lineRule="atLeast"/>
              <w:jc w:val="both"/>
              <w:rPr>
                <w:rFonts w:cs="Arial"/>
                <w:bCs/>
                <w:sz w:val="26"/>
                <w:szCs w:val="26"/>
              </w:rPr>
            </w:pPr>
            <w:r w:rsidRPr="003C2F57">
              <w:rPr>
                <w:rFonts w:cs="Arial"/>
                <w:bCs/>
                <w:sz w:val="26"/>
                <w:szCs w:val="26"/>
              </w:rPr>
              <w:t>20</w:t>
            </w:r>
          </w:p>
        </w:tc>
        <w:tc>
          <w:tcPr>
            <w:tcW w:w="590" w:type="dxa"/>
          </w:tcPr>
          <w:p w:rsidR="00FB0198" w:rsidRPr="003C2F57" w:rsidRDefault="00FB0198" w:rsidP="00BF3297">
            <w:pPr>
              <w:jc w:val="center"/>
              <w:rPr>
                <w:sz w:val="26"/>
                <w:szCs w:val="26"/>
              </w:rPr>
            </w:pPr>
            <w:r>
              <w:rPr>
                <w:sz w:val="26"/>
                <w:szCs w:val="26"/>
              </w:rPr>
              <w:t>1</w:t>
            </w:r>
          </w:p>
        </w:tc>
        <w:tc>
          <w:tcPr>
            <w:tcW w:w="591" w:type="dxa"/>
          </w:tcPr>
          <w:p w:rsidR="00FB0198" w:rsidRPr="003C2F57" w:rsidRDefault="00FB0198" w:rsidP="00BF3297">
            <w:pPr>
              <w:jc w:val="center"/>
              <w:rPr>
                <w:sz w:val="26"/>
                <w:szCs w:val="26"/>
              </w:rPr>
            </w:pPr>
            <w:r>
              <w:rPr>
                <w:sz w:val="26"/>
                <w:szCs w:val="26"/>
              </w:rPr>
              <w:t>2</w:t>
            </w:r>
          </w:p>
        </w:tc>
        <w:tc>
          <w:tcPr>
            <w:tcW w:w="594" w:type="dxa"/>
          </w:tcPr>
          <w:p w:rsidR="00FB0198" w:rsidRPr="003C2F57" w:rsidRDefault="00FB0198" w:rsidP="00BF3297">
            <w:pPr>
              <w:jc w:val="center"/>
              <w:rPr>
                <w:sz w:val="26"/>
                <w:szCs w:val="26"/>
              </w:rPr>
            </w:pPr>
            <w:r>
              <w:rPr>
                <w:sz w:val="26"/>
                <w:szCs w:val="26"/>
              </w:rPr>
              <w:t>-</w:t>
            </w:r>
          </w:p>
        </w:tc>
        <w:tc>
          <w:tcPr>
            <w:tcW w:w="1216" w:type="dxa"/>
          </w:tcPr>
          <w:p w:rsidR="00FB0198" w:rsidRPr="003C2F57" w:rsidRDefault="00FB0198" w:rsidP="00BF3297">
            <w:pPr>
              <w:jc w:val="center"/>
              <w:rPr>
                <w:sz w:val="26"/>
                <w:szCs w:val="26"/>
              </w:rPr>
            </w:pPr>
            <w:r w:rsidRPr="003C2F57">
              <w:rPr>
                <w:sz w:val="26"/>
                <w:szCs w:val="26"/>
              </w:rPr>
              <w:t>-</w:t>
            </w:r>
          </w:p>
        </w:tc>
      </w:tr>
      <w:tr w:rsidR="00FB0198" w:rsidRPr="003C2F57" w:rsidTr="000740F5">
        <w:tc>
          <w:tcPr>
            <w:tcW w:w="1086" w:type="dxa"/>
          </w:tcPr>
          <w:p w:rsidR="00FB0198" w:rsidRPr="00E248C6" w:rsidRDefault="00FB0198" w:rsidP="00810B1C">
            <w:pPr>
              <w:spacing w:before="100" w:beforeAutospacing="1" w:after="150" w:line="300" w:lineRule="atLeast"/>
              <w:jc w:val="both"/>
              <w:rPr>
                <w:bCs/>
                <w:sz w:val="26"/>
                <w:szCs w:val="26"/>
              </w:rPr>
            </w:pPr>
            <w:r>
              <w:rPr>
                <w:bCs/>
                <w:sz w:val="26"/>
                <w:szCs w:val="26"/>
              </w:rPr>
              <w:t>68-70</w:t>
            </w:r>
          </w:p>
        </w:tc>
        <w:tc>
          <w:tcPr>
            <w:tcW w:w="3298" w:type="dxa"/>
          </w:tcPr>
          <w:p w:rsidR="00FB0198" w:rsidRPr="003C2F57" w:rsidRDefault="00FB0198" w:rsidP="000740F5">
            <w:pPr>
              <w:spacing w:after="150"/>
              <w:jc w:val="both"/>
              <w:rPr>
                <w:color w:val="000000"/>
                <w:sz w:val="26"/>
                <w:szCs w:val="26"/>
              </w:rPr>
            </w:pPr>
            <w:r w:rsidRPr="003C2F57">
              <w:rPr>
                <w:color w:val="000000"/>
                <w:sz w:val="26"/>
                <w:szCs w:val="26"/>
              </w:rPr>
              <w:t>ПОВТОРЕНИЕ</w:t>
            </w:r>
          </w:p>
          <w:p w:rsidR="00FB0198" w:rsidRPr="003C2F57" w:rsidRDefault="00FB0198" w:rsidP="000740F5">
            <w:pPr>
              <w:tabs>
                <w:tab w:val="left" w:pos="300"/>
              </w:tabs>
              <w:spacing w:before="100" w:beforeAutospacing="1" w:after="150" w:line="300" w:lineRule="atLeast"/>
              <w:jc w:val="both"/>
              <w:rPr>
                <w:color w:val="000000"/>
                <w:sz w:val="26"/>
                <w:szCs w:val="26"/>
              </w:rPr>
            </w:pPr>
          </w:p>
        </w:tc>
        <w:tc>
          <w:tcPr>
            <w:tcW w:w="2196" w:type="dxa"/>
          </w:tcPr>
          <w:p w:rsidR="00FB0198" w:rsidRPr="003C2F57" w:rsidRDefault="00FB0198" w:rsidP="000740F5">
            <w:pPr>
              <w:spacing w:before="100" w:beforeAutospacing="1" w:after="150" w:line="300" w:lineRule="atLeast"/>
              <w:jc w:val="both"/>
              <w:rPr>
                <w:rFonts w:cs="Arial"/>
                <w:bCs/>
                <w:sz w:val="26"/>
                <w:szCs w:val="26"/>
              </w:rPr>
            </w:pPr>
            <w:r w:rsidRPr="003C2F57">
              <w:rPr>
                <w:rFonts w:cs="Arial"/>
                <w:bCs/>
                <w:sz w:val="26"/>
                <w:szCs w:val="26"/>
              </w:rPr>
              <w:t>3</w:t>
            </w:r>
          </w:p>
        </w:tc>
        <w:tc>
          <w:tcPr>
            <w:tcW w:w="590" w:type="dxa"/>
          </w:tcPr>
          <w:p w:rsidR="00FB0198" w:rsidRPr="003C2F57" w:rsidRDefault="00FB0198" w:rsidP="00BF3297">
            <w:pPr>
              <w:jc w:val="center"/>
              <w:rPr>
                <w:sz w:val="26"/>
                <w:szCs w:val="26"/>
              </w:rPr>
            </w:pPr>
            <w:r>
              <w:rPr>
                <w:sz w:val="26"/>
                <w:szCs w:val="26"/>
              </w:rPr>
              <w:t>-</w:t>
            </w:r>
          </w:p>
        </w:tc>
        <w:tc>
          <w:tcPr>
            <w:tcW w:w="591" w:type="dxa"/>
          </w:tcPr>
          <w:p w:rsidR="00FB0198" w:rsidRPr="003C2F57" w:rsidRDefault="00FB0198" w:rsidP="00BF3297">
            <w:pPr>
              <w:jc w:val="center"/>
              <w:rPr>
                <w:sz w:val="26"/>
                <w:szCs w:val="26"/>
              </w:rPr>
            </w:pPr>
            <w:r>
              <w:rPr>
                <w:sz w:val="26"/>
                <w:szCs w:val="26"/>
              </w:rPr>
              <w:t>-</w:t>
            </w:r>
          </w:p>
        </w:tc>
        <w:tc>
          <w:tcPr>
            <w:tcW w:w="594" w:type="dxa"/>
          </w:tcPr>
          <w:p w:rsidR="00FB0198" w:rsidRPr="003C2F57" w:rsidRDefault="00FB0198" w:rsidP="00BF3297">
            <w:pPr>
              <w:jc w:val="center"/>
              <w:rPr>
                <w:sz w:val="26"/>
                <w:szCs w:val="26"/>
              </w:rPr>
            </w:pPr>
            <w:r>
              <w:rPr>
                <w:sz w:val="26"/>
                <w:szCs w:val="26"/>
              </w:rPr>
              <w:t>-</w:t>
            </w:r>
          </w:p>
        </w:tc>
        <w:tc>
          <w:tcPr>
            <w:tcW w:w="1216" w:type="dxa"/>
          </w:tcPr>
          <w:p w:rsidR="00FB0198" w:rsidRPr="003C2F57" w:rsidRDefault="00FB0198" w:rsidP="00BF3297">
            <w:pPr>
              <w:jc w:val="center"/>
              <w:rPr>
                <w:sz w:val="26"/>
                <w:szCs w:val="26"/>
              </w:rPr>
            </w:pPr>
            <w:r>
              <w:rPr>
                <w:sz w:val="26"/>
                <w:szCs w:val="26"/>
              </w:rPr>
              <w:t>-</w:t>
            </w:r>
          </w:p>
        </w:tc>
      </w:tr>
      <w:tr w:rsidR="00FB0198" w:rsidRPr="003C2F57" w:rsidTr="000740F5">
        <w:tc>
          <w:tcPr>
            <w:tcW w:w="1086" w:type="dxa"/>
          </w:tcPr>
          <w:p w:rsidR="00FB0198" w:rsidRPr="003C2F57" w:rsidRDefault="00FB0198" w:rsidP="000740F5">
            <w:pPr>
              <w:spacing w:before="100" w:beforeAutospacing="1" w:after="150" w:line="300" w:lineRule="atLeast"/>
              <w:jc w:val="both"/>
              <w:rPr>
                <w:rFonts w:cs="Arial"/>
                <w:bCs/>
                <w:sz w:val="26"/>
                <w:szCs w:val="26"/>
              </w:rPr>
            </w:pPr>
          </w:p>
        </w:tc>
        <w:tc>
          <w:tcPr>
            <w:tcW w:w="3298" w:type="dxa"/>
          </w:tcPr>
          <w:p w:rsidR="00FB0198" w:rsidRPr="003C2F57" w:rsidRDefault="00FB0198" w:rsidP="000740F5">
            <w:pPr>
              <w:spacing w:before="100" w:beforeAutospacing="1" w:after="150" w:line="300" w:lineRule="atLeast"/>
              <w:jc w:val="both"/>
              <w:rPr>
                <w:color w:val="000000"/>
                <w:sz w:val="26"/>
                <w:szCs w:val="26"/>
              </w:rPr>
            </w:pPr>
            <w:r w:rsidRPr="003C2F57">
              <w:rPr>
                <w:color w:val="000000"/>
                <w:sz w:val="26"/>
                <w:szCs w:val="26"/>
              </w:rPr>
              <w:t>ИТОГО</w:t>
            </w:r>
          </w:p>
        </w:tc>
        <w:tc>
          <w:tcPr>
            <w:tcW w:w="2196" w:type="dxa"/>
          </w:tcPr>
          <w:p w:rsidR="00FB0198" w:rsidRPr="003C2F57" w:rsidRDefault="00FB0198" w:rsidP="000740F5">
            <w:pPr>
              <w:spacing w:before="100" w:beforeAutospacing="1" w:after="150" w:line="300" w:lineRule="atLeast"/>
              <w:jc w:val="both"/>
              <w:rPr>
                <w:rFonts w:cs="Arial"/>
                <w:bCs/>
                <w:sz w:val="26"/>
                <w:szCs w:val="26"/>
              </w:rPr>
            </w:pPr>
            <w:r w:rsidRPr="003C2F57">
              <w:rPr>
                <w:rFonts w:cs="Arial"/>
                <w:bCs/>
                <w:sz w:val="26"/>
                <w:szCs w:val="26"/>
              </w:rPr>
              <w:t>70</w:t>
            </w:r>
          </w:p>
        </w:tc>
        <w:tc>
          <w:tcPr>
            <w:tcW w:w="590" w:type="dxa"/>
          </w:tcPr>
          <w:p w:rsidR="00FB0198" w:rsidRPr="003C2F57" w:rsidRDefault="00FB0198" w:rsidP="00BF3297">
            <w:pPr>
              <w:jc w:val="center"/>
              <w:rPr>
                <w:sz w:val="26"/>
                <w:szCs w:val="26"/>
              </w:rPr>
            </w:pPr>
            <w:r>
              <w:rPr>
                <w:sz w:val="26"/>
                <w:szCs w:val="26"/>
              </w:rPr>
              <w:t>4</w:t>
            </w:r>
          </w:p>
        </w:tc>
        <w:tc>
          <w:tcPr>
            <w:tcW w:w="591" w:type="dxa"/>
          </w:tcPr>
          <w:p w:rsidR="00FB0198" w:rsidRPr="003C2F57" w:rsidRDefault="00FB0198" w:rsidP="00BF3297">
            <w:pPr>
              <w:jc w:val="center"/>
              <w:rPr>
                <w:sz w:val="26"/>
                <w:szCs w:val="26"/>
              </w:rPr>
            </w:pPr>
            <w:r>
              <w:rPr>
                <w:sz w:val="26"/>
                <w:szCs w:val="26"/>
              </w:rPr>
              <w:t>9</w:t>
            </w:r>
          </w:p>
        </w:tc>
        <w:tc>
          <w:tcPr>
            <w:tcW w:w="594" w:type="dxa"/>
          </w:tcPr>
          <w:p w:rsidR="00FB0198" w:rsidRPr="003C2F57" w:rsidRDefault="00FB0198" w:rsidP="00BF3297">
            <w:pPr>
              <w:jc w:val="center"/>
              <w:rPr>
                <w:sz w:val="26"/>
                <w:szCs w:val="26"/>
              </w:rPr>
            </w:pPr>
          </w:p>
        </w:tc>
        <w:tc>
          <w:tcPr>
            <w:tcW w:w="1216" w:type="dxa"/>
          </w:tcPr>
          <w:p w:rsidR="00FB0198" w:rsidRPr="003C2F57" w:rsidRDefault="00FB0198" w:rsidP="00BF3297">
            <w:pPr>
              <w:jc w:val="center"/>
              <w:rPr>
                <w:sz w:val="26"/>
                <w:szCs w:val="26"/>
              </w:rPr>
            </w:pPr>
          </w:p>
        </w:tc>
      </w:tr>
    </w:tbl>
    <w:p w:rsidR="00AF7AB1" w:rsidRPr="003C2F57" w:rsidRDefault="00AF7AB1" w:rsidP="00AF7AB1">
      <w:pPr>
        <w:rPr>
          <w:sz w:val="26"/>
          <w:szCs w:val="26"/>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3C2F57" w:rsidRDefault="003C2F57" w:rsidP="000740F5">
      <w:pPr>
        <w:jc w:val="center"/>
        <w:rPr>
          <w:b/>
          <w:sz w:val="28"/>
          <w:szCs w:val="28"/>
        </w:rPr>
      </w:pPr>
    </w:p>
    <w:p w:rsidR="000740F5" w:rsidRDefault="000740F5" w:rsidP="000740F5">
      <w:pPr>
        <w:jc w:val="center"/>
        <w:rPr>
          <w:b/>
          <w:sz w:val="28"/>
          <w:szCs w:val="28"/>
        </w:rPr>
      </w:pPr>
      <w:r w:rsidRPr="000740F5">
        <w:rPr>
          <w:b/>
          <w:sz w:val="28"/>
          <w:szCs w:val="28"/>
        </w:rPr>
        <w:lastRenderedPageBreak/>
        <w:t>11 класс</w:t>
      </w:r>
    </w:p>
    <w:p w:rsidR="003C2F57" w:rsidRDefault="003C2F57" w:rsidP="000740F5">
      <w:pPr>
        <w:jc w:val="center"/>
        <w:rPr>
          <w:b/>
          <w:sz w:val="28"/>
          <w:szCs w:val="28"/>
        </w:rPr>
      </w:pPr>
    </w:p>
    <w:tbl>
      <w:tblPr>
        <w:tblStyle w:val="a3"/>
        <w:tblW w:w="0" w:type="auto"/>
        <w:tblLook w:val="04A0" w:firstRow="1" w:lastRow="0" w:firstColumn="1" w:lastColumn="0" w:noHBand="0" w:noVBand="1"/>
      </w:tblPr>
      <w:tblGrid>
        <w:gridCol w:w="1088"/>
        <w:gridCol w:w="3278"/>
        <w:gridCol w:w="2210"/>
        <w:gridCol w:w="591"/>
        <w:gridCol w:w="592"/>
        <w:gridCol w:w="595"/>
        <w:gridCol w:w="1217"/>
      </w:tblGrid>
      <w:tr w:rsidR="003C2F57" w:rsidTr="00810B1C">
        <w:tc>
          <w:tcPr>
            <w:tcW w:w="1088" w:type="dxa"/>
            <w:vMerge w:val="restart"/>
          </w:tcPr>
          <w:p w:rsidR="003C2F57" w:rsidRDefault="003C2F57" w:rsidP="00810B1C">
            <w:pPr>
              <w:jc w:val="center"/>
              <w:rPr>
                <w:sz w:val="28"/>
                <w:szCs w:val="28"/>
              </w:rPr>
            </w:pPr>
            <w:r>
              <w:rPr>
                <w:sz w:val="28"/>
                <w:szCs w:val="28"/>
              </w:rPr>
              <w:t>№ уроков</w:t>
            </w:r>
          </w:p>
        </w:tc>
        <w:tc>
          <w:tcPr>
            <w:tcW w:w="3278" w:type="dxa"/>
            <w:vMerge w:val="restart"/>
          </w:tcPr>
          <w:p w:rsidR="003C2F57" w:rsidRDefault="003C2F57" w:rsidP="00810B1C">
            <w:pPr>
              <w:jc w:val="center"/>
              <w:rPr>
                <w:sz w:val="28"/>
                <w:szCs w:val="28"/>
              </w:rPr>
            </w:pPr>
            <w:r>
              <w:rPr>
                <w:sz w:val="28"/>
                <w:szCs w:val="28"/>
              </w:rPr>
              <w:t>Наименование разделов, глав</w:t>
            </w:r>
          </w:p>
        </w:tc>
        <w:tc>
          <w:tcPr>
            <w:tcW w:w="2210" w:type="dxa"/>
            <w:vMerge w:val="restart"/>
          </w:tcPr>
          <w:p w:rsidR="003C2F57" w:rsidRDefault="003C2F57" w:rsidP="00810B1C">
            <w:pPr>
              <w:jc w:val="center"/>
              <w:rPr>
                <w:sz w:val="28"/>
                <w:szCs w:val="28"/>
              </w:rPr>
            </w:pPr>
            <w:r>
              <w:rPr>
                <w:sz w:val="28"/>
                <w:szCs w:val="28"/>
              </w:rPr>
              <w:t>Количество часов  (для раздела, главы)</w:t>
            </w:r>
          </w:p>
        </w:tc>
        <w:tc>
          <w:tcPr>
            <w:tcW w:w="2995" w:type="dxa"/>
            <w:gridSpan w:val="4"/>
          </w:tcPr>
          <w:p w:rsidR="003C2F57" w:rsidRDefault="003C2F57" w:rsidP="00810B1C">
            <w:pPr>
              <w:jc w:val="center"/>
              <w:rPr>
                <w:sz w:val="28"/>
                <w:szCs w:val="28"/>
              </w:rPr>
            </w:pPr>
            <w:r>
              <w:rPr>
                <w:sz w:val="28"/>
                <w:szCs w:val="28"/>
              </w:rPr>
              <w:t>Формы контроля</w:t>
            </w:r>
          </w:p>
          <w:p w:rsidR="003C2F57" w:rsidRDefault="003C2F57" w:rsidP="00810B1C">
            <w:pPr>
              <w:jc w:val="center"/>
              <w:rPr>
                <w:sz w:val="28"/>
                <w:szCs w:val="28"/>
              </w:rPr>
            </w:pPr>
            <w:r>
              <w:rPr>
                <w:sz w:val="28"/>
                <w:szCs w:val="28"/>
              </w:rPr>
              <w:t>(в зависимости от специфики предмета)</w:t>
            </w:r>
          </w:p>
        </w:tc>
      </w:tr>
      <w:tr w:rsidR="003C2F57" w:rsidTr="00810B1C">
        <w:tc>
          <w:tcPr>
            <w:tcW w:w="1088" w:type="dxa"/>
            <w:vMerge/>
          </w:tcPr>
          <w:p w:rsidR="003C2F57" w:rsidRDefault="003C2F57" w:rsidP="00810B1C">
            <w:pPr>
              <w:jc w:val="center"/>
              <w:rPr>
                <w:sz w:val="28"/>
                <w:szCs w:val="28"/>
              </w:rPr>
            </w:pPr>
          </w:p>
        </w:tc>
        <w:tc>
          <w:tcPr>
            <w:tcW w:w="3278" w:type="dxa"/>
            <w:vMerge/>
          </w:tcPr>
          <w:p w:rsidR="003C2F57" w:rsidRDefault="003C2F57" w:rsidP="00810B1C">
            <w:pPr>
              <w:jc w:val="center"/>
              <w:rPr>
                <w:sz w:val="28"/>
                <w:szCs w:val="28"/>
              </w:rPr>
            </w:pPr>
          </w:p>
        </w:tc>
        <w:tc>
          <w:tcPr>
            <w:tcW w:w="2210" w:type="dxa"/>
            <w:vMerge/>
          </w:tcPr>
          <w:p w:rsidR="003C2F57" w:rsidRDefault="003C2F57" w:rsidP="00810B1C">
            <w:pPr>
              <w:jc w:val="center"/>
              <w:rPr>
                <w:sz w:val="28"/>
                <w:szCs w:val="28"/>
              </w:rPr>
            </w:pPr>
          </w:p>
        </w:tc>
        <w:tc>
          <w:tcPr>
            <w:tcW w:w="591" w:type="dxa"/>
          </w:tcPr>
          <w:p w:rsidR="003C2F57" w:rsidRDefault="003C2F57" w:rsidP="00810B1C">
            <w:pPr>
              <w:jc w:val="center"/>
              <w:rPr>
                <w:sz w:val="28"/>
                <w:szCs w:val="28"/>
              </w:rPr>
            </w:pPr>
            <w:r>
              <w:rPr>
                <w:sz w:val="28"/>
                <w:szCs w:val="28"/>
              </w:rPr>
              <w:t>к/р</w:t>
            </w:r>
          </w:p>
        </w:tc>
        <w:tc>
          <w:tcPr>
            <w:tcW w:w="592" w:type="dxa"/>
          </w:tcPr>
          <w:p w:rsidR="003C2F57" w:rsidRDefault="003C2F57" w:rsidP="00810B1C">
            <w:pPr>
              <w:jc w:val="center"/>
              <w:rPr>
                <w:sz w:val="28"/>
                <w:szCs w:val="28"/>
              </w:rPr>
            </w:pPr>
            <w:r>
              <w:rPr>
                <w:sz w:val="28"/>
                <w:szCs w:val="28"/>
              </w:rPr>
              <w:t>л/р</w:t>
            </w:r>
          </w:p>
        </w:tc>
        <w:tc>
          <w:tcPr>
            <w:tcW w:w="595" w:type="dxa"/>
          </w:tcPr>
          <w:p w:rsidR="003C2F57" w:rsidRDefault="003C2F57" w:rsidP="00810B1C">
            <w:pPr>
              <w:jc w:val="center"/>
              <w:rPr>
                <w:sz w:val="28"/>
                <w:szCs w:val="28"/>
              </w:rPr>
            </w:pPr>
            <w:r>
              <w:rPr>
                <w:sz w:val="28"/>
                <w:szCs w:val="28"/>
              </w:rPr>
              <w:t>п/р</w:t>
            </w:r>
          </w:p>
        </w:tc>
        <w:tc>
          <w:tcPr>
            <w:tcW w:w="1217" w:type="dxa"/>
          </w:tcPr>
          <w:p w:rsidR="003C2F57" w:rsidRDefault="003C2F57" w:rsidP="00810B1C">
            <w:pPr>
              <w:jc w:val="center"/>
              <w:rPr>
                <w:sz w:val="28"/>
                <w:szCs w:val="28"/>
              </w:rPr>
            </w:pPr>
            <w:r>
              <w:rPr>
                <w:sz w:val="28"/>
                <w:szCs w:val="28"/>
              </w:rPr>
              <w:t>проекты</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1-4</w:t>
            </w:r>
          </w:p>
        </w:tc>
        <w:tc>
          <w:tcPr>
            <w:tcW w:w="3278"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Магнитное поле</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4</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1</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5-19</w:t>
            </w:r>
          </w:p>
        </w:tc>
        <w:tc>
          <w:tcPr>
            <w:tcW w:w="3278"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Электромагнитная индукция</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5</w:t>
            </w:r>
          </w:p>
        </w:tc>
        <w:tc>
          <w:tcPr>
            <w:tcW w:w="591" w:type="dxa"/>
          </w:tcPr>
          <w:p w:rsidR="00FB0198" w:rsidRDefault="00FB0198" w:rsidP="00810B1C">
            <w:pPr>
              <w:jc w:val="center"/>
              <w:rPr>
                <w:sz w:val="28"/>
                <w:szCs w:val="28"/>
              </w:rPr>
            </w:pPr>
            <w:r>
              <w:rPr>
                <w:sz w:val="28"/>
                <w:szCs w:val="28"/>
              </w:rPr>
              <w:t>1</w:t>
            </w:r>
          </w:p>
        </w:tc>
        <w:tc>
          <w:tcPr>
            <w:tcW w:w="592" w:type="dxa"/>
          </w:tcPr>
          <w:p w:rsidR="00FB0198" w:rsidRDefault="00FB0198" w:rsidP="00810B1C">
            <w:pPr>
              <w:jc w:val="center"/>
              <w:rPr>
                <w:sz w:val="28"/>
                <w:szCs w:val="28"/>
              </w:rPr>
            </w:pPr>
            <w:r>
              <w:rPr>
                <w:sz w:val="28"/>
                <w:szCs w:val="28"/>
              </w:rPr>
              <w:t>1</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10-18</w:t>
            </w:r>
          </w:p>
        </w:tc>
        <w:tc>
          <w:tcPr>
            <w:tcW w:w="3278"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Механические и электромагнитные колебания и волны</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9</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1</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19-22</w:t>
            </w:r>
          </w:p>
        </w:tc>
        <w:tc>
          <w:tcPr>
            <w:tcW w:w="3278"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Механические и электромагнитные волны</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4</w:t>
            </w:r>
          </w:p>
        </w:tc>
        <w:tc>
          <w:tcPr>
            <w:tcW w:w="591" w:type="dxa"/>
          </w:tcPr>
          <w:p w:rsidR="00FB0198" w:rsidRDefault="00FB0198" w:rsidP="00810B1C">
            <w:pPr>
              <w:jc w:val="center"/>
              <w:rPr>
                <w:sz w:val="28"/>
                <w:szCs w:val="28"/>
              </w:rPr>
            </w:pPr>
            <w:r>
              <w:rPr>
                <w:sz w:val="28"/>
                <w:szCs w:val="28"/>
              </w:rPr>
              <w:t>1</w:t>
            </w:r>
          </w:p>
        </w:tc>
        <w:tc>
          <w:tcPr>
            <w:tcW w:w="592" w:type="dxa"/>
          </w:tcPr>
          <w:p w:rsidR="00FB0198" w:rsidRDefault="00FB0198" w:rsidP="00810B1C">
            <w:pPr>
              <w:jc w:val="center"/>
              <w:rPr>
                <w:sz w:val="28"/>
                <w:szCs w:val="28"/>
              </w:rPr>
            </w:pPr>
            <w:r>
              <w:rPr>
                <w:sz w:val="28"/>
                <w:szCs w:val="28"/>
              </w:rPr>
              <w:t>3</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23-30</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 xml:space="preserve">Геометрическая оптика </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8</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31-34</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Волновая оптика</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4</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35-38</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Квантовая физика</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4</w:t>
            </w:r>
          </w:p>
        </w:tc>
        <w:tc>
          <w:tcPr>
            <w:tcW w:w="591" w:type="dxa"/>
          </w:tcPr>
          <w:p w:rsidR="00FB0198" w:rsidRDefault="00FB0198" w:rsidP="00810B1C">
            <w:pPr>
              <w:jc w:val="center"/>
              <w:rPr>
                <w:sz w:val="28"/>
                <w:szCs w:val="28"/>
              </w:rPr>
            </w:pPr>
            <w:r>
              <w:rPr>
                <w:sz w:val="28"/>
                <w:szCs w:val="28"/>
              </w:rPr>
              <w:t>1</w:t>
            </w:r>
          </w:p>
        </w:tc>
        <w:tc>
          <w:tcPr>
            <w:tcW w:w="592" w:type="dxa"/>
          </w:tcPr>
          <w:p w:rsidR="00FB0198" w:rsidRDefault="00FB0198" w:rsidP="00810B1C">
            <w:pPr>
              <w:jc w:val="center"/>
              <w:rPr>
                <w:sz w:val="28"/>
                <w:szCs w:val="28"/>
              </w:rPr>
            </w:pPr>
            <w:r>
              <w:rPr>
                <w:sz w:val="28"/>
                <w:szCs w:val="28"/>
              </w:rPr>
              <w:t>1</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39-41</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Элементы теории относительности</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3</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42-44</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Излучение и спектры</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3</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45-54</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Атомная физика</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10</w:t>
            </w:r>
          </w:p>
        </w:tc>
        <w:tc>
          <w:tcPr>
            <w:tcW w:w="591" w:type="dxa"/>
          </w:tcPr>
          <w:p w:rsidR="00FB0198" w:rsidRDefault="00FB0198" w:rsidP="00810B1C">
            <w:pPr>
              <w:jc w:val="center"/>
              <w:rPr>
                <w:sz w:val="28"/>
                <w:szCs w:val="28"/>
              </w:rPr>
            </w:pPr>
            <w:r>
              <w:rPr>
                <w:sz w:val="28"/>
                <w:szCs w:val="28"/>
              </w:rPr>
              <w:t>1</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55-63</w:t>
            </w: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 xml:space="preserve">Повторение </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9</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64-67</w:t>
            </w:r>
          </w:p>
        </w:tc>
        <w:tc>
          <w:tcPr>
            <w:tcW w:w="3278" w:type="dxa"/>
          </w:tcPr>
          <w:p w:rsidR="00FB0198" w:rsidRPr="00A92F6F" w:rsidRDefault="00FB0198" w:rsidP="00810B1C">
            <w:pPr>
              <w:tabs>
                <w:tab w:val="left" w:pos="990"/>
              </w:tabs>
              <w:spacing w:before="100" w:beforeAutospacing="1" w:after="150" w:line="300" w:lineRule="atLeast"/>
              <w:jc w:val="both"/>
              <w:rPr>
                <w:color w:val="000000"/>
                <w:sz w:val="26"/>
                <w:szCs w:val="26"/>
              </w:rPr>
            </w:pPr>
            <w:r w:rsidRPr="00A92F6F">
              <w:rPr>
                <w:color w:val="000000"/>
                <w:sz w:val="26"/>
                <w:szCs w:val="26"/>
              </w:rPr>
              <w:t>Обзорное повторение  по разделу «Астрономия»</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4</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E248C6" w:rsidRDefault="00FB0198" w:rsidP="00810B1C">
            <w:pPr>
              <w:spacing w:before="100" w:beforeAutospacing="1" w:after="150" w:line="300" w:lineRule="atLeast"/>
              <w:jc w:val="both"/>
              <w:rPr>
                <w:bCs/>
                <w:sz w:val="26"/>
                <w:szCs w:val="26"/>
              </w:rPr>
            </w:pPr>
            <w:r>
              <w:rPr>
                <w:bCs/>
                <w:sz w:val="26"/>
                <w:szCs w:val="26"/>
              </w:rPr>
              <w:t>68</w:t>
            </w:r>
          </w:p>
        </w:tc>
        <w:tc>
          <w:tcPr>
            <w:tcW w:w="3278" w:type="dxa"/>
          </w:tcPr>
          <w:p w:rsidR="00FB0198" w:rsidRPr="00DA7F6B" w:rsidRDefault="00FB0198" w:rsidP="00810B1C">
            <w:pPr>
              <w:tabs>
                <w:tab w:val="left" w:pos="300"/>
              </w:tabs>
              <w:spacing w:before="100" w:beforeAutospacing="1" w:after="150" w:line="300" w:lineRule="atLeast"/>
              <w:jc w:val="both"/>
              <w:rPr>
                <w:color w:val="000000"/>
                <w:sz w:val="26"/>
                <w:szCs w:val="26"/>
              </w:rPr>
            </w:pPr>
            <w:r w:rsidRPr="00DA7F6B">
              <w:rPr>
                <w:color w:val="000000"/>
                <w:sz w:val="26"/>
                <w:szCs w:val="26"/>
              </w:rPr>
              <w:t xml:space="preserve">Обобщающее повторение </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1</w:t>
            </w:r>
          </w:p>
        </w:tc>
        <w:tc>
          <w:tcPr>
            <w:tcW w:w="591" w:type="dxa"/>
          </w:tcPr>
          <w:p w:rsidR="00FB0198" w:rsidRDefault="00FB0198" w:rsidP="00810B1C">
            <w:pPr>
              <w:jc w:val="center"/>
              <w:rPr>
                <w:sz w:val="28"/>
                <w:szCs w:val="28"/>
              </w:rPr>
            </w:pPr>
            <w:r>
              <w:rPr>
                <w:sz w:val="28"/>
                <w:szCs w:val="28"/>
              </w:rPr>
              <w:t>-</w:t>
            </w:r>
          </w:p>
        </w:tc>
        <w:tc>
          <w:tcPr>
            <w:tcW w:w="592" w:type="dxa"/>
          </w:tcPr>
          <w:p w:rsidR="00FB0198" w:rsidRDefault="00FB0198" w:rsidP="00810B1C">
            <w:pPr>
              <w:jc w:val="center"/>
              <w:rPr>
                <w:sz w:val="28"/>
                <w:szCs w:val="28"/>
              </w:rPr>
            </w:pPr>
            <w:r>
              <w:rPr>
                <w:sz w:val="28"/>
                <w:szCs w:val="28"/>
              </w:rPr>
              <w:t>-</w:t>
            </w:r>
          </w:p>
        </w:tc>
        <w:tc>
          <w:tcPr>
            <w:tcW w:w="595" w:type="dxa"/>
          </w:tcPr>
          <w:p w:rsidR="00FB0198" w:rsidRDefault="00FB0198" w:rsidP="00810B1C">
            <w:pPr>
              <w:jc w:val="center"/>
              <w:rPr>
                <w:sz w:val="28"/>
                <w:szCs w:val="28"/>
              </w:rPr>
            </w:pPr>
            <w:r>
              <w:rPr>
                <w:sz w:val="28"/>
                <w:szCs w:val="28"/>
              </w:rPr>
              <w:t>-</w:t>
            </w:r>
          </w:p>
        </w:tc>
        <w:tc>
          <w:tcPr>
            <w:tcW w:w="1217" w:type="dxa"/>
          </w:tcPr>
          <w:p w:rsidR="00FB0198" w:rsidRDefault="00FB0198" w:rsidP="00810B1C">
            <w:pPr>
              <w:jc w:val="center"/>
              <w:rPr>
                <w:sz w:val="28"/>
                <w:szCs w:val="28"/>
              </w:rPr>
            </w:pPr>
            <w:r>
              <w:rPr>
                <w:sz w:val="28"/>
                <w:szCs w:val="28"/>
              </w:rPr>
              <w:t>-</w:t>
            </w:r>
          </w:p>
        </w:tc>
      </w:tr>
      <w:tr w:rsidR="00FB0198" w:rsidTr="00810B1C">
        <w:tc>
          <w:tcPr>
            <w:tcW w:w="1088" w:type="dxa"/>
          </w:tcPr>
          <w:p w:rsidR="00FB0198" w:rsidRPr="00AD5E59" w:rsidRDefault="00FB0198" w:rsidP="00810B1C">
            <w:pPr>
              <w:spacing w:before="100" w:beforeAutospacing="1" w:after="150" w:line="300" w:lineRule="atLeast"/>
              <w:jc w:val="both"/>
              <w:rPr>
                <w:bCs/>
                <w:sz w:val="26"/>
                <w:szCs w:val="26"/>
              </w:rPr>
            </w:pPr>
          </w:p>
        </w:tc>
        <w:tc>
          <w:tcPr>
            <w:tcW w:w="3278" w:type="dxa"/>
          </w:tcPr>
          <w:p w:rsidR="00FB0198" w:rsidRPr="00DA7F6B" w:rsidRDefault="00FB0198" w:rsidP="00810B1C">
            <w:pPr>
              <w:spacing w:before="100" w:beforeAutospacing="1" w:after="150" w:line="300" w:lineRule="atLeast"/>
              <w:jc w:val="both"/>
              <w:rPr>
                <w:color w:val="000000"/>
                <w:sz w:val="26"/>
                <w:szCs w:val="26"/>
              </w:rPr>
            </w:pPr>
            <w:r w:rsidRPr="00DA7F6B">
              <w:rPr>
                <w:color w:val="000000"/>
                <w:sz w:val="26"/>
                <w:szCs w:val="26"/>
              </w:rPr>
              <w:t>ИТОГО</w:t>
            </w:r>
          </w:p>
        </w:tc>
        <w:tc>
          <w:tcPr>
            <w:tcW w:w="2210" w:type="dxa"/>
          </w:tcPr>
          <w:p w:rsidR="00FB0198" w:rsidRPr="00DA7F6B" w:rsidRDefault="00FB0198" w:rsidP="00810B1C">
            <w:pPr>
              <w:spacing w:before="100" w:beforeAutospacing="1" w:after="150" w:line="300" w:lineRule="atLeast"/>
              <w:jc w:val="both"/>
              <w:rPr>
                <w:bCs/>
                <w:sz w:val="26"/>
                <w:szCs w:val="26"/>
              </w:rPr>
            </w:pPr>
            <w:r w:rsidRPr="00DA7F6B">
              <w:rPr>
                <w:bCs/>
                <w:sz w:val="26"/>
                <w:szCs w:val="26"/>
              </w:rPr>
              <w:t>68</w:t>
            </w:r>
          </w:p>
        </w:tc>
        <w:tc>
          <w:tcPr>
            <w:tcW w:w="591" w:type="dxa"/>
          </w:tcPr>
          <w:p w:rsidR="00FB0198" w:rsidRDefault="00FB0198" w:rsidP="00810B1C">
            <w:pPr>
              <w:jc w:val="center"/>
              <w:rPr>
                <w:sz w:val="28"/>
                <w:szCs w:val="28"/>
              </w:rPr>
            </w:pPr>
            <w:r>
              <w:rPr>
                <w:sz w:val="28"/>
                <w:szCs w:val="28"/>
              </w:rPr>
              <w:t>4</w:t>
            </w:r>
          </w:p>
        </w:tc>
        <w:tc>
          <w:tcPr>
            <w:tcW w:w="592" w:type="dxa"/>
          </w:tcPr>
          <w:p w:rsidR="00FB0198" w:rsidRDefault="00FB0198" w:rsidP="00810B1C">
            <w:pPr>
              <w:jc w:val="center"/>
              <w:rPr>
                <w:sz w:val="28"/>
                <w:szCs w:val="28"/>
              </w:rPr>
            </w:pPr>
            <w:r>
              <w:rPr>
                <w:sz w:val="28"/>
                <w:szCs w:val="28"/>
              </w:rPr>
              <w:t>7</w:t>
            </w:r>
          </w:p>
        </w:tc>
        <w:tc>
          <w:tcPr>
            <w:tcW w:w="595" w:type="dxa"/>
          </w:tcPr>
          <w:p w:rsidR="00FB0198" w:rsidRDefault="00FB0198" w:rsidP="00810B1C">
            <w:pPr>
              <w:jc w:val="center"/>
              <w:rPr>
                <w:sz w:val="28"/>
                <w:szCs w:val="28"/>
              </w:rPr>
            </w:pPr>
          </w:p>
        </w:tc>
        <w:tc>
          <w:tcPr>
            <w:tcW w:w="1217" w:type="dxa"/>
          </w:tcPr>
          <w:p w:rsidR="00FB0198" w:rsidRDefault="00FB0198" w:rsidP="00810B1C">
            <w:pPr>
              <w:jc w:val="center"/>
              <w:rPr>
                <w:sz w:val="28"/>
                <w:szCs w:val="28"/>
              </w:rPr>
            </w:pPr>
          </w:p>
        </w:tc>
      </w:tr>
    </w:tbl>
    <w:p w:rsidR="003C2F57" w:rsidRDefault="003C2F57" w:rsidP="000740F5">
      <w:pPr>
        <w:jc w:val="center"/>
        <w:rPr>
          <w:b/>
          <w:sz w:val="28"/>
          <w:szCs w:val="28"/>
        </w:rPr>
      </w:pPr>
    </w:p>
    <w:p w:rsidR="000740F5" w:rsidRPr="000740F5" w:rsidRDefault="000740F5" w:rsidP="000740F5">
      <w:pPr>
        <w:jc w:val="center"/>
        <w:rPr>
          <w:b/>
          <w:sz w:val="28"/>
          <w:szCs w:val="28"/>
        </w:rPr>
      </w:pPr>
    </w:p>
    <w:p w:rsidR="00AB53D7" w:rsidRDefault="00AB53D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3C2F57" w:rsidRDefault="003C2F57" w:rsidP="00AF7AB1">
      <w:pPr>
        <w:rPr>
          <w:sz w:val="26"/>
          <w:szCs w:val="26"/>
        </w:rPr>
      </w:pPr>
    </w:p>
    <w:p w:rsidR="000740F5" w:rsidRDefault="000740F5" w:rsidP="000740F5">
      <w:pPr>
        <w:jc w:val="center"/>
        <w:rPr>
          <w:b/>
          <w:sz w:val="28"/>
          <w:szCs w:val="28"/>
        </w:rPr>
      </w:pPr>
      <w:r w:rsidRPr="00314057">
        <w:rPr>
          <w:b/>
          <w:sz w:val="28"/>
          <w:szCs w:val="28"/>
        </w:rPr>
        <w:lastRenderedPageBreak/>
        <w:t>Календарно-тематическое планирование</w:t>
      </w:r>
    </w:p>
    <w:p w:rsidR="000740F5" w:rsidRDefault="000740F5" w:rsidP="000740F5">
      <w:pPr>
        <w:jc w:val="center"/>
        <w:rPr>
          <w:b/>
          <w:sz w:val="28"/>
          <w:szCs w:val="28"/>
          <w:u w:val="single"/>
        </w:rPr>
      </w:pPr>
      <w:r w:rsidRPr="00314057">
        <w:rPr>
          <w:b/>
          <w:sz w:val="28"/>
          <w:szCs w:val="28"/>
        </w:rPr>
        <w:t xml:space="preserve">по </w:t>
      </w:r>
      <w:r>
        <w:rPr>
          <w:b/>
          <w:sz w:val="28"/>
          <w:szCs w:val="28"/>
          <w:u w:val="single"/>
        </w:rPr>
        <w:t>физике (базовый уровень), 10 класс</w:t>
      </w:r>
    </w:p>
    <w:p w:rsidR="000740F5" w:rsidRPr="009352A9" w:rsidRDefault="000740F5" w:rsidP="000740F5">
      <w:pPr>
        <w:jc w:val="both"/>
        <w:rPr>
          <w:b/>
          <w:sz w:val="28"/>
          <w:szCs w:val="28"/>
          <w:u w:val="single"/>
        </w:rPr>
      </w:pPr>
    </w:p>
    <w:tbl>
      <w:tblPr>
        <w:tblW w:w="10179" w:type="dxa"/>
        <w:tblInd w:w="-604" w:type="dxa"/>
        <w:tblCellMar>
          <w:top w:w="105" w:type="dxa"/>
          <w:left w:w="105" w:type="dxa"/>
          <w:bottom w:w="105" w:type="dxa"/>
          <w:right w:w="105" w:type="dxa"/>
        </w:tblCellMar>
        <w:tblLook w:val="04A0" w:firstRow="1" w:lastRow="0" w:firstColumn="1" w:lastColumn="0" w:noHBand="0" w:noVBand="1"/>
      </w:tblPr>
      <w:tblGrid>
        <w:gridCol w:w="709"/>
        <w:gridCol w:w="5387"/>
        <w:gridCol w:w="992"/>
        <w:gridCol w:w="1985"/>
        <w:gridCol w:w="1106"/>
      </w:tblGrid>
      <w:tr w:rsidR="000740F5" w:rsidRPr="001F2A53" w:rsidTr="000740F5">
        <w:trPr>
          <w:trHeight w:val="589"/>
        </w:trPr>
        <w:tc>
          <w:tcPr>
            <w:tcW w:w="709" w:type="dxa"/>
            <w:tcBorders>
              <w:top w:val="single" w:sz="6" w:space="0" w:color="000001"/>
              <w:left w:val="single" w:sz="6" w:space="0" w:color="000001"/>
              <w:bottom w:val="single" w:sz="6" w:space="0" w:color="000001"/>
              <w:right w:val="single" w:sz="6" w:space="0" w:color="000001"/>
            </w:tcBorders>
          </w:tcPr>
          <w:p w:rsidR="000740F5" w:rsidRPr="000D6F2E" w:rsidRDefault="000740F5" w:rsidP="000740F5">
            <w:pPr>
              <w:spacing w:after="150" w:line="135" w:lineRule="atLeast"/>
              <w:jc w:val="both"/>
              <w:rPr>
                <w:color w:val="000000"/>
              </w:rPr>
            </w:pPr>
            <w:r w:rsidRPr="000D6F2E">
              <w:rPr>
                <w:b/>
                <w:bCs/>
              </w:rPr>
              <w:t>№ п\п</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B46B99" w:rsidRDefault="000740F5" w:rsidP="000740F5">
            <w:pPr>
              <w:spacing w:after="150" w:line="135" w:lineRule="atLeast"/>
              <w:jc w:val="both"/>
              <w:rPr>
                <w:color w:val="000000"/>
              </w:rPr>
            </w:pPr>
            <w:r w:rsidRPr="000D6F2E">
              <w:rPr>
                <w:b/>
                <w:bCs/>
              </w:rPr>
              <w:t>Тема</w:t>
            </w:r>
          </w:p>
        </w:tc>
        <w:tc>
          <w:tcPr>
            <w:tcW w:w="992" w:type="dxa"/>
            <w:tcBorders>
              <w:top w:val="single" w:sz="6" w:space="0" w:color="000001"/>
              <w:left w:val="single" w:sz="6" w:space="0" w:color="000001"/>
              <w:bottom w:val="single" w:sz="6" w:space="0" w:color="000001"/>
              <w:right w:val="single" w:sz="6" w:space="0" w:color="000001"/>
            </w:tcBorders>
          </w:tcPr>
          <w:p w:rsidR="000740F5" w:rsidRPr="000D6F2E" w:rsidRDefault="000740F5" w:rsidP="000740F5">
            <w:pPr>
              <w:spacing w:after="150" w:line="135" w:lineRule="atLeast"/>
              <w:jc w:val="both"/>
              <w:rPr>
                <w:color w:val="000000"/>
              </w:rPr>
            </w:pPr>
            <w:r w:rsidRPr="000D6F2E">
              <w:rPr>
                <w:b/>
                <w:bCs/>
              </w:rPr>
              <w:t>Кол-во часов</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0D6F2E" w:rsidRDefault="000740F5" w:rsidP="000740F5">
            <w:pPr>
              <w:spacing w:after="150" w:line="135" w:lineRule="atLeast"/>
              <w:jc w:val="both"/>
              <w:rPr>
                <w:color w:val="000000"/>
              </w:rPr>
            </w:pPr>
            <w:r w:rsidRPr="000D6F2E">
              <w:rPr>
                <w:b/>
                <w:bCs/>
              </w:rPr>
              <w:t>Домашнее задание</w:t>
            </w:r>
          </w:p>
        </w:tc>
        <w:tc>
          <w:tcPr>
            <w:tcW w:w="1106" w:type="dxa"/>
            <w:tcBorders>
              <w:top w:val="single" w:sz="6" w:space="0" w:color="000001"/>
              <w:left w:val="single" w:sz="6" w:space="0" w:color="000001"/>
              <w:bottom w:val="single" w:sz="6" w:space="0" w:color="000001"/>
              <w:right w:val="single" w:sz="6" w:space="0" w:color="000001"/>
            </w:tcBorders>
          </w:tcPr>
          <w:p w:rsidR="000740F5" w:rsidRPr="000D6F2E" w:rsidRDefault="000740F5" w:rsidP="000740F5">
            <w:pPr>
              <w:spacing w:after="150" w:line="135" w:lineRule="atLeast"/>
              <w:jc w:val="both"/>
              <w:rPr>
                <w:color w:val="000000"/>
              </w:rPr>
            </w:pPr>
            <w:r w:rsidRPr="000D6F2E">
              <w:rPr>
                <w:b/>
                <w:bCs/>
              </w:rPr>
              <w:t>Дата</w:t>
            </w: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Pr>
                <w:color w:val="000000"/>
              </w:rPr>
              <w:t xml:space="preserve">Инструктаж по ТБ в кабинете физики. </w:t>
            </w:r>
            <w:r w:rsidRPr="008D611E">
              <w:rPr>
                <w:color w:val="000000"/>
              </w:rPr>
              <w:t>Физика и познание мира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введение</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A5580D" w:rsidP="000740F5">
            <w:pPr>
              <w:spacing w:after="150" w:line="135" w:lineRule="atLeast"/>
              <w:jc w:val="both"/>
              <w:rPr>
                <w:color w:val="000000"/>
              </w:rPr>
            </w:pPr>
            <w:r>
              <w:rPr>
                <w:color w:val="000000"/>
              </w:rPr>
              <w:t>03</w:t>
            </w:r>
            <w:r w:rsidR="000740F5">
              <w:rPr>
                <w:color w:val="000000"/>
              </w:rPr>
              <w:t>.09.</w:t>
            </w:r>
            <w:r>
              <w:rPr>
                <w:color w:val="000000"/>
              </w:rPr>
              <w:t>20</w:t>
            </w: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Основные понятия кинематики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1-3</w:t>
            </w:r>
            <w:r>
              <w:rPr>
                <w:color w:val="000000"/>
              </w:rPr>
              <w:t xml:space="preserve">, </w:t>
            </w:r>
            <w:r>
              <w:t>решу ЕГЭ стр17</w:t>
            </w:r>
            <w:r>
              <w:rPr>
                <w:color w:val="000000"/>
              </w:rPr>
              <w:t xml:space="preserve">,23 </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04.09.</w:t>
            </w:r>
            <w:r w:rsidR="00A5580D">
              <w:rPr>
                <w:color w:val="000000"/>
              </w:rPr>
              <w:t>20</w:t>
            </w:r>
          </w:p>
        </w:tc>
      </w:tr>
      <w:tr w:rsidR="000740F5" w:rsidRPr="001F2A53" w:rsidTr="000740F5">
        <w:trPr>
          <w:trHeight w:val="798"/>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Скорость. Равномерное прямолинейное движение. Уравнение движения. Мгновенная и средняя скорости.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Default="000740F5" w:rsidP="000740F5">
            <w:pPr>
              <w:spacing w:line="135" w:lineRule="atLeast"/>
              <w:rPr>
                <w:color w:val="000000"/>
              </w:rPr>
            </w:pPr>
            <w:r w:rsidRPr="008D611E">
              <w:rPr>
                <w:color w:val="000000"/>
              </w:rPr>
              <w:t>§ 4-7</w:t>
            </w:r>
            <w:r>
              <w:rPr>
                <w:color w:val="000000"/>
              </w:rPr>
              <w:t xml:space="preserve">, </w:t>
            </w:r>
          </w:p>
          <w:p w:rsidR="000740F5" w:rsidRDefault="000740F5" w:rsidP="000740F5">
            <w:pPr>
              <w:spacing w:line="135" w:lineRule="atLeast"/>
              <w:rPr>
                <w:color w:val="000000"/>
              </w:rPr>
            </w:pPr>
            <w:r>
              <w:t>решу ЕГЭ стр26,</w:t>
            </w:r>
          </w:p>
          <w:p w:rsidR="000740F5" w:rsidRPr="00042B64" w:rsidRDefault="000740F5" w:rsidP="000740F5">
            <w:pPr>
              <w:spacing w:line="135" w:lineRule="atLeast"/>
              <w:rPr>
                <w:color w:val="000000"/>
              </w:rPr>
            </w:pPr>
            <w:r>
              <w:rPr>
                <w:color w:val="000000"/>
              </w:rPr>
              <w:t>з-чи 1-3, стр25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A5580D" w:rsidP="000740F5">
            <w:pPr>
              <w:spacing w:after="150" w:line="135" w:lineRule="atLeast"/>
              <w:jc w:val="both"/>
              <w:rPr>
                <w:color w:val="000000"/>
              </w:rPr>
            </w:pPr>
            <w:r>
              <w:rPr>
                <w:color w:val="000000"/>
              </w:rPr>
              <w:t>10</w:t>
            </w:r>
            <w:r w:rsidR="000740F5">
              <w:rPr>
                <w:color w:val="000000"/>
              </w:rPr>
              <w:t>.09.</w:t>
            </w:r>
            <w:r>
              <w:rPr>
                <w:color w:val="000000"/>
              </w:rPr>
              <w:t>20</w:t>
            </w: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Ускорение. Движение с постоянным ускорением.</w:t>
            </w:r>
          </w:p>
          <w:p w:rsidR="000740F5" w:rsidRPr="008D611E" w:rsidRDefault="000740F5" w:rsidP="000740F5">
            <w:pPr>
              <w:spacing w:after="150" w:line="135" w:lineRule="atLeast"/>
              <w:jc w:val="both"/>
              <w:rPr>
                <w:color w:val="000000"/>
              </w:rPr>
            </w:pPr>
            <w:r w:rsidRPr="008D611E">
              <w:rPr>
                <w:color w:val="000000"/>
              </w:rPr>
              <w:t>Свободное падение тел.</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9-14</w:t>
            </w:r>
            <w:r>
              <w:rPr>
                <w:color w:val="000000"/>
              </w:rPr>
              <w:t xml:space="preserve">, </w:t>
            </w:r>
            <w:r>
              <w:t>решу ЕГЭ стр41, 46</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r>
              <w:rPr>
                <w:color w:val="000000"/>
                <w:lang w:val="en-US"/>
              </w:rPr>
              <w:t>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 1</w:t>
            </w:r>
          </w:p>
          <w:p w:rsidR="000740F5" w:rsidRDefault="000740F5" w:rsidP="000740F5">
            <w:pPr>
              <w:spacing w:after="150" w:line="135" w:lineRule="atLeast"/>
              <w:jc w:val="both"/>
              <w:rPr>
                <w:color w:val="000000"/>
              </w:rPr>
            </w:pPr>
            <w:r w:rsidRPr="008D611E">
              <w:rPr>
                <w:color w:val="000000"/>
                <w:u w:val="single"/>
              </w:rPr>
              <w:t>Изучение движения тела, брошенного горизонтально</w:t>
            </w:r>
          </w:p>
          <w:p w:rsidR="000740F5" w:rsidRPr="008D611E" w:rsidRDefault="000740F5" w:rsidP="000740F5">
            <w:pPr>
              <w:spacing w:after="150" w:line="135" w:lineRule="atLeast"/>
              <w:jc w:val="both"/>
              <w:rPr>
                <w:color w:val="000000"/>
              </w:rPr>
            </w:pPr>
            <w:r w:rsidRPr="008D611E">
              <w:rPr>
                <w:color w:val="000000"/>
              </w:rPr>
              <w:t>Равномерное движение материальной точки по окружности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15</w:t>
            </w:r>
            <w:r>
              <w:rPr>
                <w:color w:val="000000"/>
              </w:rPr>
              <w:t>,</w:t>
            </w:r>
            <w:r>
              <w:t xml:space="preserve"> решу ЕГЭ стр61</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8D611E"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jc w:val="both"/>
              <w:rPr>
                <w:color w:val="000000"/>
                <w:u w:val="single"/>
                <w:lang w:val="en-US"/>
              </w:rPr>
            </w:pPr>
            <w:r>
              <w:rPr>
                <w:color w:val="000000"/>
                <w:u w:val="single"/>
                <w:lang w:val="en-US"/>
              </w:rPr>
              <w:t>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3C4EFC" w:rsidRDefault="000740F5" w:rsidP="000740F5">
            <w:pPr>
              <w:spacing w:after="150" w:line="135" w:lineRule="atLeast"/>
              <w:jc w:val="both"/>
              <w:rPr>
                <w:b/>
                <w:color w:val="000000"/>
              </w:rPr>
            </w:pPr>
            <w:r w:rsidRPr="003C4EFC">
              <w:rPr>
                <w:b/>
                <w:color w:val="000000"/>
              </w:rPr>
              <w:t>Входная контрольная работа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t>з-ча 3 и В1-В2. стр54</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 2</w:t>
            </w:r>
          </w:p>
          <w:p w:rsidR="000740F5" w:rsidRPr="008D611E" w:rsidRDefault="000740F5" w:rsidP="000740F5">
            <w:pPr>
              <w:spacing w:after="150" w:line="135" w:lineRule="atLeast"/>
              <w:jc w:val="both"/>
              <w:rPr>
                <w:color w:val="000000"/>
              </w:rPr>
            </w:pPr>
            <w:r w:rsidRPr="008D611E">
              <w:rPr>
                <w:color w:val="000000"/>
                <w:u w:val="single"/>
              </w:rPr>
              <w:t>Изучение движения тела по окружности под действием сил упругости и тяжести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t>з-чи 1-2 стр48</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Default="000740F5" w:rsidP="000740F5">
            <w:pPr>
              <w:spacing w:after="150" w:line="135" w:lineRule="atLeast"/>
              <w:jc w:val="both"/>
              <w:rPr>
                <w:color w:val="000000"/>
              </w:rPr>
            </w:pPr>
            <w:r w:rsidRPr="008D611E">
              <w:rPr>
                <w:color w:val="000000"/>
              </w:rPr>
              <w:t>Кинематика абсолютно твердого тела</w:t>
            </w:r>
            <w:r>
              <w:rPr>
                <w:color w:val="000000"/>
              </w:rPr>
              <w:t>.</w:t>
            </w:r>
          </w:p>
          <w:p w:rsidR="000740F5" w:rsidRPr="008D611E" w:rsidRDefault="000740F5" w:rsidP="000740F5">
            <w:pPr>
              <w:spacing w:after="150"/>
              <w:jc w:val="both"/>
              <w:rPr>
                <w:color w:val="000000"/>
              </w:rPr>
            </w:pPr>
            <w:r w:rsidRPr="008D611E">
              <w:rPr>
                <w:color w:val="000000"/>
              </w:rPr>
              <w:t>Зачёт № 1 по теме«Кинематика»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Default="000740F5" w:rsidP="000740F5">
            <w:pPr>
              <w:spacing w:after="150" w:line="135" w:lineRule="atLeast"/>
              <w:rPr>
                <w:color w:val="000000"/>
              </w:rPr>
            </w:pPr>
            <w:r w:rsidRPr="008D611E">
              <w:rPr>
                <w:color w:val="000000"/>
              </w:rPr>
              <w:t>§ 16-17</w:t>
            </w:r>
            <w:r>
              <w:rPr>
                <w:color w:val="000000"/>
              </w:rPr>
              <w:t xml:space="preserve">, </w:t>
            </w:r>
          </w:p>
          <w:p w:rsidR="000740F5" w:rsidRPr="008D611E" w:rsidRDefault="000740F5" w:rsidP="000740F5">
            <w:pPr>
              <w:spacing w:after="150" w:line="135" w:lineRule="atLeast"/>
              <w:rPr>
                <w:color w:val="000000"/>
              </w:rPr>
            </w:pPr>
            <w:r>
              <w:t>повтгл 1 стр63</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9</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9352A9" w:rsidRDefault="000740F5" w:rsidP="000740F5">
            <w:pPr>
              <w:spacing w:after="150" w:line="135" w:lineRule="atLeast"/>
              <w:jc w:val="both"/>
              <w:rPr>
                <w:b/>
                <w:color w:val="000000"/>
              </w:rPr>
            </w:pPr>
            <w:r>
              <w:rPr>
                <w:b/>
                <w:color w:val="000000"/>
              </w:rPr>
              <w:t xml:space="preserve">Контрольная работа №1 </w:t>
            </w:r>
            <w:r w:rsidRPr="009352A9">
              <w:rPr>
                <w:b/>
                <w:color w:val="000000"/>
              </w:rPr>
              <w:t>по теме «Кинематика»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10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Масса и сила. Основное утверждение механики.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18-19</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11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Первый закон Ньютона. Второй закон Ньютона.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§20-23</w:t>
            </w:r>
            <w:r>
              <w:rPr>
                <w:color w:val="000000"/>
              </w:rPr>
              <w:t>,</w:t>
            </w:r>
            <w:r>
              <w:t xml:space="preserve"> решу ЕГЭ стр79</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lastRenderedPageBreak/>
              <w:t>12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Третий закон Ньютона. Геоцентрическая система отсчета.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§25-26</w:t>
            </w:r>
            <w:r>
              <w:rPr>
                <w:color w:val="000000"/>
              </w:rPr>
              <w:t>,</w:t>
            </w:r>
            <w:r>
              <w:t xml:space="preserve"> Доклады, повтгл 2 стр 88</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13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Силы в природе. Сила тяжести и вес. Невесомость.</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27-33</w:t>
            </w:r>
            <w:r>
              <w:rPr>
                <w:color w:val="000000"/>
              </w:rPr>
              <w:t xml:space="preserve">, </w:t>
            </w:r>
            <w:r>
              <w:t xml:space="preserve">решу ЕГЭ стр95,        з-чи стр. 99 </w:t>
            </w:r>
          </w:p>
        </w:tc>
        <w:tc>
          <w:tcPr>
            <w:tcW w:w="1106" w:type="dxa"/>
            <w:tcBorders>
              <w:top w:val="single" w:sz="6" w:space="0" w:color="000001"/>
              <w:left w:val="single" w:sz="6" w:space="0" w:color="000001"/>
              <w:bottom w:val="single" w:sz="6" w:space="0" w:color="000001"/>
              <w:right w:val="single" w:sz="6" w:space="0" w:color="000001"/>
            </w:tcBorders>
          </w:tcPr>
          <w:p w:rsidR="000740F5" w:rsidRPr="00D25CDD"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14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Силы упругости и деформация. Закон Гука.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34-35</w:t>
            </w:r>
            <w:r>
              <w:rPr>
                <w:color w:val="000000"/>
              </w:rPr>
              <w:t>,</w:t>
            </w:r>
            <w:r>
              <w:t xml:space="preserve"> з-чи стр. 112</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34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15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 3 Измерение жесткости пружины</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t>п. §§33-35</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jc w:val="both"/>
              <w:rPr>
                <w:color w:val="000000"/>
                <w:lang w:val="en-US"/>
              </w:rPr>
            </w:pPr>
          </w:p>
        </w:tc>
      </w:tr>
      <w:tr w:rsidR="000740F5" w:rsidRPr="001F2A53" w:rsidTr="000740F5">
        <w:trPr>
          <w:trHeight w:val="420"/>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16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Силы трения</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36-37</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17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 4</w:t>
            </w:r>
          </w:p>
          <w:p w:rsidR="000740F5" w:rsidRPr="008D611E" w:rsidRDefault="000740F5" w:rsidP="000740F5">
            <w:pPr>
              <w:spacing w:after="150" w:line="135" w:lineRule="atLeast"/>
              <w:jc w:val="both"/>
              <w:rPr>
                <w:color w:val="000000"/>
              </w:rPr>
            </w:pPr>
            <w:r w:rsidRPr="008D611E">
              <w:rPr>
                <w:color w:val="000000"/>
                <w:u w:val="single"/>
              </w:rPr>
              <w:t>Измерение коэффициента трения скольжения</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t>п. §§34-36</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18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Зачёт № 2 по теме «Динамика. Силы в природе»</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19</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Pr>
                <w:color w:val="000000"/>
              </w:rPr>
              <w:t>Импульс мат. т</w:t>
            </w:r>
            <w:r w:rsidRPr="008D611E">
              <w:rPr>
                <w:color w:val="000000"/>
              </w:rPr>
              <w:t>очки. Закон сохранения импульса. Реактивное движение.</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38-39</w:t>
            </w:r>
            <w:r>
              <w:rPr>
                <w:color w:val="000000"/>
              </w:rPr>
              <w:t>,</w:t>
            </w:r>
            <w:r>
              <w:t>подг. доклады</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Механическая работа и мощность силы.</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40</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Энергия. Кинетическая энергия.</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41-42</w:t>
            </w:r>
            <w:r>
              <w:rPr>
                <w:color w:val="000000"/>
              </w:rPr>
              <w:t>,</w:t>
            </w:r>
            <w:r>
              <w:t xml:space="preserve"> з-чи стр.139</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Консервативные силы. Потенциальная энергия.</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43-47</w:t>
            </w:r>
            <w:r>
              <w:rPr>
                <w:color w:val="000000"/>
              </w:rPr>
              <w:t xml:space="preserve">, </w:t>
            </w:r>
            <w:r>
              <w:t>решу ЕГЭ стр 145</w:t>
            </w:r>
            <w:r>
              <w:rPr>
                <w:color w:val="000000"/>
              </w:rPr>
              <w:t xml:space="preserve">, </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23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 5</w:t>
            </w:r>
          </w:p>
          <w:p w:rsidR="000740F5" w:rsidRPr="008D611E" w:rsidRDefault="000740F5" w:rsidP="000740F5">
            <w:pPr>
              <w:spacing w:after="150" w:line="135" w:lineRule="atLeast"/>
              <w:jc w:val="both"/>
              <w:rPr>
                <w:color w:val="000000"/>
              </w:rPr>
            </w:pPr>
            <w:r w:rsidRPr="008D611E">
              <w:rPr>
                <w:color w:val="000000"/>
                <w:u w:val="single"/>
              </w:rPr>
              <w:t>Изучение закона сохранения механической энергии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t>Повт §§40-45</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Динамика вращательного движения тела. Равновесие тел.</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48-52</w:t>
            </w:r>
          </w:p>
        </w:tc>
        <w:tc>
          <w:tcPr>
            <w:tcW w:w="1106" w:type="dxa"/>
            <w:tcBorders>
              <w:top w:val="single" w:sz="6" w:space="0" w:color="000001"/>
              <w:left w:val="single" w:sz="6" w:space="0" w:color="000001"/>
              <w:bottom w:val="single" w:sz="6" w:space="0" w:color="000001"/>
              <w:right w:val="single" w:sz="6" w:space="0" w:color="000001"/>
            </w:tcBorders>
          </w:tcPr>
          <w:p w:rsidR="000740F5" w:rsidRPr="00490E92"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25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 6</w:t>
            </w:r>
          </w:p>
          <w:p w:rsidR="000740F5" w:rsidRPr="008D611E" w:rsidRDefault="000740F5" w:rsidP="000740F5">
            <w:pPr>
              <w:spacing w:after="150" w:line="135" w:lineRule="atLeast"/>
              <w:jc w:val="both"/>
              <w:rPr>
                <w:color w:val="000000"/>
              </w:rPr>
            </w:pPr>
            <w:r w:rsidRPr="008D611E">
              <w:rPr>
                <w:color w:val="000000"/>
                <w:u w:val="single"/>
              </w:rPr>
              <w:t>Изучение равновесия тела под действием нескольких сил</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Pr>
                <w:color w:val="000000"/>
              </w:rPr>
              <w:t xml:space="preserve">Повт.§38-52  </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7D5282" w:rsidRDefault="000740F5" w:rsidP="000740F5">
            <w:pPr>
              <w:spacing w:after="150" w:line="135" w:lineRule="atLeast"/>
              <w:jc w:val="both"/>
              <w:rPr>
                <w:b/>
                <w:color w:val="000000"/>
              </w:rPr>
            </w:pPr>
            <w:r w:rsidRPr="007D5282">
              <w:rPr>
                <w:b/>
                <w:color w:val="000000"/>
              </w:rPr>
              <w:t>Контрольная работа</w:t>
            </w:r>
            <w:r>
              <w:rPr>
                <w:b/>
                <w:color w:val="000000"/>
              </w:rPr>
              <w:t xml:space="preserve"> № 2</w:t>
            </w:r>
            <w:r w:rsidRPr="007D5282">
              <w:rPr>
                <w:b/>
                <w:color w:val="000000"/>
              </w:rPr>
              <w:t xml:space="preserve"> по теме «Законы </w:t>
            </w:r>
            <w:r w:rsidRPr="007D5282">
              <w:rPr>
                <w:b/>
                <w:color w:val="000000"/>
              </w:rPr>
              <w:lastRenderedPageBreak/>
              <w:t>сохранения в механике</w:t>
            </w:r>
            <w:r>
              <w:rPr>
                <w:b/>
                <w:color w:val="000000"/>
              </w:rPr>
              <w:t>»</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lastRenderedPageBreak/>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490E92" w:rsidRDefault="000740F5" w:rsidP="000740F5">
            <w:pPr>
              <w:spacing w:after="150"/>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27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Основные положения молекулярно-кинетической теории. Размеры молекул.</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53,54</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630"/>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28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Броуновское движение. Силы взаимодействия молекул. Агрегатные состояния тел.</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rPr>
                <w:color w:val="000000"/>
              </w:rPr>
            </w:pPr>
            <w:r w:rsidRPr="008D611E">
              <w:rPr>
                <w:color w:val="000000"/>
              </w:rPr>
              <w:t>§</w:t>
            </w:r>
            <w:r>
              <w:rPr>
                <w:color w:val="000000"/>
              </w:rPr>
              <w:t xml:space="preserve"> 55,  з-чи стр.181,184</w:t>
            </w:r>
          </w:p>
        </w:tc>
        <w:tc>
          <w:tcPr>
            <w:tcW w:w="1106" w:type="dxa"/>
            <w:tcBorders>
              <w:top w:val="single" w:sz="6" w:space="0" w:color="000001"/>
              <w:left w:val="single" w:sz="6" w:space="0" w:color="000001"/>
              <w:bottom w:val="single" w:sz="6" w:space="0" w:color="000001"/>
              <w:right w:val="single" w:sz="6" w:space="0" w:color="000001"/>
            </w:tcBorders>
          </w:tcPr>
          <w:p w:rsidR="000740F5" w:rsidRPr="00490E92" w:rsidRDefault="000740F5" w:rsidP="000740F5">
            <w:pPr>
              <w:jc w:val="both"/>
              <w:rPr>
                <w:color w:val="000000"/>
                <w:lang w:val="en-US"/>
              </w:rPr>
            </w:pPr>
          </w:p>
        </w:tc>
      </w:tr>
      <w:tr w:rsidR="000740F5" w:rsidRPr="001F2A53" w:rsidTr="000740F5">
        <w:trPr>
          <w:trHeight w:val="390"/>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29</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Идеальный газ. Основное уравнение молекулярно-кинетической теории идеального газа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57-58</w:t>
            </w:r>
            <w:r>
              <w:rPr>
                <w:color w:val="000000"/>
              </w:rPr>
              <w:t xml:space="preserve">, </w:t>
            </w:r>
            <w:r>
              <w:t>з-чи стр.192,194</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Температура и тепловое равновесие.</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59</w:t>
            </w:r>
            <w:r>
              <w:rPr>
                <w:color w:val="000000"/>
              </w:rPr>
              <w:t>, з-чи стр.203</w:t>
            </w:r>
          </w:p>
        </w:tc>
        <w:tc>
          <w:tcPr>
            <w:tcW w:w="1106" w:type="dxa"/>
            <w:tcBorders>
              <w:top w:val="single" w:sz="6" w:space="0" w:color="000001"/>
              <w:left w:val="single" w:sz="6" w:space="0" w:color="000001"/>
              <w:bottom w:val="single" w:sz="6" w:space="0" w:color="000001"/>
              <w:right w:val="single" w:sz="6" w:space="0" w:color="000001"/>
            </w:tcBorders>
          </w:tcPr>
          <w:p w:rsidR="000740F5" w:rsidRPr="00490E92"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Определение температуры. Энергия теплового движения молекул.</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60-62</w:t>
            </w:r>
            <w:r>
              <w:rPr>
                <w:color w:val="000000"/>
              </w:rPr>
              <w:t>, з-чи стр.206,207</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lang w:val="en-US"/>
              </w:rPr>
            </w:pPr>
          </w:p>
        </w:tc>
      </w:tr>
      <w:tr w:rsidR="000740F5" w:rsidRPr="001F2A53" w:rsidTr="000740F5">
        <w:trPr>
          <w:trHeight w:val="790"/>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32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Уравнение состояния идеального газа.</w:t>
            </w:r>
          </w:p>
          <w:p w:rsidR="000740F5" w:rsidRPr="008D611E" w:rsidRDefault="000740F5" w:rsidP="000740F5">
            <w:pPr>
              <w:spacing w:after="150" w:line="135" w:lineRule="atLeast"/>
              <w:jc w:val="both"/>
              <w:rPr>
                <w:color w:val="000000"/>
              </w:rPr>
            </w:pP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CB1773" w:rsidRDefault="000740F5" w:rsidP="000740F5">
            <w:pPr>
              <w:spacing w:after="150" w:line="135" w:lineRule="atLeast"/>
              <w:rPr>
                <w:color w:val="000000"/>
              </w:rPr>
            </w:pPr>
            <w:r>
              <w:rPr>
                <w:color w:val="000000"/>
              </w:rPr>
              <w:t>§</w:t>
            </w:r>
            <w:r w:rsidRPr="008D611E">
              <w:rPr>
                <w:color w:val="000000"/>
              </w:rPr>
              <w:t>63-64</w:t>
            </w:r>
            <w:r>
              <w:rPr>
                <w:color w:val="000000"/>
              </w:rPr>
              <w:t xml:space="preserve">, </w:t>
            </w:r>
            <w:r>
              <w:t>з-чи стр.211</w:t>
            </w:r>
          </w:p>
        </w:tc>
        <w:tc>
          <w:tcPr>
            <w:tcW w:w="1106" w:type="dxa"/>
            <w:tcBorders>
              <w:top w:val="single" w:sz="6" w:space="0" w:color="000001"/>
              <w:left w:val="single" w:sz="6" w:space="0" w:color="000001"/>
              <w:bottom w:val="single" w:sz="6" w:space="0" w:color="000001"/>
              <w:right w:val="single" w:sz="6" w:space="0" w:color="000001"/>
            </w:tcBorders>
          </w:tcPr>
          <w:p w:rsidR="000740F5" w:rsidRPr="006A792F"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Газовые законы</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65-67</w:t>
            </w:r>
            <w:r>
              <w:rPr>
                <w:color w:val="000000"/>
              </w:rPr>
              <w:t xml:space="preserve">, </w:t>
            </w:r>
            <w:r>
              <w:t>з-чи стр.220, 223</w:t>
            </w:r>
          </w:p>
        </w:tc>
        <w:tc>
          <w:tcPr>
            <w:tcW w:w="1106" w:type="dxa"/>
            <w:tcBorders>
              <w:top w:val="single" w:sz="6" w:space="0" w:color="000001"/>
              <w:left w:val="single" w:sz="6" w:space="0" w:color="000001"/>
              <w:bottom w:val="single" w:sz="6" w:space="0" w:color="000001"/>
              <w:right w:val="single" w:sz="6" w:space="0" w:color="000001"/>
            </w:tcBorders>
          </w:tcPr>
          <w:p w:rsidR="000740F5" w:rsidRPr="004B247A"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u w:val="single"/>
              </w:rPr>
            </w:pPr>
            <w:r w:rsidRPr="008D611E">
              <w:rPr>
                <w:color w:val="000000"/>
                <w:u w:val="single"/>
              </w:rPr>
              <w:t>34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u w:val="single"/>
              </w:rPr>
              <w:t>Лабораторная работа № 7</w:t>
            </w:r>
            <w:r>
              <w:rPr>
                <w:color w:val="000000"/>
                <w:u w:val="single"/>
              </w:rPr>
              <w:t xml:space="preserve">. </w:t>
            </w:r>
            <w:r w:rsidRPr="008D611E">
              <w:rPr>
                <w:color w:val="000000"/>
                <w:u w:val="single"/>
              </w:rPr>
              <w:t>Опытная проверка закона Гей-Люссака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t>Повт. гл. 10</w:t>
            </w:r>
          </w:p>
        </w:tc>
        <w:tc>
          <w:tcPr>
            <w:tcW w:w="1106" w:type="dxa"/>
            <w:tcBorders>
              <w:top w:val="single" w:sz="6" w:space="0" w:color="000001"/>
              <w:left w:val="single" w:sz="6" w:space="0" w:color="000001"/>
              <w:bottom w:val="single" w:sz="6" w:space="0" w:color="000001"/>
              <w:right w:val="single" w:sz="6" w:space="0" w:color="000001"/>
            </w:tcBorders>
          </w:tcPr>
          <w:p w:rsidR="000740F5" w:rsidRPr="004B247A" w:rsidRDefault="000740F5" w:rsidP="000740F5">
            <w:pPr>
              <w:spacing w:after="150" w:line="135" w:lineRule="atLeast"/>
              <w:jc w:val="both"/>
              <w:rPr>
                <w:color w:val="000000"/>
                <w:lang w:val="en-US"/>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Pr>
                <w:color w:val="000000"/>
              </w:rPr>
              <w:t>Зачёт № 3</w:t>
            </w:r>
            <w:r w:rsidRPr="008D611E">
              <w:rPr>
                <w:color w:val="000000"/>
              </w:rPr>
              <w:t xml:space="preserve"> по теме «Основы молекулярно-кинетической теории идеального газа</w:t>
            </w:r>
            <w:r>
              <w:rPr>
                <w:color w:val="000000"/>
              </w:rPr>
              <w:t>»</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Насыщенный пар. Давление насыщенного пара.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Pr>
                <w:color w:val="000000"/>
              </w:rPr>
              <w:t>§</w:t>
            </w:r>
            <w:r w:rsidRPr="008D611E">
              <w:rPr>
                <w:color w:val="000000"/>
              </w:rPr>
              <w:t>68-69</w:t>
            </w:r>
            <w:r>
              <w:rPr>
                <w:color w:val="000000"/>
              </w:rPr>
              <w:t>,</w:t>
            </w:r>
            <w:r>
              <w:t xml:space="preserve"> доклады, з-чи стр.227</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Влажность воздуха.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Pr>
                <w:color w:val="000000"/>
              </w:rPr>
              <w:t>§</w:t>
            </w:r>
            <w:r w:rsidRPr="008D611E">
              <w:rPr>
                <w:color w:val="000000"/>
              </w:rPr>
              <w:t>70-71</w:t>
            </w:r>
            <w:r>
              <w:rPr>
                <w:color w:val="000000"/>
              </w:rPr>
              <w:t xml:space="preserve">, </w:t>
            </w:r>
            <w:r>
              <w:t>з-чи стр.234, 237</w:t>
            </w:r>
            <w:r>
              <w:rPr>
                <w:color w:val="000000"/>
              </w:rPr>
              <w:t xml:space="preserve">, </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38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Кристаллические и аморфные тела.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72</w:t>
            </w:r>
            <w:r>
              <w:rPr>
                <w:color w:val="000000"/>
              </w:rPr>
              <w:t>,</w:t>
            </w:r>
            <w:r>
              <w:t>повт гл. 11, 12</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643"/>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39</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Pr>
                <w:color w:val="000000"/>
              </w:rPr>
              <w:t>Зачёт № 4</w:t>
            </w:r>
            <w:r w:rsidRPr="008D611E">
              <w:rPr>
                <w:color w:val="000000"/>
              </w:rPr>
              <w:t xml:space="preserve"> по теме«Взаимные превращения жидкостей и газов»</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Термодинамика как фундаментальная физическая теория</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конспект</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lastRenderedPageBreak/>
              <w:t>41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Внутренняя энергия.</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Pr>
                <w:color w:val="000000"/>
              </w:rPr>
              <w:t>§ 73,</w:t>
            </w:r>
            <w:r>
              <w:t xml:space="preserve"> з-чи стр.245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Работа в термодинамике.</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rPr>
                <w:color w:val="000000"/>
              </w:rPr>
            </w:pPr>
            <w:r>
              <w:rPr>
                <w:color w:val="000000"/>
              </w:rPr>
              <w:t>§ 74-</w:t>
            </w:r>
            <w:r w:rsidRPr="008D611E">
              <w:rPr>
                <w:color w:val="000000"/>
              </w:rPr>
              <w:t>75</w:t>
            </w:r>
            <w:r>
              <w:rPr>
                <w:color w:val="000000"/>
              </w:rPr>
              <w:t xml:space="preserve">, </w:t>
            </w:r>
            <w:r>
              <w:t>з-чи стр.248, 250</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jc w:val="both"/>
              <w:rPr>
                <w:color w:val="000000"/>
              </w:rPr>
            </w:pPr>
          </w:p>
        </w:tc>
      </w:tr>
      <w:tr w:rsidR="000740F5" w:rsidRPr="001F2A53" w:rsidTr="000740F5">
        <w:trPr>
          <w:trHeight w:val="746"/>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43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Теплопередача. Количество теплоты.</w:t>
            </w:r>
          </w:p>
          <w:p w:rsidR="000740F5" w:rsidRPr="008D611E" w:rsidRDefault="000740F5" w:rsidP="000740F5">
            <w:pPr>
              <w:spacing w:after="150" w:line="135" w:lineRule="atLeast"/>
              <w:jc w:val="both"/>
              <w:rPr>
                <w:color w:val="000000"/>
              </w:rPr>
            </w:pPr>
            <w:r w:rsidRPr="008D611E">
              <w:rPr>
                <w:color w:val="000000"/>
              </w:rPr>
              <w:t>Уравнение теплового баланса.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76-77</w:t>
            </w:r>
            <w:r>
              <w:rPr>
                <w:color w:val="000000"/>
              </w:rPr>
              <w:t>,</w:t>
            </w:r>
            <w:r>
              <w:t xml:space="preserve"> з-чи стр.255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44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Первый закон (начало) термодинамики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78-80</w:t>
            </w:r>
            <w:r>
              <w:rPr>
                <w:color w:val="000000"/>
              </w:rPr>
              <w:t>,</w:t>
            </w:r>
            <w:r>
              <w:t xml:space="preserve"> з-чи стр.259,262</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Необратимость процессов в природе. Второй закон термодинамики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81</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Тепловые двигатели и охрана окружающей среды. КПД тепловых двигателей.</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82-83</w:t>
            </w:r>
            <w:r>
              <w:rPr>
                <w:color w:val="000000"/>
              </w:rPr>
              <w:t>,</w:t>
            </w:r>
            <w:r>
              <w:t xml:space="preserve"> доклады стр.275, з- чи стр.264,273</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7D5282" w:rsidRDefault="000740F5" w:rsidP="000740F5">
            <w:pPr>
              <w:spacing w:after="150" w:line="135" w:lineRule="atLeast"/>
              <w:jc w:val="both"/>
              <w:rPr>
                <w:b/>
                <w:color w:val="000000"/>
              </w:rPr>
            </w:pPr>
            <w:r w:rsidRPr="007D5282">
              <w:rPr>
                <w:b/>
                <w:color w:val="000000"/>
              </w:rPr>
              <w:t>Контрольная работа № 3 по теме «Термодинамика»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310"/>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Электрический заряд. Закон сохранения заряда. Закон Кулона.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84-86</w:t>
            </w:r>
            <w:r>
              <w:rPr>
                <w:color w:val="000000"/>
              </w:rPr>
              <w:t>,</w:t>
            </w:r>
            <w:r>
              <w:t>з- чи стр.281.285,289</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49</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Электрическое поле. Напряженность. Поле точечного заряда.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87-91</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Проводники и диэлектрики. Потенциальная энергия заряженного тела.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92-93</w:t>
            </w:r>
            <w:r>
              <w:rPr>
                <w:color w:val="000000"/>
              </w:rPr>
              <w:t>,</w:t>
            </w:r>
            <w:r>
              <w:t xml:space="preserve"> з- чи стр.297,302</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643"/>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Потенциал электростат. поля. Разность потенциалов.</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94</w:t>
            </w:r>
            <w:r>
              <w:rPr>
                <w:color w:val="000000"/>
              </w:rPr>
              <w:t>,</w:t>
            </w:r>
            <w:r>
              <w:t xml:space="preserve"> з-чи стр.313,307</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Проводники и диэлектрики в электрическом поле</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95-97</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Связь между напряженностью и напряжением. Эквипотенциальные поверхности.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95-96</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551"/>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Конденсаторы. Энергия заряженного конденсатора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CB1773" w:rsidRDefault="000740F5" w:rsidP="000740F5">
            <w:pPr>
              <w:spacing w:after="150" w:line="135" w:lineRule="atLeast"/>
              <w:rPr>
                <w:color w:val="000000"/>
              </w:rPr>
            </w:pPr>
            <w:r w:rsidRPr="008D611E">
              <w:rPr>
                <w:color w:val="000000"/>
              </w:rPr>
              <w:t>§ 97-99</w:t>
            </w:r>
            <w:r>
              <w:rPr>
                <w:color w:val="000000"/>
              </w:rPr>
              <w:t>,</w:t>
            </w:r>
            <w:r>
              <w:t xml:space="preserve"> з-чи стр.329, повт. гл.14</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13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Pr>
                <w:color w:val="000000"/>
              </w:rPr>
              <w:t>Зачёт № 5</w:t>
            </w:r>
            <w:r w:rsidRPr="008D611E">
              <w:rPr>
                <w:color w:val="000000"/>
              </w:rPr>
              <w:t xml:space="preserve"> «Электростатика»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673"/>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lastRenderedPageBreak/>
              <w:t>56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Электрический ток. Сила тока. Закон Ома для участка цепи. Сопротивление.</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100-101</w:t>
            </w:r>
            <w:r>
              <w:rPr>
                <w:color w:val="000000"/>
              </w:rPr>
              <w:t>,</w:t>
            </w:r>
            <w:r>
              <w:t xml:space="preserve"> з-чи стр.334</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728"/>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57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Схемы электрических цепей. Последовательное и параллельное соединение проводников.</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102-103</w:t>
            </w:r>
            <w:r>
              <w:rPr>
                <w:color w:val="000000"/>
              </w:rPr>
              <w:t>,</w:t>
            </w:r>
            <w:r>
              <w:t xml:space="preserve"> з-чи стр.337, 340</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662"/>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58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u w:val="single"/>
              </w:rPr>
              <w:t>Лабораторная работа №8. Изучение последовательного и параллельного соединений проводников</w:t>
            </w:r>
          </w:p>
          <w:p w:rsidR="000740F5" w:rsidRPr="008D611E" w:rsidRDefault="000740F5" w:rsidP="000740F5">
            <w:pPr>
              <w:spacing w:after="150" w:line="135" w:lineRule="atLeast"/>
              <w:jc w:val="both"/>
              <w:rPr>
                <w:color w:val="000000"/>
              </w:rPr>
            </w:pP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t>Повт §§100-103, з-чи стр.342</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303"/>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59</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Работы и мощность постоянного тока.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104</w:t>
            </w:r>
            <w:r>
              <w:t>з-чи стр.345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p>
        </w:tc>
      </w:tr>
      <w:tr w:rsidR="000740F5" w:rsidRPr="001F2A53" w:rsidTr="000740F5">
        <w:trPr>
          <w:trHeight w:val="625"/>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sidRPr="008D611E">
              <w:rPr>
                <w:color w:val="000000"/>
              </w:rPr>
              <w:t>60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jc w:val="both"/>
              <w:rPr>
                <w:color w:val="000000"/>
              </w:rPr>
            </w:pPr>
            <w:r w:rsidRPr="008D611E">
              <w:rPr>
                <w:color w:val="000000"/>
              </w:rPr>
              <w:t>Электродвижущая сила. Закон Ома для полной цепи</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line="135" w:lineRule="atLeast"/>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line="135" w:lineRule="atLeast"/>
              <w:rPr>
                <w:color w:val="000000"/>
              </w:rPr>
            </w:pPr>
            <w:r w:rsidRPr="008D611E">
              <w:rPr>
                <w:color w:val="000000"/>
              </w:rPr>
              <w:t>§ 105-107</w:t>
            </w:r>
            <w:r>
              <w:rPr>
                <w:color w:val="000000"/>
              </w:rPr>
              <w:t xml:space="preserve">, </w:t>
            </w:r>
            <w:r>
              <w:t>з-чи стр.350</w:t>
            </w:r>
          </w:p>
        </w:tc>
        <w:tc>
          <w:tcPr>
            <w:tcW w:w="1106" w:type="dxa"/>
            <w:tcBorders>
              <w:top w:val="single" w:sz="6" w:space="0" w:color="000001"/>
              <w:left w:val="single" w:sz="6" w:space="0" w:color="000001"/>
              <w:bottom w:val="single" w:sz="6" w:space="0" w:color="000001"/>
              <w:right w:val="single" w:sz="6" w:space="0" w:color="000001"/>
            </w:tcBorders>
          </w:tcPr>
          <w:p w:rsidR="000740F5" w:rsidRPr="00BF4A47" w:rsidRDefault="000740F5" w:rsidP="000740F5">
            <w:pPr>
              <w:spacing w:after="150" w:line="135" w:lineRule="atLeast"/>
              <w:jc w:val="both"/>
              <w:rPr>
                <w:color w:val="000000"/>
              </w:rPr>
            </w:pPr>
          </w:p>
        </w:tc>
      </w:tr>
      <w:tr w:rsidR="000740F5" w:rsidRPr="001F2A53" w:rsidTr="000740F5">
        <w:trPr>
          <w:trHeight w:val="992"/>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u w:val="single"/>
              </w:rPr>
            </w:pPr>
            <w:r w:rsidRPr="008D611E">
              <w:rPr>
                <w:color w:val="000000"/>
                <w:u w:val="single"/>
              </w:rPr>
              <w:t>61</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Pr>
                <w:color w:val="000000"/>
                <w:u w:val="single"/>
              </w:rPr>
              <w:t xml:space="preserve">Лабораторная работа №9 </w:t>
            </w:r>
            <w:r w:rsidRPr="004D1656">
              <w:rPr>
                <w:color w:val="000000"/>
                <w:u w:val="single"/>
              </w:rPr>
              <w:t>«Определение электродвижущей силы и внутреннего сопротивления источника тока»</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t>Повтгл 15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877"/>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62</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7D5282" w:rsidRDefault="000740F5" w:rsidP="000740F5">
            <w:pPr>
              <w:spacing w:after="150"/>
              <w:jc w:val="both"/>
              <w:rPr>
                <w:b/>
                <w:color w:val="000000"/>
              </w:rPr>
            </w:pPr>
            <w:r w:rsidRPr="007D5282">
              <w:rPr>
                <w:b/>
                <w:color w:val="000000"/>
              </w:rPr>
              <w:t>Контрольная работа №4 по теме «Постоянный электрический ток»</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1096"/>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63</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Электрическая про</w:t>
            </w:r>
            <w:r w:rsidR="00D25CDD">
              <w:rPr>
                <w:color w:val="000000"/>
              </w:rPr>
              <w:t xml:space="preserve">водимость веществ. Проводимость </w:t>
            </w:r>
            <w:r w:rsidRPr="008D611E">
              <w:rPr>
                <w:color w:val="000000"/>
              </w:rPr>
              <w:t>металлов.</w:t>
            </w:r>
            <w:r w:rsidR="00D25CDD">
              <w:rPr>
                <w:color w:val="000000"/>
              </w:rPr>
              <w:t xml:space="preserve"> </w:t>
            </w:r>
            <w:r w:rsidRPr="008D611E">
              <w:rPr>
                <w:color w:val="000000"/>
              </w:rPr>
              <w:t>Зависимость сопротивления от температуры. Сверхпроводимость.</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xml:space="preserve">§ </w:t>
            </w:r>
            <w:r>
              <w:rPr>
                <w:color w:val="000000"/>
              </w:rPr>
              <w:t>108,</w:t>
            </w:r>
            <w:r w:rsidRPr="008D611E">
              <w:rPr>
                <w:color w:val="000000"/>
              </w:rPr>
              <w:t>109</w:t>
            </w:r>
            <w:r>
              <w:rPr>
                <w:color w:val="000000"/>
              </w:rPr>
              <w:t>, доклады</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748"/>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64</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Ток в полупроводниках. Примесная проводимость.</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110-111</w:t>
            </w:r>
            <w:r>
              <w:rPr>
                <w:color w:val="000000"/>
              </w:rPr>
              <w:t>,</w:t>
            </w:r>
            <w:r>
              <w:t xml:space="preserve"> з-чи стр. 362,365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0740F5" w:rsidRPr="001F2A53" w:rsidTr="000740F5">
        <w:trPr>
          <w:trHeight w:val="670"/>
        </w:trPr>
        <w:tc>
          <w:tcPr>
            <w:tcW w:w="709"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sidRPr="008D611E">
              <w:rPr>
                <w:color w:val="000000"/>
              </w:rPr>
              <w:t>65</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jc w:val="both"/>
              <w:rPr>
                <w:color w:val="000000"/>
              </w:rPr>
            </w:pPr>
            <w:r w:rsidRPr="008D611E">
              <w:rPr>
                <w:color w:val="000000"/>
              </w:rPr>
              <w:t>Закономерности протекания тока в вакууме. Электронно-лучевая трубка. Закономерности протекания тока в проводящих жидкостях и газах.</w:t>
            </w:r>
          </w:p>
        </w:tc>
        <w:tc>
          <w:tcPr>
            <w:tcW w:w="992"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740F5" w:rsidRPr="008D611E" w:rsidRDefault="000740F5" w:rsidP="000740F5">
            <w:pPr>
              <w:spacing w:after="150"/>
              <w:rPr>
                <w:color w:val="000000"/>
              </w:rPr>
            </w:pPr>
            <w:r w:rsidRPr="008D611E">
              <w:rPr>
                <w:color w:val="000000"/>
              </w:rPr>
              <w:t>§ 112-116</w:t>
            </w:r>
            <w:r>
              <w:rPr>
                <w:color w:val="000000"/>
              </w:rPr>
              <w:t>,</w:t>
            </w:r>
            <w:r>
              <w:t xml:space="preserve"> з-чи стр.375</w:t>
            </w:r>
          </w:p>
        </w:tc>
        <w:tc>
          <w:tcPr>
            <w:tcW w:w="1106" w:type="dxa"/>
            <w:tcBorders>
              <w:top w:val="single" w:sz="6" w:space="0" w:color="000001"/>
              <w:left w:val="single" w:sz="6" w:space="0" w:color="000001"/>
              <w:bottom w:val="single" w:sz="6" w:space="0" w:color="000001"/>
              <w:right w:val="single" w:sz="6" w:space="0" w:color="000001"/>
            </w:tcBorders>
          </w:tcPr>
          <w:p w:rsidR="000740F5" w:rsidRPr="008D611E" w:rsidRDefault="000740F5" w:rsidP="000740F5">
            <w:pPr>
              <w:spacing w:after="150"/>
              <w:jc w:val="both"/>
              <w:rPr>
                <w:color w:val="000000"/>
              </w:rPr>
            </w:pPr>
          </w:p>
        </w:tc>
      </w:tr>
      <w:tr w:rsidR="00D25CDD" w:rsidRPr="001F2A53" w:rsidTr="000740F5">
        <w:trPr>
          <w:trHeight w:val="670"/>
        </w:trPr>
        <w:tc>
          <w:tcPr>
            <w:tcW w:w="709" w:type="dxa"/>
            <w:tcBorders>
              <w:top w:val="single" w:sz="6" w:space="0" w:color="000001"/>
              <w:left w:val="single" w:sz="6" w:space="0" w:color="000001"/>
              <w:bottom w:val="single" w:sz="6" w:space="0" w:color="000001"/>
              <w:right w:val="single" w:sz="6" w:space="0" w:color="000001"/>
            </w:tcBorders>
          </w:tcPr>
          <w:p w:rsidR="00D25CDD" w:rsidRPr="008D611E" w:rsidRDefault="00D25CDD" w:rsidP="000740F5">
            <w:pPr>
              <w:spacing w:after="150"/>
              <w:jc w:val="both"/>
              <w:rPr>
                <w:color w:val="000000"/>
              </w:rPr>
            </w:pPr>
            <w:r>
              <w:rPr>
                <w:color w:val="000000"/>
              </w:rPr>
              <w:t>66</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25CDD" w:rsidRPr="008D611E" w:rsidRDefault="00D25CDD" w:rsidP="000740F5">
            <w:pPr>
              <w:spacing w:after="150"/>
              <w:jc w:val="both"/>
              <w:rPr>
                <w:color w:val="000000"/>
              </w:rPr>
            </w:pPr>
            <w:r w:rsidRPr="00EB0B3B">
              <w:t>Обобщение и повторение темы «Электродинамика»</w:t>
            </w:r>
          </w:p>
        </w:tc>
        <w:tc>
          <w:tcPr>
            <w:tcW w:w="992" w:type="dxa"/>
            <w:tcBorders>
              <w:top w:val="single" w:sz="6" w:space="0" w:color="000001"/>
              <w:left w:val="single" w:sz="6" w:space="0" w:color="000001"/>
              <w:bottom w:val="single" w:sz="6" w:space="0" w:color="000001"/>
              <w:right w:val="single" w:sz="6" w:space="0" w:color="000001"/>
            </w:tcBorders>
          </w:tcPr>
          <w:p w:rsidR="00D25CDD" w:rsidRDefault="00D25CDD"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25CDD" w:rsidRPr="008D611E" w:rsidRDefault="00D25CDD" w:rsidP="000740F5">
            <w:pPr>
              <w:spacing w:after="150"/>
              <w:rPr>
                <w:color w:val="000000"/>
              </w:rPr>
            </w:pPr>
            <w:r>
              <w:rPr>
                <w:color w:val="000000"/>
              </w:rPr>
              <w:t>Индивид задания</w:t>
            </w:r>
          </w:p>
        </w:tc>
        <w:tc>
          <w:tcPr>
            <w:tcW w:w="1106" w:type="dxa"/>
            <w:tcBorders>
              <w:top w:val="single" w:sz="6" w:space="0" w:color="000001"/>
              <w:left w:val="single" w:sz="6" w:space="0" w:color="000001"/>
              <w:bottom w:val="single" w:sz="6" w:space="0" w:color="000001"/>
              <w:right w:val="single" w:sz="6" w:space="0" w:color="000001"/>
            </w:tcBorders>
          </w:tcPr>
          <w:p w:rsidR="00D25CDD" w:rsidRPr="008D611E" w:rsidRDefault="00D25CDD" w:rsidP="000740F5">
            <w:pPr>
              <w:spacing w:after="150"/>
              <w:jc w:val="both"/>
              <w:rPr>
                <w:color w:val="000000"/>
              </w:rPr>
            </w:pPr>
          </w:p>
        </w:tc>
      </w:tr>
      <w:tr w:rsidR="00D25CDD" w:rsidRPr="001F2A53" w:rsidTr="000740F5">
        <w:trPr>
          <w:trHeight w:val="670"/>
        </w:trPr>
        <w:tc>
          <w:tcPr>
            <w:tcW w:w="709" w:type="dxa"/>
            <w:tcBorders>
              <w:top w:val="single" w:sz="6" w:space="0" w:color="000001"/>
              <w:left w:val="single" w:sz="6" w:space="0" w:color="000001"/>
              <w:bottom w:val="single" w:sz="6" w:space="0" w:color="000001"/>
              <w:right w:val="single" w:sz="6" w:space="0" w:color="000001"/>
            </w:tcBorders>
          </w:tcPr>
          <w:p w:rsidR="00D25CDD" w:rsidRPr="008D611E" w:rsidRDefault="00D25CDD" w:rsidP="000740F5">
            <w:pPr>
              <w:spacing w:after="150"/>
              <w:jc w:val="both"/>
              <w:rPr>
                <w:color w:val="000000"/>
              </w:rPr>
            </w:pPr>
            <w:r>
              <w:rPr>
                <w:color w:val="000000"/>
              </w:rPr>
              <w:t>67</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25CDD" w:rsidRPr="00D25CDD" w:rsidRDefault="00D25CDD" w:rsidP="00D25CDD">
            <w:pPr>
              <w:pStyle w:val="Default"/>
              <w:jc w:val="both"/>
              <w:rPr>
                <w:sz w:val="26"/>
                <w:szCs w:val="26"/>
              </w:rPr>
            </w:pPr>
            <w:r w:rsidRPr="00D25CDD">
              <w:rPr>
                <w:sz w:val="26"/>
                <w:szCs w:val="26"/>
              </w:rPr>
              <w:t xml:space="preserve">Обобщающее повторение </w:t>
            </w:r>
          </w:p>
          <w:p w:rsidR="00D25CDD" w:rsidRPr="00D25CDD" w:rsidRDefault="00D25CDD" w:rsidP="000740F5">
            <w:pPr>
              <w:spacing w:after="150"/>
              <w:jc w:val="both"/>
              <w:rPr>
                <w:color w:val="000000"/>
              </w:rPr>
            </w:pPr>
          </w:p>
        </w:tc>
        <w:tc>
          <w:tcPr>
            <w:tcW w:w="992" w:type="dxa"/>
            <w:tcBorders>
              <w:top w:val="single" w:sz="6" w:space="0" w:color="000001"/>
              <w:left w:val="single" w:sz="6" w:space="0" w:color="000001"/>
              <w:bottom w:val="single" w:sz="6" w:space="0" w:color="000001"/>
              <w:right w:val="single" w:sz="6" w:space="0" w:color="000001"/>
            </w:tcBorders>
          </w:tcPr>
          <w:p w:rsidR="00D25CDD" w:rsidRDefault="00D25CDD"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25CDD" w:rsidRPr="008D611E" w:rsidRDefault="00D25CDD" w:rsidP="000740F5">
            <w:pPr>
              <w:spacing w:after="150"/>
              <w:rPr>
                <w:color w:val="000000"/>
              </w:rPr>
            </w:pPr>
            <w:r>
              <w:rPr>
                <w:color w:val="000000"/>
              </w:rPr>
              <w:t>Тест 1</w:t>
            </w:r>
          </w:p>
        </w:tc>
        <w:tc>
          <w:tcPr>
            <w:tcW w:w="1106" w:type="dxa"/>
            <w:tcBorders>
              <w:top w:val="single" w:sz="6" w:space="0" w:color="000001"/>
              <w:left w:val="single" w:sz="6" w:space="0" w:color="000001"/>
              <w:bottom w:val="single" w:sz="6" w:space="0" w:color="000001"/>
              <w:right w:val="single" w:sz="6" w:space="0" w:color="000001"/>
            </w:tcBorders>
          </w:tcPr>
          <w:p w:rsidR="00D25CDD" w:rsidRPr="008D611E" w:rsidRDefault="00D25CDD" w:rsidP="000740F5">
            <w:pPr>
              <w:spacing w:after="150"/>
              <w:jc w:val="both"/>
              <w:rPr>
                <w:color w:val="000000"/>
              </w:rPr>
            </w:pPr>
          </w:p>
        </w:tc>
      </w:tr>
      <w:tr w:rsidR="00D25CDD" w:rsidRPr="001F2A53" w:rsidTr="000740F5">
        <w:trPr>
          <w:trHeight w:val="670"/>
        </w:trPr>
        <w:tc>
          <w:tcPr>
            <w:tcW w:w="709" w:type="dxa"/>
            <w:tcBorders>
              <w:top w:val="single" w:sz="6" w:space="0" w:color="000001"/>
              <w:left w:val="single" w:sz="6" w:space="0" w:color="000001"/>
              <w:bottom w:val="single" w:sz="6" w:space="0" w:color="000001"/>
              <w:right w:val="single" w:sz="6" w:space="0" w:color="000001"/>
            </w:tcBorders>
          </w:tcPr>
          <w:p w:rsidR="00D25CDD" w:rsidRDefault="00D25CDD" w:rsidP="000740F5">
            <w:pPr>
              <w:spacing w:after="150"/>
              <w:jc w:val="both"/>
              <w:rPr>
                <w:color w:val="000000"/>
              </w:rPr>
            </w:pPr>
            <w:r>
              <w:rPr>
                <w:color w:val="000000"/>
              </w:rPr>
              <w:t>68</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25CDD" w:rsidRPr="00D25CDD" w:rsidRDefault="00D25CDD" w:rsidP="00D25CDD">
            <w:pPr>
              <w:pStyle w:val="Default"/>
              <w:jc w:val="both"/>
              <w:rPr>
                <w:sz w:val="26"/>
                <w:szCs w:val="26"/>
              </w:rPr>
            </w:pPr>
            <w:r w:rsidRPr="00D25CDD">
              <w:rPr>
                <w:sz w:val="26"/>
                <w:szCs w:val="26"/>
              </w:rPr>
              <w:t xml:space="preserve">Обобщающее повторение </w:t>
            </w:r>
          </w:p>
          <w:p w:rsidR="00D25CDD" w:rsidRPr="00D25CDD" w:rsidRDefault="00D25CDD" w:rsidP="000740F5">
            <w:pPr>
              <w:spacing w:after="150"/>
              <w:jc w:val="both"/>
              <w:rPr>
                <w:color w:val="000000"/>
              </w:rPr>
            </w:pPr>
          </w:p>
        </w:tc>
        <w:tc>
          <w:tcPr>
            <w:tcW w:w="992" w:type="dxa"/>
            <w:tcBorders>
              <w:top w:val="single" w:sz="6" w:space="0" w:color="000001"/>
              <w:left w:val="single" w:sz="6" w:space="0" w:color="000001"/>
              <w:bottom w:val="single" w:sz="6" w:space="0" w:color="000001"/>
              <w:right w:val="single" w:sz="6" w:space="0" w:color="000001"/>
            </w:tcBorders>
          </w:tcPr>
          <w:p w:rsidR="00D25CDD" w:rsidRDefault="00D25CDD" w:rsidP="000740F5">
            <w:pPr>
              <w:spacing w:after="150"/>
              <w:jc w:val="both"/>
              <w:rPr>
                <w:color w:val="000000"/>
              </w:rPr>
            </w:pPr>
            <w:r>
              <w:rPr>
                <w:color w:val="000000"/>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25CDD" w:rsidRPr="008D611E" w:rsidRDefault="00D25CDD" w:rsidP="000740F5">
            <w:pPr>
              <w:spacing w:after="150"/>
              <w:rPr>
                <w:color w:val="000000"/>
              </w:rPr>
            </w:pPr>
            <w:r>
              <w:rPr>
                <w:color w:val="000000"/>
              </w:rPr>
              <w:t>Тест 2</w:t>
            </w:r>
          </w:p>
        </w:tc>
        <w:tc>
          <w:tcPr>
            <w:tcW w:w="1106" w:type="dxa"/>
            <w:tcBorders>
              <w:top w:val="single" w:sz="6" w:space="0" w:color="000001"/>
              <w:left w:val="single" w:sz="6" w:space="0" w:color="000001"/>
              <w:bottom w:val="single" w:sz="6" w:space="0" w:color="000001"/>
              <w:right w:val="single" w:sz="6" w:space="0" w:color="000001"/>
            </w:tcBorders>
          </w:tcPr>
          <w:p w:rsidR="00D25CDD" w:rsidRPr="008D611E" w:rsidRDefault="00D25CDD" w:rsidP="000740F5">
            <w:pPr>
              <w:spacing w:after="150"/>
              <w:jc w:val="both"/>
              <w:rPr>
                <w:color w:val="000000"/>
              </w:rPr>
            </w:pPr>
          </w:p>
        </w:tc>
      </w:tr>
      <w:tr w:rsidR="00810B1C" w:rsidRPr="001F2A53" w:rsidTr="000740F5">
        <w:trPr>
          <w:trHeight w:val="670"/>
        </w:trPr>
        <w:tc>
          <w:tcPr>
            <w:tcW w:w="709" w:type="dxa"/>
            <w:tcBorders>
              <w:top w:val="single" w:sz="6" w:space="0" w:color="000001"/>
              <w:left w:val="single" w:sz="6" w:space="0" w:color="000001"/>
              <w:bottom w:val="single" w:sz="6" w:space="0" w:color="000001"/>
              <w:right w:val="single" w:sz="6" w:space="0" w:color="000001"/>
            </w:tcBorders>
          </w:tcPr>
          <w:p w:rsidR="00810B1C" w:rsidRDefault="00810B1C" w:rsidP="000740F5">
            <w:pPr>
              <w:spacing w:after="150"/>
              <w:jc w:val="both"/>
              <w:rPr>
                <w:color w:val="000000"/>
              </w:rPr>
            </w:pPr>
            <w:r>
              <w:rPr>
                <w:color w:val="000000"/>
              </w:rPr>
              <w:lastRenderedPageBreak/>
              <w:t>69-70</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0B1C" w:rsidRPr="00D25CDD" w:rsidRDefault="00810B1C" w:rsidP="00D25CDD">
            <w:pPr>
              <w:pStyle w:val="Default"/>
              <w:jc w:val="both"/>
              <w:rPr>
                <w:sz w:val="26"/>
                <w:szCs w:val="26"/>
              </w:rPr>
            </w:pPr>
            <w:r>
              <w:rPr>
                <w:sz w:val="26"/>
                <w:szCs w:val="26"/>
              </w:rPr>
              <w:t>Повторение(резерв)</w:t>
            </w:r>
          </w:p>
        </w:tc>
        <w:tc>
          <w:tcPr>
            <w:tcW w:w="992" w:type="dxa"/>
            <w:tcBorders>
              <w:top w:val="single" w:sz="6" w:space="0" w:color="000001"/>
              <w:left w:val="single" w:sz="6" w:space="0" w:color="000001"/>
              <w:bottom w:val="single" w:sz="6" w:space="0" w:color="000001"/>
              <w:right w:val="single" w:sz="6" w:space="0" w:color="000001"/>
            </w:tcBorders>
          </w:tcPr>
          <w:p w:rsidR="00810B1C" w:rsidRDefault="00810B1C" w:rsidP="000740F5">
            <w:pPr>
              <w:spacing w:after="150"/>
              <w:jc w:val="both"/>
              <w:rPr>
                <w:color w:val="000000"/>
              </w:rPr>
            </w:pPr>
            <w:r>
              <w:rPr>
                <w:color w:val="000000"/>
              </w:rPr>
              <w:t>2</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0B1C" w:rsidRDefault="00810B1C" w:rsidP="000740F5">
            <w:pPr>
              <w:spacing w:after="150"/>
              <w:rPr>
                <w:color w:val="000000"/>
              </w:rPr>
            </w:pPr>
          </w:p>
        </w:tc>
        <w:tc>
          <w:tcPr>
            <w:tcW w:w="1106" w:type="dxa"/>
            <w:tcBorders>
              <w:top w:val="single" w:sz="6" w:space="0" w:color="000001"/>
              <w:left w:val="single" w:sz="6" w:space="0" w:color="000001"/>
              <w:bottom w:val="single" w:sz="6" w:space="0" w:color="000001"/>
              <w:right w:val="single" w:sz="6" w:space="0" w:color="000001"/>
            </w:tcBorders>
          </w:tcPr>
          <w:p w:rsidR="00810B1C" w:rsidRPr="008D611E" w:rsidRDefault="00810B1C" w:rsidP="000740F5">
            <w:pPr>
              <w:spacing w:after="150"/>
              <w:jc w:val="both"/>
              <w:rPr>
                <w:color w:val="000000"/>
              </w:rPr>
            </w:pPr>
          </w:p>
        </w:tc>
      </w:tr>
    </w:tbl>
    <w:p w:rsidR="00810B1C" w:rsidRDefault="00810B1C" w:rsidP="003C2F57">
      <w:pPr>
        <w:jc w:val="center"/>
        <w:rPr>
          <w:b/>
          <w:sz w:val="28"/>
          <w:szCs w:val="28"/>
        </w:rPr>
      </w:pPr>
    </w:p>
    <w:p w:rsidR="00810B1C" w:rsidRDefault="00810B1C" w:rsidP="003C2F57">
      <w:pPr>
        <w:jc w:val="center"/>
        <w:rPr>
          <w:b/>
          <w:sz w:val="28"/>
          <w:szCs w:val="28"/>
        </w:rPr>
      </w:pPr>
    </w:p>
    <w:p w:rsidR="003C2F57" w:rsidRPr="00F4574A" w:rsidRDefault="003C2F57" w:rsidP="003C2F57">
      <w:pPr>
        <w:jc w:val="center"/>
        <w:rPr>
          <w:b/>
          <w:sz w:val="28"/>
          <w:szCs w:val="28"/>
        </w:rPr>
      </w:pPr>
      <w:r w:rsidRPr="00F4574A">
        <w:rPr>
          <w:b/>
          <w:sz w:val="28"/>
          <w:szCs w:val="28"/>
        </w:rPr>
        <w:t>Календарно-тематическое планирование</w:t>
      </w:r>
    </w:p>
    <w:p w:rsidR="003C2F57" w:rsidRPr="00F4574A" w:rsidRDefault="003C2F57" w:rsidP="003C2F57">
      <w:pPr>
        <w:jc w:val="center"/>
        <w:rPr>
          <w:b/>
          <w:sz w:val="28"/>
          <w:szCs w:val="28"/>
          <w:u w:val="single"/>
        </w:rPr>
      </w:pPr>
      <w:r w:rsidRPr="00F4574A">
        <w:rPr>
          <w:b/>
          <w:sz w:val="28"/>
          <w:szCs w:val="28"/>
        </w:rPr>
        <w:t xml:space="preserve">по </w:t>
      </w:r>
      <w:r w:rsidRPr="00F4574A">
        <w:rPr>
          <w:b/>
          <w:sz w:val="28"/>
          <w:szCs w:val="28"/>
          <w:u w:val="single"/>
        </w:rPr>
        <w:t>физике (базовый уровень), 11 класс</w:t>
      </w:r>
    </w:p>
    <w:p w:rsidR="003C2F57" w:rsidRPr="00AD5E59" w:rsidRDefault="003C2F57" w:rsidP="003C2F57">
      <w:pPr>
        <w:jc w:val="both"/>
        <w:rPr>
          <w:b/>
          <w:sz w:val="26"/>
          <w:szCs w:val="26"/>
          <w:u w:val="single"/>
        </w:rPr>
      </w:pPr>
    </w:p>
    <w:tbl>
      <w:tblPr>
        <w:tblW w:w="10179" w:type="dxa"/>
        <w:tblInd w:w="-604" w:type="dxa"/>
        <w:tblCellMar>
          <w:top w:w="105" w:type="dxa"/>
          <w:left w:w="105" w:type="dxa"/>
          <w:bottom w:w="105" w:type="dxa"/>
          <w:right w:w="105" w:type="dxa"/>
        </w:tblCellMar>
        <w:tblLook w:val="04A0" w:firstRow="1" w:lastRow="0" w:firstColumn="1" w:lastColumn="0" w:noHBand="0" w:noVBand="1"/>
      </w:tblPr>
      <w:tblGrid>
        <w:gridCol w:w="835"/>
        <w:gridCol w:w="5273"/>
        <w:gridCol w:w="986"/>
        <w:gridCol w:w="1965"/>
        <w:gridCol w:w="1120"/>
      </w:tblGrid>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color w:val="000000"/>
                <w:sz w:val="26"/>
                <w:szCs w:val="26"/>
              </w:rPr>
            </w:pPr>
            <w:r w:rsidRPr="00AD5E59">
              <w:rPr>
                <w:b/>
                <w:bCs/>
                <w:sz w:val="26"/>
                <w:szCs w:val="26"/>
              </w:rPr>
              <w:t>№ п\п</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3C2F57" w:rsidRPr="00AD5E59" w:rsidRDefault="003C2F57" w:rsidP="00810B1C">
            <w:pPr>
              <w:spacing w:after="150" w:line="135" w:lineRule="atLeast"/>
              <w:jc w:val="both"/>
              <w:rPr>
                <w:color w:val="000000"/>
                <w:sz w:val="26"/>
                <w:szCs w:val="26"/>
              </w:rPr>
            </w:pPr>
            <w:r w:rsidRPr="00AD5E59">
              <w:rPr>
                <w:b/>
                <w:bCs/>
                <w:sz w:val="26"/>
                <w:szCs w:val="26"/>
              </w:rPr>
              <w:t>Тема</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color w:val="000000"/>
                <w:sz w:val="26"/>
                <w:szCs w:val="26"/>
              </w:rPr>
            </w:pPr>
            <w:r w:rsidRPr="00AD5E59">
              <w:rPr>
                <w:b/>
                <w:bCs/>
                <w:sz w:val="26"/>
                <w:szCs w:val="26"/>
              </w:rPr>
              <w:t>Кол-во часов</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3C2F57" w:rsidRPr="00AD5E59" w:rsidRDefault="003C2F57" w:rsidP="00810B1C">
            <w:pPr>
              <w:spacing w:after="150" w:line="135" w:lineRule="atLeast"/>
              <w:jc w:val="both"/>
              <w:rPr>
                <w:color w:val="000000"/>
                <w:sz w:val="26"/>
                <w:szCs w:val="26"/>
              </w:rPr>
            </w:pPr>
            <w:r w:rsidRPr="00AD5E59">
              <w:rPr>
                <w:b/>
                <w:bCs/>
                <w:sz w:val="26"/>
                <w:szCs w:val="26"/>
              </w:rPr>
              <w:t>Домашнее задание</w:t>
            </w:r>
          </w:p>
        </w:tc>
        <w:tc>
          <w:tcPr>
            <w:tcW w:w="1120"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color w:val="000000"/>
                <w:sz w:val="26"/>
                <w:szCs w:val="26"/>
              </w:rPr>
            </w:pPr>
            <w:r w:rsidRPr="00AD5E59">
              <w:rPr>
                <w:b/>
                <w:bCs/>
                <w:sz w:val="26"/>
                <w:szCs w:val="26"/>
              </w:rPr>
              <w:t>Дата</w:t>
            </w:r>
          </w:p>
        </w:tc>
      </w:tr>
      <w:tr w:rsidR="003C2F57" w:rsidRPr="00AD5E59" w:rsidTr="00810B1C">
        <w:trPr>
          <w:trHeight w:val="827"/>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tbl>
            <w:tblPr>
              <w:tblW w:w="0" w:type="auto"/>
              <w:tblBorders>
                <w:top w:val="nil"/>
                <w:left w:val="nil"/>
                <w:bottom w:val="nil"/>
                <w:right w:val="nil"/>
              </w:tblBorders>
              <w:tblLook w:val="0000" w:firstRow="0" w:lastRow="0" w:firstColumn="0" w:lastColumn="0" w:noHBand="0" w:noVBand="0"/>
            </w:tblPr>
            <w:tblGrid>
              <w:gridCol w:w="5043"/>
            </w:tblGrid>
            <w:tr w:rsidR="003C2F57" w:rsidRPr="00AD5E59" w:rsidTr="00810B1C">
              <w:trPr>
                <w:trHeight w:val="661"/>
              </w:trPr>
              <w:tc>
                <w:tcPr>
                  <w:tcW w:w="0" w:type="auto"/>
                </w:tcPr>
                <w:p w:rsidR="003C2F57" w:rsidRPr="00AD5E59" w:rsidRDefault="003C2F57" w:rsidP="00810B1C">
                  <w:pPr>
                    <w:pStyle w:val="Default"/>
                    <w:rPr>
                      <w:sz w:val="26"/>
                      <w:szCs w:val="26"/>
                    </w:rPr>
                  </w:pPr>
                  <w:r w:rsidRPr="00AD5E59">
                    <w:rPr>
                      <w:sz w:val="26"/>
                      <w:szCs w:val="26"/>
                    </w:rPr>
                    <w:t xml:space="preserve">Инструктаж по ТБ. Взаимодействие токов. Магнитное поле. Вектор и линии магнитной индукции. </w:t>
                  </w:r>
                </w:p>
              </w:tc>
            </w:tr>
          </w:tbl>
          <w:p w:rsidR="003C2F57" w:rsidRPr="00AD5E59" w:rsidRDefault="003C2F57" w:rsidP="00810B1C">
            <w:pPr>
              <w:pStyle w:val="Default"/>
              <w:jc w:val="both"/>
              <w:rPr>
                <w:b/>
                <w:bCs/>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rPr>
                <w:bCs/>
                <w:sz w:val="26"/>
                <w:szCs w:val="26"/>
              </w:rPr>
            </w:pPr>
            <w:r w:rsidRPr="007A0EAD">
              <w:rPr>
                <w:bCs/>
                <w:sz w:val="26"/>
                <w:szCs w:val="26"/>
              </w:rPr>
              <w:t xml:space="preserve">П </w:t>
            </w:r>
            <w:r>
              <w:rPr>
                <w:bCs/>
                <w:sz w:val="26"/>
                <w:szCs w:val="26"/>
              </w:rPr>
              <w:t>1,вопр, задачи стр 10</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A5580D" w:rsidP="00810B1C">
            <w:pPr>
              <w:spacing w:after="150" w:line="135" w:lineRule="atLeast"/>
              <w:jc w:val="both"/>
              <w:rPr>
                <w:bCs/>
                <w:sz w:val="26"/>
                <w:szCs w:val="26"/>
              </w:rPr>
            </w:pPr>
            <w:r>
              <w:rPr>
                <w:bCs/>
                <w:sz w:val="26"/>
                <w:szCs w:val="26"/>
              </w:rPr>
              <w:t>04</w:t>
            </w:r>
            <w:r w:rsidR="003C2F57">
              <w:rPr>
                <w:bCs/>
                <w:sz w:val="26"/>
                <w:szCs w:val="26"/>
              </w:rPr>
              <w:t>.09.</w:t>
            </w:r>
            <w:r>
              <w:rPr>
                <w:bCs/>
                <w:sz w:val="26"/>
                <w:szCs w:val="26"/>
              </w:rPr>
              <w:t>20</w:t>
            </w:r>
          </w:p>
        </w:tc>
      </w:tr>
      <w:tr w:rsidR="003C2F57" w:rsidRPr="00AD5E59" w:rsidTr="00810B1C">
        <w:trPr>
          <w:trHeight w:val="1215"/>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bCs/>
                <w:sz w:val="26"/>
                <w:szCs w:val="26"/>
              </w:rPr>
            </w:pPr>
            <w:r w:rsidRPr="00AD5E59">
              <w:rPr>
                <w:sz w:val="26"/>
                <w:szCs w:val="26"/>
              </w:rPr>
              <w:t xml:space="preserve">Модуль вектора магнитной индукции. Сила Ампера. </w:t>
            </w:r>
            <w:r w:rsidRPr="00AD5E59">
              <w:rPr>
                <w:b/>
                <w:bCs/>
                <w:sz w:val="26"/>
                <w:szCs w:val="26"/>
              </w:rPr>
              <w:t xml:space="preserve">Лабораторная работа №1 «Наблюдение действия магнитного поля на ток»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Default="003C2F57" w:rsidP="00810B1C">
            <w:pPr>
              <w:spacing w:after="150" w:line="135" w:lineRule="atLeast"/>
              <w:rPr>
                <w:bCs/>
                <w:sz w:val="26"/>
                <w:szCs w:val="26"/>
              </w:rPr>
            </w:pPr>
            <w:r>
              <w:rPr>
                <w:bCs/>
                <w:sz w:val="26"/>
                <w:szCs w:val="26"/>
              </w:rPr>
              <w:t>П 2, вопр,</w:t>
            </w:r>
          </w:p>
          <w:p w:rsidR="003C2F57" w:rsidRPr="007A0EAD" w:rsidRDefault="003C2F57" w:rsidP="00810B1C">
            <w:pPr>
              <w:spacing w:after="150" w:line="135" w:lineRule="atLeast"/>
              <w:rPr>
                <w:bCs/>
                <w:sz w:val="26"/>
                <w:szCs w:val="26"/>
              </w:rPr>
            </w:pPr>
            <w:r>
              <w:rPr>
                <w:bCs/>
                <w:sz w:val="26"/>
                <w:szCs w:val="26"/>
              </w:rPr>
              <w:t>задачи  стр 19</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A5580D" w:rsidP="00810B1C">
            <w:pPr>
              <w:spacing w:after="150" w:line="135" w:lineRule="atLeast"/>
              <w:jc w:val="both"/>
              <w:rPr>
                <w:bCs/>
                <w:sz w:val="26"/>
                <w:szCs w:val="26"/>
              </w:rPr>
            </w:pPr>
            <w:r>
              <w:rPr>
                <w:bCs/>
                <w:sz w:val="26"/>
                <w:szCs w:val="26"/>
              </w:rPr>
              <w:t>07</w:t>
            </w:r>
            <w:r w:rsidR="003C2F57">
              <w:rPr>
                <w:bCs/>
                <w:sz w:val="26"/>
                <w:szCs w:val="26"/>
              </w:rPr>
              <w:t>.09.</w:t>
            </w:r>
            <w:r>
              <w:rPr>
                <w:bCs/>
                <w:sz w:val="26"/>
                <w:szCs w:val="26"/>
              </w:rPr>
              <w:t>20</w:t>
            </w:r>
          </w:p>
        </w:tc>
      </w:tr>
      <w:tr w:rsidR="003C2F57" w:rsidRPr="00AD5E59" w:rsidTr="00810B1C">
        <w:trPr>
          <w:trHeight w:val="868"/>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Действие магнитного поля на движущийся заряд. Сила Лоренца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Default="003C2F57" w:rsidP="00810B1C">
            <w:pPr>
              <w:spacing w:after="150" w:line="135" w:lineRule="atLeast"/>
              <w:jc w:val="both"/>
              <w:rPr>
                <w:bCs/>
                <w:sz w:val="26"/>
                <w:szCs w:val="26"/>
              </w:rPr>
            </w:pPr>
            <w:r>
              <w:rPr>
                <w:bCs/>
                <w:sz w:val="26"/>
                <w:szCs w:val="26"/>
              </w:rPr>
              <w:t>П 3, вопр,</w:t>
            </w:r>
          </w:p>
          <w:p w:rsidR="003C2F57" w:rsidRPr="007A0EAD" w:rsidRDefault="003C2F57" w:rsidP="00810B1C">
            <w:pPr>
              <w:spacing w:after="150" w:line="135" w:lineRule="atLeast"/>
              <w:jc w:val="both"/>
              <w:rPr>
                <w:bCs/>
                <w:sz w:val="26"/>
                <w:szCs w:val="26"/>
              </w:rPr>
            </w:pPr>
            <w:r>
              <w:rPr>
                <w:bCs/>
                <w:sz w:val="26"/>
                <w:szCs w:val="26"/>
              </w:rPr>
              <w:t>задачи стр23</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Обобщающий урок по теме «Магнитное поле» </w:t>
            </w:r>
            <w:r>
              <w:rPr>
                <w:sz w:val="26"/>
                <w:szCs w:val="26"/>
              </w:rPr>
              <w:t>.Входная к/р</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П4,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Открытие электромагнитной индукции. Магнитный поток. Закон электромагнитной индукции. Направление индукционного тока. Правило Ленца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rPr>
                <w:bCs/>
                <w:sz w:val="26"/>
                <w:szCs w:val="26"/>
              </w:rPr>
            </w:pPr>
            <w:r>
              <w:rPr>
                <w:bCs/>
                <w:sz w:val="26"/>
                <w:szCs w:val="26"/>
              </w:rPr>
              <w:t>П7-8, вопр, задачи стр39</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Лабораторная работа №2 «Изучение явления электромагнитной индукции»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ЭДС индукции в движущихся проводниках. Самоиндукция. Индуктивность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Default="003C2F57" w:rsidP="00810B1C">
            <w:pPr>
              <w:spacing w:after="150" w:line="135" w:lineRule="atLeast"/>
              <w:jc w:val="both"/>
              <w:rPr>
                <w:bCs/>
                <w:sz w:val="26"/>
                <w:szCs w:val="26"/>
              </w:rPr>
            </w:pPr>
            <w:r>
              <w:rPr>
                <w:bCs/>
                <w:sz w:val="26"/>
                <w:szCs w:val="26"/>
              </w:rPr>
              <w:t>П9,11,вопр,</w:t>
            </w:r>
          </w:p>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rPr>
                <w:sz w:val="26"/>
                <w:szCs w:val="26"/>
              </w:rPr>
            </w:pPr>
            <w:r w:rsidRPr="00AD5E59">
              <w:rPr>
                <w:sz w:val="26"/>
                <w:szCs w:val="26"/>
              </w:rPr>
              <w:t xml:space="preserve">Энергия магнитного поля. Взаимосвязь электрического и  магнитного полей. Электромагнитное поле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Default="003C2F57" w:rsidP="00810B1C">
            <w:pPr>
              <w:spacing w:after="150" w:line="135" w:lineRule="atLeast"/>
              <w:rPr>
                <w:bCs/>
                <w:sz w:val="26"/>
                <w:szCs w:val="26"/>
              </w:rPr>
            </w:pPr>
            <w:r>
              <w:rPr>
                <w:bCs/>
                <w:sz w:val="26"/>
                <w:szCs w:val="26"/>
              </w:rPr>
              <w:t>Стр52, сообщ,</w:t>
            </w:r>
          </w:p>
          <w:p w:rsidR="003C2F57" w:rsidRPr="007A0EAD" w:rsidRDefault="003C2F57" w:rsidP="00810B1C">
            <w:pPr>
              <w:spacing w:after="150" w:line="135" w:lineRule="atLeast"/>
              <w:rPr>
                <w:bCs/>
                <w:sz w:val="26"/>
                <w:szCs w:val="26"/>
              </w:rPr>
            </w:pPr>
            <w:r>
              <w:rPr>
                <w:bCs/>
                <w:sz w:val="26"/>
                <w:szCs w:val="26"/>
              </w:rPr>
              <w:t>подг к/р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9</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rPr>
                <w:sz w:val="26"/>
                <w:szCs w:val="26"/>
              </w:rPr>
            </w:pPr>
            <w:r w:rsidRPr="00AD5E59">
              <w:rPr>
                <w:b/>
                <w:bCs/>
                <w:sz w:val="26"/>
                <w:szCs w:val="26"/>
              </w:rPr>
              <w:t xml:space="preserve">Контрольная работа №1 «Электромагнетизм»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lastRenderedPageBreak/>
              <w:t>10</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rPr>
                <w:sz w:val="26"/>
                <w:szCs w:val="26"/>
              </w:rPr>
            </w:pPr>
            <w:r w:rsidRPr="00AD5E59">
              <w:rPr>
                <w:sz w:val="26"/>
                <w:szCs w:val="26"/>
              </w:rPr>
              <w:t>Раб</w:t>
            </w:r>
            <w:r>
              <w:rPr>
                <w:sz w:val="26"/>
                <w:szCs w:val="26"/>
              </w:rPr>
              <w:t>ота</w:t>
            </w:r>
            <w:r w:rsidRPr="00AD5E59">
              <w:rPr>
                <w:sz w:val="26"/>
                <w:szCs w:val="26"/>
              </w:rPr>
              <w:t xml:space="preserve"> над ошибками </w:t>
            </w:r>
            <w:r>
              <w:rPr>
                <w:sz w:val="26"/>
                <w:szCs w:val="26"/>
              </w:rPr>
              <w:t>.</w:t>
            </w:r>
            <w:r w:rsidRPr="00AD5E59">
              <w:rPr>
                <w:sz w:val="26"/>
                <w:szCs w:val="26"/>
              </w:rPr>
              <w:t xml:space="preserve">Свободные и вынужденные колебания. Условие возникновения свободных колебаний Математический и пружинный маятник. Динамика колебательного движения.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П13,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tbl>
            <w:tblPr>
              <w:tblW w:w="0" w:type="auto"/>
              <w:tblBorders>
                <w:top w:val="nil"/>
                <w:left w:val="nil"/>
                <w:bottom w:val="nil"/>
                <w:right w:val="nil"/>
              </w:tblBorders>
              <w:tblLook w:val="0000" w:firstRow="0" w:lastRow="0" w:firstColumn="0" w:lastColumn="0" w:noHBand="0" w:noVBand="0"/>
            </w:tblPr>
            <w:tblGrid>
              <w:gridCol w:w="5043"/>
            </w:tblGrid>
            <w:tr w:rsidR="003C2F57" w:rsidRPr="00AC336D" w:rsidTr="00810B1C">
              <w:trPr>
                <w:trHeight w:val="935"/>
              </w:trPr>
              <w:tc>
                <w:tcPr>
                  <w:tcW w:w="0" w:type="auto"/>
                </w:tcPr>
                <w:p w:rsidR="003C2F57" w:rsidRPr="00AC336D" w:rsidRDefault="003C2F57" w:rsidP="00810B1C">
                  <w:pPr>
                    <w:autoSpaceDE w:val="0"/>
                    <w:autoSpaceDN w:val="0"/>
                    <w:adjustRightInd w:val="0"/>
                    <w:rPr>
                      <w:rFonts w:eastAsiaTheme="minorHAnsi"/>
                      <w:color w:val="000000"/>
                      <w:sz w:val="26"/>
                      <w:szCs w:val="26"/>
                      <w:lang w:eastAsia="en-US"/>
                    </w:rPr>
                  </w:pPr>
                  <w:r w:rsidRPr="00AC336D">
                    <w:rPr>
                      <w:rFonts w:eastAsiaTheme="minorHAnsi"/>
                      <w:b/>
                      <w:bCs/>
                      <w:color w:val="000000"/>
                      <w:sz w:val="26"/>
                      <w:szCs w:val="26"/>
                      <w:lang w:eastAsia="en-US"/>
                    </w:rPr>
                    <w:t xml:space="preserve">Лабораторная работа №3 «Определение ускорения свободного падения при помощи маятника» </w:t>
                  </w:r>
                </w:p>
              </w:tc>
            </w:tr>
          </w:tbl>
          <w:p w:rsidR="003C2F57" w:rsidRPr="00AD5E59" w:rsidRDefault="003C2F57" w:rsidP="00810B1C">
            <w:pPr>
              <w:pStyle w:val="Default"/>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r>
              <w:rPr>
                <w:bCs/>
                <w:sz w:val="26"/>
                <w:szCs w:val="26"/>
              </w:rPr>
              <w:t>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rPr>
                <w:sz w:val="26"/>
                <w:szCs w:val="26"/>
              </w:rPr>
            </w:pPr>
            <w:r w:rsidRPr="00AD5E59">
              <w:rPr>
                <w:sz w:val="26"/>
                <w:szCs w:val="26"/>
              </w:rPr>
              <w:t xml:space="preserve">Гармонические колебания, фаза колебаний. Превращение энергии при гармонических колебаниях. Резонанс и борьба с ним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П14,16,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Свободные и вынужденные электромагнитные колебания. Колебательный контур, превращение энергии. при электромагнитные колебания. Период колебаний.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rPr>
                <w:bCs/>
                <w:sz w:val="26"/>
                <w:szCs w:val="26"/>
              </w:rPr>
            </w:pPr>
            <w:r>
              <w:rPr>
                <w:bCs/>
                <w:sz w:val="26"/>
                <w:szCs w:val="26"/>
              </w:rPr>
              <w:t>п17,18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Уравнение, описывающее процессы в колебательном контуре. Период свободных электрических колебаний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П19,вопр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Переменный электрический ток. Резистор, конденсатор, катушка в цепи переменного тока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П20,21,вопр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Резонанс в электрической цепи. Генерирование электрической энергии, трансформаторы. Производство, использование и передача электрической энергии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П23,25,26,вопр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Передача электроэнергии .Обобщение темы </w:t>
            </w:r>
          </w:p>
          <w:p w:rsidR="003C2F57" w:rsidRPr="00AD5E59" w:rsidRDefault="003C2F57" w:rsidP="00810B1C">
            <w:pPr>
              <w:pStyle w:val="Default"/>
              <w:jc w:val="both"/>
              <w:rPr>
                <w:sz w:val="26"/>
                <w:szCs w:val="26"/>
              </w:rPr>
            </w:pPr>
            <w:r w:rsidRPr="00AD5E59">
              <w:rPr>
                <w:sz w:val="26"/>
                <w:szCs w:val="26"/>
              </w:rPr>
              <w:t xml:space="preserve">«Механические и электромагнитные колебания </w:t>
            </w:r>
            <w:r w:rsidRPr="00AD5E59">
              <w:rPr>
                <w:b/>
                <w:bCs/>
                <w:sz w:val="26"/>
                <w:szCs w:val="26"/>
              </w:rPr>
              <w:t xml:space="preserve">»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П27,вопр, сообщ стр 115</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Контрольная работа №2 по теме «Механические и электромагнитные колебания »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19</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Работа над ошибками. Волновые явления. Распространение механических волн. Скорость, длина волн. Уравнение бегущей волны. Звуковые волны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П29,30,31,вопр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20</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rPr>
                <w:sz w:val="26"/>
                <w:szCs w:val="26"/>
              </w:rPr>
            </w:pPr>
            <w:r w:rsidRPr="00AD5E59">
              <w:rPr>
                <w:sz w:val="26"/>
                <w:szCs w:val="26"/>
              </w:rPr>
              <w:t xml:space="preserve">Электромагнитная волна. Экспериментальное обнаружение электромагнитных волн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П35,36,вопр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lastRenderedPageBreak/>
              <w:t>21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Изобретение радио А.С.Поповым. Принципы радиосвязи. Распространение радиоволн. Радиолокация. Развитие средств связи.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П37-42,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Обобщение темы «Механические и электромагнитные волны»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План стр169</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Принцип Гюйгенса. Развитие взглядов на природу света. Закон отражения и прямолинейного распространения света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П45,46,вопр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Закон преломления света. Полное отражение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П47,48,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Лабораторная работа№4 «Измерение показателя преломления стекла»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Решение задач на тему «Законы отражения и преломления света»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Стр 187-190</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Линза. Построение изображения в линзе.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П50,,вопр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Формулы тонкой линзы. Увеличение линзы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П51,52,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29</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Pr>
                <w:sz w:val="26"/>
                <w:szCs w:val="26"/>
              </w:rPr>
              <w:t>Итоговая к/р за 1 полугодие</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30</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Лабораторная работа №5 «Определение оптической силы и фокусного расстояния собирающей линзы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Волновая оптика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
                <w:bCs/>
                <w:sz w:val="26"/>
                <w:szCs w:val="26"/>
              </w:rPr>
            </w:pPr>
            <w:r w:rsidRPr="00AD5E59">
              <w:rPr>
                <w:b/>
                <w:bCs/>
                <w:sz w:val="26"/>
                <w:szCs w:val="26"/>
              </w:rPr>
              <w:t>4</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b/>
                <w:bCs/>
                <w:sz w:val="26"/>
                <w:szCs w:val="26"/>
              </w:rPr>
            </w:pPr>
            <w:r w:rsidRPr="00AD5E59">
              <w:rPr>
                <w:sz w:val="26"/>
                <w:szCs w:val="26"/>
              </w:rPr>
              <w:t xml:space="preserve">Дисперсия света.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П53,вопр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Интерференция механических волн.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П54,55,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3</w:t>
            </w:r>
            <w:r>
              <w:rPr>
                <w:bCs/>
                <w:sz w:val="26"/>
                <w:szCs w:val="26"/>
              </w:rPr>
              <w:t>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Дифракция света и механических волн. Дифракционная решётка.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П56,58,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Лабораторная работа №6 «Измерение длины световой волны»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Квантовая физика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
                <w:bCs/>
                <w:sz w:val="26"/>
                <w:szCs w:val="26"/>
              </w:rPr>
            </w:pPr>
            <w:r w:rsidRPr="00AD5E59">
              <w:rPr>
                <w:b/>
                <w:bCs/>
                <w:sz w:val="26"/>
                <w:szCs w:val="26"/>
              </w:rPr>
              <w:t>4</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lastRenderedPageBreak/>
              <w:t>35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Зарождение квантовой теории. Фотоэффект. Теория фотоэффекта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П69,70,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Фотоны. Применение фотоэффекта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П71,72,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Решение задач на тему «Фотоэффект»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Стр 275</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Контрольная работа № 3 «Волновая оптика. Световые кванты»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Элементы теории относительности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
                <w:bCs/>
                <w:sz w:val="26"/>
                <w:szCs w:val="26"/>
              </w:rPr>
              <w:t>3</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39</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Работа над ошибками. </w:t>
            </w:r>
          </w:p>
          <w:p w:rsidR="003C2F57" w:rsidRPr="00AD5E59" w:rsidRDefault="003C2F57" w:rsidP="00810B1C">
            <w:pPr>
              <w:pStyle w:val="Default"/>
              <w:rPr>
                <w:sz w:val="26"/>
                <w:szCs w:val="26"/>
              </w:rPr>
            </w:pPr>
            <w:r w:rsidRPr="00AD5E59">
              <w:rPr>
                <w:sz w:val="26"/>
                <w:szCs w:val="26"/>
              </w:rPr>
              <w:t xml:space="preserve">Постулаты теории относительности. Относительность одновременности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П62,вопр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40</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Следствия, вытекающие из постулатов относительности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П63.64,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Решение задач на теории относительности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Стр242</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Излучение и спектры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
                <w:bCs/>
                <w:sz w:val="26"/>
                <w:szCs w:val="26"/>
              </w:rPr>
              <w:t>3</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Виды излучений. Источники света. Спектры и спектральные аппараты. Виды спектров. Спектральный анализ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П66,67,вопр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Шкала электромагнитных волн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П68,вопр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Лабораторная работа №7 «Наблюдение сплошного и линейчатого спектров»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Атомная физика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
                <w:bCs/>
                <w:sz w:val="26"/>
                <w:szCs w:val="26"/>
              </w:rPr>
              <w:t>10</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Планетарная модель атома. Опыты Резерфорда.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П74,вопр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Квантовые постулаты Бора. Лазер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П75, 76,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Методы наблюдения и регистр элементарных частиц. Три этапа в развитии элементарных частиц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П86,таблица</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lastRenderedPageBreak/>
              <w:t>48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Открытие радиоактивности. Альфа, бетта, гамма излучение. Радиоактивные превращения.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П82,83,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49</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Закон радиоактивного распада. Изотопы.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П84,93,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50</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Открытие нейтрона. Строение атомного ядра. Ядерные силы. Дефект массы. Энергия связи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П78,80,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Ядерные реакции. Энергетический выход при ядерных реакциях. Деление ядер урана.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П87,88</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Цепные ядерные реакции. Ядерный реактор. Термоядерная реакция. Ядерная энергетика. Влияние ионизирующей реакции на живые организмы.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П89,90,94</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Обобщение темы «Атом и атомное ядро». </w:t>
            </w:r>
          </w:p>
          <w:p w:rsidR="003C2F57" w:rsidRPr="00AD5E59" w:rsidRDefault="003C2F57" w:rsidP="00810B1C">
            <w:pPr>
              <w:pStyle w:val="Default"/>
              <w:jc w:val="both"/>
              <w:rPr>
                <w:sz w:val="26"/>
                <w:szCs w:val="26"/>
              </w:rPr>
            </w:pPr>
            <w:r w:rsidRPr="00AD5E59">
              <w:rPr>
                <w:sz w:val="26"/>
                <w:szCs w:val="26"/>
              </w:rPr>
              <w:t xml:space="preserve">Подготовка к контрольной работе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Сообщ стр352</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Контрольная работа №4 «Атом и атомное ядро»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b/>
                <w:bCs/>
                <w:sz w:val="26"/>
                <w:szCs w:val="26"/>
              </w:rPr>
              <w:t xml:space="preserve">Повторение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2A0D89" w:rsidRDefault="003C2F57" w:rsidP="00810B1C">
            <w:pPr>
              <w:spacing w:after="150" w:line="135" w:lineRule="atLeast"/>
              <w:jc w:val="both"/>
              <w:rPr>
                <w:bCs/>
                <w:sz w:val="26"/>
                <w:szCs w:val="26"/>
              </w:rPr>
            </w:pPr>
            <w:r>
              <w:rPr>
                <w:b/>
                <w:bCs/>
                <w:sz w:val="26"/>
                <w:szCs w:val="26"/>
              </w:rPr>
              <w:t>9</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Работа над ошибками. Повторение темы «Равномерное и неравномерное движение»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Повторение темы «Законы Ньютона. Силы в природе»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Повторение темы «Основы МКТ. Газовые законы»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Повторение темы «Тепловые явления»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59</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Повторение темы «Электростатика»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60</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Повторение темы «Законы постоянного тока» </w:t>
            </w:r>
          </w:p>
          <w:p w:rsidR="003C2F57" w:rsidRPr="00AD5E59" w:rsidRDefault="003C2F57" w:rsidP="00810B1C">
            <w:pPr>
              <w:pStyle w:val="Default"/>
              <w:jc w:val="both"/>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61</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Повторение темы «Электромагнитные явления»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lastRenderedPageBreak/>
              <w:t>62</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2A0D89" w:rsidRDefault="003C2F57" w:rsidP="00810B1C">
            <w:pPr>
              <w:pStyle w:val="Default"/>
              <w:jc w:val="both"/>
              <w:rPr>
                <w:sz w:val="26"/>
                <w:szCs w:val="26"/>
              </w:rPr>
            </w:pPr>
            <w:r w:rsidRPr="002A0D89">
              <w:rPr>
                <w:sz w:val="26"/>
                <w:szCs w:val="26"/>
              </w:rPr>
              <w:t xml:space="preserve">Решение задач по вариантам ЕГЭ </w:t>
            </w:r>
          </w:p>
        </w:tc>
        <w:tc>
          <w:tcPr>
            <w:tcW w:w="986" w:type="dxa"/>
            <w:tcBorders>
              <w:top w:val="single" w:sz="6" w:space="0" w:color="000001"/>
              <w:left w:val="single" w:sz="6" w:space="0" w:color="000001"/>
              <w:bottom w:val="single" w:sz="6" w:space="0" w:color="000001"/>
              <w:right w:val="single" w:sz="6" w:space="0" w:color="000001"/>
            </w:tcBorders>
          </w:tcPr>
          <w:p w:rsidR="003C2F57" w:rsidRPr="002A0D89" w:rsidRDefault="003C2F57" w:rsidP="00810B1C">
            <w:pPr>
              <w:spacing w:after="150" w:line="135" w:lineRule="atLeast"/>
              <w:jc w:val="both"/>
              <w:rPr>
                <w:bCs/>
                <w:sz w:val="26"/>
                <w:szCs w:val="26"/>
              </w:rPr>
            </w:pPr>
            <w:r>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тест</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Default="003C2F57" w:rsidP="00810B1C">
            <w:pPr>
              <w:spacing w:after="150" w:line="135" w:lineRule="atLeast"/>
              <w:jc w:val="both"/>
              <w:rPr>
                <w:bCs/>
                <w:sz w:val="26"/>
                <w:szCs w:val="26"/>
              </w:rPr>
            </w:pPr>
            <w:r>
              <w:rPr>
                <w:bCs/>
                <w:sz w:val="26"/>
                <w:szCs w:val="26"/>
              </w:rPr>
              <w:t>63</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2A0D89" w:rsidRDefault="003C2F57" w:rsidP="00810B1C">
            <w:pPr>
              <w:pStyle w:val="Default"/>
              <w:jc w:val="both"/>
              <w:rPr>
                <w:sz w:val="26"/>
                <w:szCs w:val="26"/>
              </w:rPr>
            </w:pPr>
            <w:r>
              <w:rPr>
                <w:sz w:val="26"/>
                <w:szCs w:val="26"/>
              </w:rPr>
              <w:t>Итоговая к/р за год</w:t>
            </w:r>
          </w:p>
        </w:tc>
        <w:tc>
          <w:tcPr>
            <w:tcW w:w="986" w:type="dxa"/>
            <w:tcBorders>
              <w:top w:val="single" w:sz="6" w:space="0" w:color="000001"/>
              <w:left w:val="single" w:sz="6" w:space="0" w:color="000001"/>
              <w:bottom w:val="single" w:sz="6" w:space="0" w:color="000001"/>
              <w:right w:val="single" w:sz="6" w:space="0" w:color="000001"/>
            </w:tcBorders>
          </w:tcPr>
          <w:p w:rsidR="003C2F57" w:rsidRPr="002A0D89" w:rsidRDefault="003C2F57" w:rsidP="00810B1C">
            <w:pPr>
              <w:spacing w:after="150" w:line="135" w:lineRule="atLeast"/>
              <w:jc w:val="both"/>
              <w:rPr>
                <w:bCs/>
                <w:sz w:val="26"/>
                <w:szCs w:val="26"/>
              </w:rPr>
            </w:pPr>
            <w:r>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DF4C7B" w:rsidRDefault="003C2F57" w:rsidP="00810B1C">
            <w:pPr>
              <w:shd w:val="clear" w:color="auto" w:fill="FFFFFF"/>
              <w:rPr>
                <w:b/>
                <w:color w:val="000000"/>
                <w:sz w:val="26"/>
                <w:szCs w:val="26"/>
              </w:rPr>
            </w:pPr>
            <w:r w:rsidRPr="00DF4C7B">
              <w:rPr>
                <w:b/>
                <w:color w:val="000000"/>
                <w:sz w:val="26"/>
                <w:szCs w:val="26"/>
              </w:rPr>
              <w:t>Обзорное повторение  по разделу</w:t>
            </w:r>
          </w:p>
          <w:p w:rsidR="003C2F57" w:rsidRPr="00DF4C7B" w:rsidRDefault="003C2F57" w:rsidP="00810B1C">
            <w:pPr>
              <w:shd w:val="clear" w:color="auto" w:fill="FFFFFF"/>
              <w:rPr>
                <w:rFonts w:ascii="yandex-sans" w:hAnsi="yandex-sans"/>
                <w:color w:val="000000"/>
                <w:sz w:val="23"/>
                <w:szCs w:val="23"/>
              </w:rPr>
            </w:pPr>
            <w:r w:rsidRPr="00DF4C7B">
              <w:rPr>
                <w:b/>
                <w:color w:val="000000"/>
                <w:sz w:val="26"/>
                <w:szCs w:val="26"/>
              </w:rPr>
              <w:t>«Астрономия»</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4</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64</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 xml:space="preserve">Размеры Солнечной системы.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П99,100, 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65</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tbl>
            <w:tblPr>
              <w:tblW w:w="0" w:type="auto"/>
              <w:tblBorders>
                <w:top w:val="nil"/>
                <w:left w:val="nil"/>
                <w:bottom w:val="nil"/>
                <w:right w:val="nil"/>
              </w:tblBorders>
              <w:tblLook w:val="0000" w:firstRow="0" w:lastRow="0" w:firstColumn="0" w:lastColumn="0" w:noHBand="0" w:noVBand="0"/>
            </w:tblPr>
            <w:tblGrid>
              <w:gridCol w:w="5043"/>
            </w:tblGrid>
            <w:tr w:rsidR="003C2F57" w:rsidRPr="00AD5E59" w:rsidTr="00810B1C">
              <w:trPr>
                <w:trHeight w:val="523"/>
              </w:trPr>
              <w:tc>
                <w:tcPr>
                  <w:tcW w:w="0" w:type="auto"/>
                </w:tcPr>
                <w:p w:rsidR="003C2F57" w:rsidRPr="00AD5E59" w:rsidRDefault="003C2F57" w:rsidP="00810B1C">
                  <w:pPr>
                    <w:autoSpaceDE w:val="0"/>
                    <w:autoSpaceDN w:val="0"/>
                    <w:adjustRightInd w:val="0"/>
                    <w:rPr>
                      <w:rFonts w:eastAsiaTheme="minorHAnsi"/>
                      <w:color w:val="000000"/>
                      <w:sz w:val="26"/>
                      <w:szCs w:val="26"/>
                      <w:lang w:eastAsia="en-US"/>
                    </w:rPr>
                  </w:pPr>
                  <w:r w:rsidRPr="00AD5E59">
                    <w:rPr>
                      <w:rFonts w:eastAsiaTheme="minorHAnsi"/>
                      <w:color w:val="000000"/>
                      <w:sz w:val="26"/>
                      <w:szCs w:val="26"/>
                      <w:lang w:eastAsia="en-US"/>
                    </w:rPr>
                    <w:t xml:space="preserve">Природа тел Солнечной системы. Звезды и их источники их энергий </w:t>
                  </w:r>
                </w:p>
              </w:tc>
            </w:tr>
          </w:tbl>
          <w:p w:rsidR="003C2F57" w:rsidRPr="00AD5E59" w:rsidRDefault="003C2F57" w:rsidP="00810B1C">
            <w:pPr>
              <w:pStyle w:val="Default"/>
              <w:rPr>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П101,вопр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66</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jc w:val="both"/>
              <w:rPr>
                <w:sz w:val="26"/>
                <w:szCs w:val="26"/>
              </w:rPr>
            </w:pPr>
            <w:r w:rsidRPr="00AD5E59">
              <w:rPr>
                <w:sz w:val="26"/>
                <w:szCs w:val="26"/>
              </w:rPr>
              <w:t>Солнце и другие звезды</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П102-105,вопр</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67</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AD5E59" w:rsidRDefault="003C2F57" w:rsidP="00810B1C">
            <w:pPr>
              <w:pStyle w:val="Default"/>
              <w:rPr>
                <w:sz w:val="26"/>
                <w:szCs w:val="26"/>
              </w:rPr>
            </w:pPr>
            <w:r w:rsidRPr="00AD5E59">
              <w:rPr>
                <w:sz w:val="26"/>
                <w:szCs w:val="26"/>
              </w:rPr>
              <w:t xml:space="preserve">Галактика. Пространственные масштабы наблюдаемой Веселённой. Современная научная картина мира. </w:t>
            </w:r>
          </w:p>
        </w:tc>
        <w:tc>
          <w:tcPr>
            <w:tcW w:w="986"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sidRPr="00AD5E59">
              <w:rPr>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r>
              <w:rPr>
                <w:bCs/>
                <w:sz w:val="26"/>
                <w:szCs w:val="26"/>
              </w:rPr>
              <w:t>П106-108</w:t>
            </w: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r w:rsidR="003C2F57" w:rsidRPr="00AD5E59" w:rsidTr="00810B1C">
        <w:trPr>
          <w:trHeight w:val="589"/>
        </w:trPr>
        <w:tc>
          <w:tcPr>
            <w:tcW w:w="835" w:type="dxa"/>
            <w:tcBorders>
              <w:top w:val="single" w:sz="6" w:space="0" w:color="000001"/>
              <w:left w:val="single" w:sz="6" w:space="0" w:color="000001"/>
              <w:bottom w:val="single" w:sz="6" w:space="0" w:color="000001"/>
              <w:right w:val="single" w:sz="6" w:space="0" w:color="000001"/>
            </w:tcBorders>
          </w:tcPr>
          <w:p w:rsidR="003C2F57" w:rsidRPr="00AD5E59" w:rsidRDefault="003C2F57" w:rsidP="00810B1C">
            <w:pPr>
              <w:spacing w:after="150" w:line="135" w:lineRule="atLeast"/>
              <w:jc w:val="both"/>
              <w:rPr>
                <w:bCs/>
                <w:sz w:val="26"/>
                <w:szCs w:val="26"/>
              </w:rPr>
            </w:pPr>
            <w:r>
              <w:rPr>
                <w:bCs/>
                <w:sz w:val="26"/>
                <w:szCs w:val="26"/>
              </w:rPr>
              <w:t>68</w:t>
            </w:r>
          </w:p>
        </w:tc>
        <w:tc>
          <w:tcPr>
            <w:tcW w:w="527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B76EF5" w:rsidRDefault="003C2F57" w:rsidP="00810B1C">
            <w:pPr>
              <w:pStyle w:val="Default"/>
              <w:jc w:val="both"/>
              <w:rPr>
                <w:b/>
                <w:sz w:val="26"/>
                <w:szCs w:val="26"/>
              </w:rPr>
            </w:pPr>
            <w:r w:rsidRPr="00B76EF5">
              <w:rPr>
                <w:b/>
                <w:sz w:val="26"/>
                <w:szCs w:val="26"/>
              </w:rPr>
              <w:t xml:space="preserve">Обобщающее повторение </w:t>
            </w:r>
          </w:p>
          <w:p w:rsidR="003C2F57" w:rsidRPr="00B76EF5" w:rsidRDefault="003C2F57" w:rsidP="00810B1C">
            <w:pPr>
              <w:pStyle w:val="Default"/>
              <w:jc w:val="both"/>
              <w:rPr>
                <w:b/>
                <w:sz w:val="26"/>
                <w:szCs w:val="26"/>
              </w:rPr>
            </w:pPr>
          </w:p>
        </w:tc>
        <w:tc>
          <w:tcPr>
            <w:tcW w:w="986" w:type="dxa"/>
            <w:tcBorders>
              <w:top w:val="single" w:sz="6" w:space="0" w:color="000001"/>
              <w:left w:val="single" w:sz="6" w:space="0" w:color="000001"/>
              <w:bottom w:val="single" w:sz="6" w:space="0" w:color="000001"/>
              <w:right w:val="single" w:sz="6" w:space="0" w:color="000001"/>
            </w:tcBorders>
          </w:tcPr>
          <w:p w:rsidR="003C2F57" w:rsidRPr="00B76EF5" w:rsidRDefault="003C2F57" w:rsidP="00810B1C">
            <w:pPr>
              <w:spacing w:after="150" w:line="135" w:lineRule="atLeast"/>
              <w:jc w:val="both"/>
              <w:rPr>
                <w:b/>
                <w:bCs/>
                <w:sz w:val="26"/>
                <w:szCs w:val="26"/>
              </w:rPr>
            </w:pPr>
            <w:r w:rsidRPr="00B76EF5">
              <w:rPr>
                <w:b/>
                <w:bCs/>
                <w:sz w:val="26"/>
                <w:szCs w:val="26"/>
              </w:rPr>
              <w:t>1</w:t>
            </w:r>
          </w:p>
        </w:tc>
        <w:tc>
          <w:tcPr>
            <w:tcW w:w="19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tcPr>
          <w:p w:rsidR="003C2F57" w:rsidRPr="007A0EAD" w:rsidRDefault="003C2F57" w:rsidP="00810B1C">
            <w:pPr>
              <w:spacing w:after="150" w:line="135" w:lineRule="atLeast"/>
              <w:jc w:val="both"/>
              <w:rPr>
                <w:bCs/>
                <w:sz w:val="26"/>
                <w:szCs w:val="26"/>
              </w:rPr>
            </w:pPr>
          </w:p>
        </w:tc>
        <w:tc>
          <w:tcPr>
            <w:tcW w:w="1120" w:type="dxa"/>
            <w:tcBorders>
              <w:top w:val="single" w:sz="6" w:space="0" w:color="000001"/>
              <w:left w:val="single" w:sz="6" w:space="0" w:color="000001"/>
              <w:bottom w:val="single" w:sz="6" w:space="0" w:color="000001"/>
              <w:right w:val="single" w:sz="6" w:space="0" w:color="000001"/>
            </w:tcBorders>
          </w:tcPr>
          <w:p w:rsidR="003C2F57" w:rsidRPr="007A0EAD" w:rsidRDefault="003C2F57" w:rsidP="00810B1C">
            <w:pPr>
              <w:spacing w:after="150" w:line="135" w:lineRule="atLeast"/>
              <w:jc w:val="both"/>
              <w:rPr>
                <w:bCs/>
                <w:sz w:val="26"/>
                <w:szCs w:val="26"/>
              </w:rPr>
            </w:pPr>
          </w:p>
        </w:tc>
      </w:tr>
    </w:tbl>
    <w:p w:rsidR="003C2F57" w:rsidRPr="00AD5E59" w:rsidRDefault="003C2F57" w:rsidP="003C2F57">
      <w:pPr>
        <w:rPr>
          <w:sz w:val="26"/>
          <w:szCs w:val="26"/>
        </w:rPr>
      </w:pPr>
    </w:p>
    <w:p w:rsidR="003C2F57" w:rsidRDefault="003C2F57" w:rsidP="003C2F57">
      <w:pPr>
        <w:rPr>
          <w:b/>
          <w:i/>
          <w:sz w:val="28"/>
          <w:szCs w:val="28"/>
        </w:rPr>
      </w:pPr>
    </w:p>
    <w:p w:rsidR="00AF7AB1" w:rsidRPr="00AB53D7" w:rsidRDefault="00AF7AB1" w:rsidP="00BF3297">
      <w:pPr>
        <w:rPr>
          <w:sz w:val="26"/>
          <w:szCs w:val="26"/>
        </w:rPr>
      </w:pPr>
    </w:p>
    <w:sectPr w:rsidR="00AF7AB1" w:rsidRPr="00AB53D7" w:rsidSect="00EE1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C04926"/>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A217A0"/>
    <w:multiLevelType w:val="hybridMultilevel"/>
    <w:tmpl w:val="36B29170"/>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start w:val="1"/>
      <w:numFmt w:val="bullet"/>
      <w:lvlText w:val=""/>
      <w:lvlJc w:val="left"/>
      <w:pPr>
        <w:tabs>
          <w:tab w:val="num" w:pos="5596"/>
        </w:tabs>
        <w:ind w:left="5596" w:hanging="360"/>
      </w:pPr>
      <w:rPr>
        <w:rFonts w:ascii="Wingdings" w:hAnsi="Wingdings" w:hint="default"/>
      </w:rPr>
    </w:lvl>
    <w:lvl w:ilvl="6" w:tplc="FFFFFFFF">
      <w:start w:val="1"/>
      <w:numFmt w:val="bullet"/>
      <w:lvlText w:val=""/>
      <w:lvlJc w:val="left"/>
      <w:pPr>
        <w:tabs>
          <w:tab w:val="num" w:pos="6316"/>
        </w:tabs>
        <w:ind w:left="6316" w:hanging="360"/>
      </w:pPr>
      <w:rPr>
        <w:rFonts w:ascii="Symbol" w:hAnsi="Symbol" w:hint="default"/>
      </w:rPr>
    </w:lvl>
    <w:lvl w:ilvl="7" w:tplc="FFFFFFFF">
      <w:start w:val="1"/>
      <w:numFmt w:val="bullet"/>
      <w:lvlText w:val="o"/>
      <w:lvlJc w:val="left"/>
      <w:pPr>
        <w:tabs>
          <w:tab w:val="num" w:pos="7036"/>
        </w:tabs>
        <w:ind w:left="7036" w:hanging="360"/>
      </w:pPr>
      <w:rPr>
        <w:rFonts w:ascii="Courier New" w:hAnsi="Courier New" w:hint="default"/>
      </w:rPr>
    </w:lvl>
    <w:lvl w:ilvl="8" w:tplc="FFFFFFFF">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09C50AED"/>
    <w:multiLevelType w:val="hybridMultilevel"/>
    <w:tmpl w:val="AB324CF8"/>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A5109"/>
    <w:multiLevelType w:val="hybridMultilevel"/>
    <w:tmpl w:val="1ADA6E66"/>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353B2"/>
    <w:multiLevelType w:val="multilevel"/>
    <w:tmpl w:val="28B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90AB2"/>
    <w:multiLevelType w:val="hybridMultilevel"/>
    <w:tmpl w:val="E826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FAF1BDF"/>
    <w:multiLevelType w:val="hybridMultilevel"/>
    <w:tmpl w:val="C8FE5FFE"/>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2E6B23"/>
    <w:multiLevelType w:val="multilevel"/>
    <w:tmpl w:val="CD94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F6BB9"/>
    <w:multiLevelType w:val="hybridMultilevel"/>
    <w:tmpl w:val="CBB6AD58"/>
    <w:lvl w:ilvl="0" w:tplc="B3065BAC">
      <w:start w:val="1"/>
      <w:numFmt w:val="bullet"/>
      <w:lvlText w:val=""/>
      <w:lvlJc w:val="left"/>
      <w:pPr>
        <w:tabs>
          <w:tab w:val="num" w:pos="1079"/>
        </w:tabs>
        <w:ind w:left="1079" w:hanging="340"/>
      </w:pPr>
      <w:rPr>
        <w:rFonts w:ascii="Symbol" w:hAnsi="Symbol" w:hint="default"/>
      </w:rPr>
    </w:lvl>
    <w:lvl w:ilvl="1" w:tplc="04190003">
      <w:start w:val="1"/>
      <w:numFmt w:val="bullet"/>
      <w:lvlText w:val="o"/>
      <w:lvlJc w:val="left"/>
      <w:pPr>
        <w:tabs>
          <w:tab w:val="num" w:pos="2179"/>
        </w:tabs>
        <w:ind w:left="2179" w:hanging="360"/>
      </w:pPr>
      <w:rPr>
        <w:rFonts w:ascii="Courier New" w:hAnsi="Courier New" w:cs="Courier New" w:hint="default"/>
      </w:rPr>
    </w:lvl>
    <w:lvl w:ilvl="2" w:tplc="04190005">
      <w:start w:val="1"/>
      <w:numFmt w:val="bullet"/>
      <w:lvlText w:val=""/>
      <w:lvlJc w:val="left"/>
      <w:pPr>
        <w:tabs>
          <w:tab w:val="num" w:pos="2899"/>
        </w:tabs>
        <w:ind w:left="2899" w:hanging="360"/>
      </w:pPr>
      <w:rPr>
        <w:rFonts w:ascii="Wingdings" w:hAnsi="Wingdings" w:hint="default"/>
      </w:rPr>
    </w:lvl>
    <w:lvl w:ilvl="3" w:tplc="04190001">
      <w:start w:val="1"/>
      <w:numFmt w:val="bullet"/>
      <w:lvlText w:val=""/>
      <w:lvlJc w:val="left"/>
      <w:pPr>
        <w:tabs>
          <w:tab w:val="num" w:pos="3619"/>
        </w:tabs>
        <w:ind w:left="3619" w:hanging="360"/>
      </w:pPr>
      <w:rPr>
        <w:rFonts w:ascii="Symbol" w:hAnsi="Symbol" w:hint="default"/>
      </w:rPr>
    </w:lvl>
    <w:lvl w:ilvl="4" w:tplc="04190003">
      <w:start w:val="1"/>
      <w:numFmt w:val="bullet"/>
      <w:lvlText w:val="o"/>
      <w:lvlJc w:val="left"/>
      <w:pPr>
        <w:tabs>
          <w:tab w:val="num" w:pos="4339"/>
        </w:tabs>
        <w:ind w:left="4339" w:hanging="360"/>
      </w:pPr>
      <w:rPr>
        <w:rFonts w:ascii="Courier New" w:hAnsi="Courier New" w:cs="Courier New" w:hint="default"/>
      </w:rPr>
    </w:lvl>
    <w:lvl w:ilvl="5" w:tplc="04190005">
      <w:start w:val="1"/>
      <w:numFmt w:val="bullet"/>
      <w:lvlText w:val=""/>
      <w:lvlJc w:val="left"/>
      <w:pPr>
        <w:tabs>
          <w:tab w:val="num" w:pos="5059"/>
        </w:tabs>
        <w:ind w:left="5059" w:hanging="360"/>
      </w:pPr>
      <w:rPr>
        <w:rFonts w:ascii="Wingdings" w:hAnsi="Wingdings" w:hint="default"/>
      </w:rPr>
    </w:lvl>
    <w:lvl w:ilvl="6" w:tplc="04190001">
      <w:start w:val="1"/>
      <w:numFmt w:val="bullet"/>
      <w:lvlText w:val=""/>
      <w:lvlJc w:val="left"/>
      <w:pPr>
        <w:tabs>
          <w:tab w:val="num" w:pos="5779"/>
        </w:tabs>
        <w:ind w:left="5779" w:hanging="360"/>
      </w:pPr>
      <w:rPr>
        <w:rFonts w:ascii="Symbol" w:hAnsi="Symbol" w:hint="default"/>
      </w:rPr>
    </w:lvl>
    <w:lvl w:ilvl="7" w:tplc="04190003">
      <w:start w:val="1"/>
      <w:numFmt w:val="bullet"/>
      <w:lvlText w:val="o"/>
      <w:lvlJc w:val="left"/>
      <w:pPr>
        <w:tabs>
          <w:tab w:val="num" w:pos="6499"/>
        </w:tabs>
        <w:ind w:left="6499" w:hanging="360"/>
      </w:pPr>
      <w:rPr>
        <w:rFonts w:ascii="Courier New" w:hAnsi="Courier New" w:cs="Courier New" w:hint="default"/>
      </w:rPr>
    </w:lvl>
    <w:lvl w:ilvl="8" w:tplc="04190005">
      <w:start w:val="1"/>
      <w:numFmt w:val="bullet"/>
      <w:lvlText w:val=""/>
      <w:lvlJc w:val="left"/>
      <w:pPr>
        <w:tabs>
          <w:tab w:val="num" w:pos="7219"/>
        </w:tabs>
        <w:ind w:left="7219" w:hanging="360"/>
      </w:pPr>
      <w:rPr>
        <w:rFonts w:ascii="Wingdings" w:hAnsi="Wingdings" w:hint="default"/>
      </w:rPr>
    </w:lvl>
  </w:abstractNum>
  <w:abstractNum w:abstractNumId="14"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D340EF"/>
    <w:multiLevelType w:val="multilevel"/>
    <w:tmpl w:val="817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95D06"/>
    <w:multiLevelType w:val="hybridMultilevel"/>
    <w:tmpl w:val="D512CB5C"/>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1C24A8"/>
    <w:multiLevelType w:val="hybridMultilevel"/>
    <w:tmpl w:val="1A8E0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727"/>
        </w:tabs>
        <w:ind w:left="2727" w:hanging="360"/>
      </w:pPr>
      <w:rPr>
        <w:rFonts w:ascii="Courier New" w:hAnsi="Courier New" w:hint="default"/>
      </w:rPr>
    </w:lvl>
    <w:lvl w:ilvl="2" w:tplc="FFFFFFFF">
      <w:start w:val="1"/>
      <w:numFmt w:val="bullet"/>
      <w:lvlText w:val=""/>
      <w:lvlJc w:val="left"/>
      <w:pPr>
        <w:tabs>
          <w:tab w:val="num" w:pos="3447"/>
        </w:tabs>
        <w:ind w:left="3447" w:hanging="360"/>
      </w:pPr>
      <w:rPr>
        <w:rFonts w:ascii="Wingdings" w:hAnsi="Wingdings" w:hint="default"/>
      </w:rPr>
    </w:lvl>
    <w:lvl w:ilvl="3" w:tplc="FFFFFFFF">
      <w:start w:val="1"/>
      <w:numFmt w:val="bullet"/>
      <w:lvlText w:val=""/>
      <w:lvlJc w:val="left"/>
      <w:pPr>
        <w:tabs>
          <w:tab w:val="num" w:pos="4167"/>
        </w:tabs>
        <w:ind w:left="4167" w:hanging="360"/>
      </w:pPr>
      <w:rPr>
        <w:rFonts w:ascii="Symbol" w:hAnsi="Symbol" w:hint="default"/>
      </w:rPr>
    </w:lvl>
    <w:lvl w:ilvl="4" w:tplc="FFFFFFFF">
      <w:start w:val="1"/>
      <w:numFmt w:val="bullet"/>
      <w:lvlText w:val="o"/>
      <w:lvlJc w:val="left"/>
      <w:pPr>
        <w:tabs>
          <w:tab w:val="num" w:pos="4887"/>
        </w:tabs>
        <w:ind w:left="4887" w:hanging="360"/>
      </w:pPr>
      <w:rPr>
        <w:rFonts w:ascii="Courier New" w:hAnsi="Courier New" w:hint="default"/>
      </w:rPr>
    </w:lvl>
    <w:lvl w:ilvl="5" w:tplc="FFFFFFFF">
      <w:start w:val="1"/>
      <w:numFmt w:val="bullet"/>
      <w:lvlText w:val=""/>
      <w:lvlJc w:val="left"/>
      <w:pPr>
        <w:tabs>
          <w:tab w:val="num" w:pos="5607"/>
        </w:tabs>
        <w:ind w:left="5607" w:hanging="360"/>
      </w:pPr>
      <w:rPr>
        <w:rFonts w:ascii="Wingdings" w:hAnsi="Wingdings" w:hint="default"/>
      </w:rPr>
    </w:lvl>
    <w:lvl w:ilvl="6" w:tplc="FFFFFFFF">
      <w:start w:val="1"/>
      <w:numFmt w:val="bullet"/>
      <w:lvlText w:val=""/>
      <w:lvlJc w:val="left"/>
      <w:pPr>
        <w:tabs>
          <w:tab w:val="num" w:pos="6327"/>
        </w:tabs>
        <w:ind w:left="6327" w:hanging="360"/>
      </w:pPr>
      <w:rPr>
        <w:rFonts w:ascii="Symbol" w:hAnsi="Symbol" w:hint="default"/>
      </w:rPr>
    </w:lvl>
    <w:lvl w:ilvl="7" w:tplc="FFFFFFFF">
      <w:start w:val="1"/>
      <w:numFmt w:val="bullet"/>
      <w:lvlText w:val="o"/>
      <w:lvlJc w:val="left"/>
      <w:pPr>
        <w:tabs>
          <w:tab w:val="num" w:pos="7047"/>
        </w:tabs>
        <w:ind w:left="7047" w:hanging="360"/>
      </w:pPr>
      <w:rPr>
        <w:rFonts w:ascii="Courier New" w:hAnsi="Courier New" w:hint="default"/>
      </w:rPr>
    </w:lvl>
    <w:lvl w:ilvl="8" w:tplc="FFFFFFFF">
      <w:start w:val="1"/>
      <w:numFmt w:val="bullet"/>
      <w:lvlText w:val=""/>
      <w:lvlJc w:val="left"/>
      <w:pPr>
        <w:tabs>
          <w:tab w:val="num" w:pos="7767"/>
        </w:tabs>
        <w:ind w:left="7767" w:hanging="360"/>
      </w:pPr>
      <w:rPr>
        <w:rFonts w:ascii="Wingdings" w:hAnsi="Wingdings" w:hint="default"/>
      </w:rPr>
    </w:lvl>
  </w:abstractNum>
  <w:abstractNum w:abstractNumId="19" w15:restartNumberingAfterBreak="0">
    <w:nsid w:val="4F5955F0"/>
    <w:multiLevelType w:val="hybridMultilevel"/>
    <w:tmpl w:val="451836B8"/>
    <w:lvl w:ilvl="0" w:tplc="32C049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B73EC5"/>
    <w:multiLevelType w:val="hybridMultilevel"/>
    <w:tmpl w:val="A3E293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DAD6FD0"/>
    <w:multiLevelType w:val="hybridMultilevel"/>
    <w:tmpl w:val="822A1FDE"/>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F5FE7"/>
    <w:multiLevelType w:val="multilevel"/>
    <w:tmpl w:val="F932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06039"/>
    <w:multiLevelType w:val="hybridMultilevel"/>
    <w:tmpl w:val="7CDC691A"/>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011AC"/>
    <w:multiLevelType w:val="hybridMultilevel"/>
    <w:tmpl w:val="4A2C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4E55D5"/>
    <w:multiLevelType w:val="hybridMultilevel"/>
    <w:tmpl w:val="39C804C6"/>
    <w:lvl w:ilvl="0" w:tplc="DC228A22">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CC28CC"/>
    <w:multiLevelType w:val="hybridMultilevel"/>
    <w:tmpl w:val="A3E293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01A69A1"/>
    <w:multiLevelType w:val="hybridMultilevel"/>
    <w:tmpl w:val="30FA4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7C0D5D2A"/>
    <w:multiLevelType w:val="multilevel"/>
    <w:tmpl w:val="ACC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26CC8"/>
    <w:multiLevelType w:val="hybridMultilevel"/>
    <w:tmpl w:val="C400E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1"/>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9"/>
  </w:num>
  <w:num w:numId="8">
    <w:abstractNumId w:val="26"/>
  </w:num>
  <w:num w:numId="9">
    <w:abstractNumId w:val="15"/>
  </w:num>
  <w:num w:numId="10">
    <w:abstractNumId w:val="22"/>
  </w:num>
  <w:num w:numId="11">
    <w:abstractNumId w:val="27"/>
  </w:num>
  <w:num w:numId="12">
    <w:abstractNumId w:val="24"/>
  </w:num>
  <w:num w:numId="13">
    <w:abstractNumId w:val="7"/>
  </w:num>
  <w:num w:numId="14">
    <w:abstractNumId w:val="9"/>
  </w:num>
  <w:num w:numId="15">
    <w:abstractNumId w:val="8"/>
  </w:num>
  <w:num w:numId="16">
    <w:abstractNumId w:val="18"/>
  </w:num>
  <w:num w:numId="17">
    <w:abstractNumId w:val="3"/>
  </w:num>
  <w:num w:numId="18">
    <w:abstractNumId w:val="13"/>
  </w:num>
  <w:num w:numId="19">
    <w:abstractNumId w:val="28"/>
  </w:num>
  <w:num w:numId="20">
    <w:abstractNumId w:val="10"/>
  </w:num>
  <w:num w:numId="21">
    <w:abstractNumId w:val="14"/>
  </w:num>
  <w:num w:numId="22">
    <w:abstractNumId w:val="29"/>
  </w:num>
  <w:num w:numId="23">
    <w:abstractNumId w:val="6"/>
  </w:num>
  <w:num w:numId="24">
    <w:abstractNumId w:val="12"/>
  </w:num>
  <w:num w:numId="25">
    <w:abstractNumId w:val="23"/>
  </w:num>
  <w:num w:numId="26">
    <w:abstractNumId w:val="2"/>
  </w:num>
  <w:num w:numId="27">
    <w:abstractNumId w:val="25"/>
  </w:num>
  <w:num w:numId="28">
    <w:abstractNumId w:val="11"/>
  </w:num>
  <w:num w:numId="29">
    <w:abstractNumId w:val="16"/>
  </w:num>
  <w:num w:numId="30">
    <w:abstractNumId w:val="5"/>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55E0C"/>
    <w:rsid w:val="000740F5"/>
    <w:rsid w:val="00123496"/>
    <w:rsid w:val="001E4600"/>
    <w:rsid w:val="003C2F57"/>
    <w:rsid w:val="00432754"/>
    <w:rsid w:val="00455E0C"/>
    <w:rsid w:val="004C3E84"/>
    <w:rsid w:val="004E5BBD"/>
    <w:rsid w:val="00507726"/>
    <w:rsid w:val="0053152E"/>
    <w:rsid w:val="006D1D11"/>
    <w:rsid w:val="00720BDD"/>
    <w:rsid w:val="00750F83"/>
    <w:rsid w:val="00810B1C"/>
    <w:rsid w:val="00863549"/>
    <w:rsid w:val="00892180"/>
    <w:rsid w:val="009936B5"/>
    <w:rsid w:val="00A5580D"/>
    <w:rsid w:val="00AA62EA"/>
    <w:rsid w:val="00AB53D7"/>
    <w:rsid w:val="00AF7AB1"/>
    <w:rsid w:val="00BF3297"/>
    <w:rsid w:val="00D25CDD"/>
    <w:rsid w:val="00EE1087"/>
    <w:rsid w:val="00FA762C"/>
    <w:rsid w:val="00FB0198"/>
    <w:rsid w:val="00FE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3AC"/>
  <w15:docId w15:val="{E2F74788-0AD6-40D6-B9C7-04EAB1E6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E0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AB53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55E0C"/>
  </w:style>
  <w:style w:type="character" w:customStyle="1" w:styleId="c18">
    <w:name w:val="c18"/>
    <w:basedOn w:val="a0"/>
    <w:uiPriority w:val="99"/>
    <w:rsid w:val="001E4600"/>
    <w:rPr>
      <w:rFonts w:cs="Times New Roman"/>
    </w:rPr>
  </w:style>
  <w:style w:type="table" w:styleId="a3">
    <w:name w:val="Table Grid"/>
    <w:basedOn w:val="a1"/>
    <w:uiPriority w:val="59"/>
    <w:rsid w:val="001E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AB53D7"/>
    <w:rPr>
      <w:rFonts w:ascii="Times New Roman" w:eastAsia="Times New Roman" w:hAnsi="Times New Roman" w:cs="Times New Roman"/>
      <w:b/>
      <w:bCs/>
      <w:sz w:val="27"/>
      <w:szCs w:val="27"/>
      <w:lang w:eastAsia="ru-RU"/>
    </w:rPr>
  </w:style>
  <w:style w:type="paragraph" w:customStyle="1" w:styleId="1">
    <w:name w:val="Абзац списка1"/>
    <w:basedOn w:val="a"/>
    <w:uiPriority w:val="99"/>
    <w:rsid w:val="00AB53D7"/>
    <w:pPr>
      <w:spacing w:after="200" w:line="276" w:lineRule="auto"/>
      <w:ind w:left="720"/>
    </w:pPr>
    <w:rPr>
      <w:rFonts w:ascii="Calibri" w:hAnsi="Calibri"/>
      <w:sz w:val="22"/>
      <w:szCs w:val="22"/>
      <w:lang w:eastAsia="en-US"/>
    </w:rPr>
  </w:style>
  <w:style w:type="character" w:styleId="a4">
    <w:name w:val="Hyperlink"/>
    <w:basedOn w:val="a0"/>
    <w:uiPriority w:val="99"/>
    <w:rsid w:val="00AB53D7"/>
    <w:rPr>
      <w:rFonts w:cs="Times New Roman"/>
      <w:color w:val="0000FF"/>
      <w:u w:val="single"/>
    </w:rPr>
  </w:style>
  <w:style w:type="paragraph" w:styleId="a5">
    <w:name w:val="List Paragraph"/>
    <w:basedOn w:val="a"/>
    <w:uiPriority w:val="34"/>
    <w:qFormat/>
    <w:rsid w:val="00AB53D7"/>
    <w:pPr>
      <w:ind w:left="720"/>
      <w:contextualSpacing/>
    </w:pPr>
  </w:style>
  <w:style w:type="paragraph" w:customStyle="1" w:styleId="10">
    <w:name w:val="Без интервала1"/>
    <w:uiPriority w:val="99"/>
    <w:rsid w:val="00AB53D7"/>
    <w:pPr>
      <w:spacing w:after="0" w:line="240" w:lineRule="auto"/>
    </w:pPr>
    <w:rPr>
      <w:rFonts w:ascii="Times New Roman" w:eastAsia="Times New Roman" w:hAnsi="Times New Roman" w:cs="Times New Roman"/>
      <w:sz w:val="24"/>
      <w:szCs w:val="24"/>
    </w:rPr>
  </w:style>
  <w:style w:type="paragraph" w:customStyle="1" w:styleId="c3">
    <w:name w:val="c3"/>
    <w:basedOn w:val="a"/>
    <w:uiPriority w:val="99"/>
    <w:rsid w:val="00AB53D7"/>
    <w:pPr>
      <w:spacing w:before="100" w:beforeAutospacing="1" w:after="100" w:afterAutospacing="1"/>
    </w:pPr>
  </w:style>
  <w:style w:type="character" w:customStyle="1" w:styleId="c1">
    <w:name w:val="c1"/>
    <w:basedOn w:val="a0"/>
    <w:uiPriority w:val="99"/>
    <w:rsid w:val="00AB53D7"/>
    <w:rPr>
      <w:rFonts w:cs="Times New Roman"/>
    </w:rPr>
  </w:style>
  <w:style w:type="character" w:customStyle="1" w:styleId="apple-converted-space">
    <w:name w:val="apple-converted-space"/>
    <w:basedOn w:val="a0"/>
    <w:uiPriority w:val="99"/>
    <w:rsid w:val="00AB53D7"/>
    <w:rPr>
      <w:rFonts w:cs="Times New Roman"/>
    </w:rPr>
  </w:style>
  <w:style w:type="character" w:customStyle="1" w:styleId="HeaderChar">
    <w:name w:val="Header Char"/>
    <w:uiPriority w:val="99"/>
    <w:locked/>
    <w:rsid w:val="00AB53D7"/>
    <w:rPr>
      <w:sz w:val="24"/>
    </w:rPr>
  </w:style>
  <w:style w:type="paragraph" w:styleId="a6">
    <w:name w:val="header"/>
    <w:basedOn w:val="a"/>
    <w:link w:val="a7"/>
    <w:uiPriority w:val="99"/>
    <w:rsid w:val="00AB53D7"/>
    <w:pPr>
      <w:tabs>
        <w:tab w:val="center" w:pos="4677"/>
        <w:tab w:val="right" w:pos="9355"/>
      </w:tabs>
    </w:pPr>
    <w:rPr>
      <w:rFonts w:ascii="Calibri" w:eastAsia="Calibri" w:hAnsi="Calibri"/>
    </w:rPr>
  </w:style>
  <w:style w:type="character" w:customStyle="1" w:styleId="a7">
    <w:name w:val="Верхний колонтитул Знак"/>
    <w:basedOn w:val="a0"/>
    <w:link w:val="a6"/>
    <w:uiPriority w:val="99"/>
    <w:rsid w:val="00AB53D7"/>
    <w:rPr>
      <w:rFonts w:ascii="Calibri" w:eastAsia="Calibri" w:hAnsi="Calibri" w:cs="Times New Roman"/>
      <w:sz w:val="24"/>
      <w:szCs w:val="24"/>
      <w:lang w:eastAsia="ru-RU"/>
    </w:rPr>
  </w:style>
  <w:style w:type="character" w:customStyle="1" w:styleId="HeaderChar1">
    <w:name w:val="Header Char1"/>
    <w:basedOn w:val="a0"/>
    <w:uiPriority w:val="99"/>
    <w:semiHidden/>
    <w:locked/>
    <w:rsid w:val="00AB53D7"/>
    <w:rPr>
      <w:rFonts w:ascii="Times New Roman" w:hAnsi="Times New Roman" w:cs="Times New Roman"/>
      <w:sz w:val="24"/>
      <w:szCs w:val="24"/>
    </w:rPr>
  </w:style>
  <w:style w:type="paragraph" w:styleId="a8">
    <w:name w:val="Title"/>
    <w:basedOn w:val="a"/>
    <w:next w:val="a"/>
    <w:link w:val="a9"/>
    <w:uiPriority w:val="99"/>
    <w:qFormat/>
    <w:rsid w:val="00AB53D7"/>
    <w:pPr>
      <w:suppressAutoHyphens/>
      <w:jc w:val="center"/>
    </w:pPr>
    <w:rPr>
      <w:b/>
      <w:bCs/>
      <w:sz w:val="32"/>
      <w:lang w:eastAsia="ar-SA"/>
    </w:rPr>
  </w:style>
  <w:style w:type="character" w:customStyle="1" w:styleId="a9">
    <w:name w:val="Заголовок Знак"/>
    <w:basedOn w:val="a0"/>
    <w:link w:val="a8"/>
    <w:uiPriority w:val="99"/>
    <w:rsid w:val="00AB53D7"/>
    <w:rPr>
      <w:rFonts w:ascii="Times New Roman" w:eastAsia="Times New Roman" w:hAnsi="Times New Roman" w:cs="Times New Roman"/>
      <w:b/>
      <w:bCs/>
      <w:sz w:val="32"/>
      <w:szCs w:val="24"/>
      <w:lang w:eastAsia="ar-SA"/>
    </w:rPr>
  </w:style>
  <w:style w:type="paragraph" w:styleId="aa">
    <w:name w:val="Normal (Web)"/>
    <w:basedOn w:val="a"/>
    <w:uiPriority w:val="99"/>
    <w:rsid w:val="00AB53D7"/>
    <w:pPr>
      <w:spacing w:before="100" w:beforeAutospacing="1" w:after="100" w:afterAutospacing="1"/>
    </w:pPr>
  </w:style>
  <w:style w:type="character" w:styleId="ab">
    <w:name w:val="Strong"/>
    <w:basedOn w:val="a0"/>
    <w:uiPriority w:val="99"/>
    <w:qFormat/>
    <w:rsid w:val="00AB53D7"/>
    <w:rPr>
      <w:rFonts w:cs="Times New Roman"/>
      <w:b/>
      <w:bCs/>
    </w:rPr>
  </w:style>
  <w:style w:type="paragraph" w:styleId="ac">
    <w:name w:val="No Spacing"/>
    <w:uiPriority w:val="99"/>
    <w:qFormat/>
    <w:rsid w:val="00AB53D7"/>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rsid w:val="00AB53D7"/>
    <w:pPr>
      <w:widowControl w:val="0"/>
    </w:pPr>
    <w:rPr>
      <w:rFonts w:ascii="Calibri" w:eastAsia="Calibri" w:hAnsi="Calibri"/>
      <w:sz w:val="22"/>
      <w:szCs w:val="22"/>
      <w:lang w:val="en-US" w:eastAsia="en-US"/>
    </w:rPr>
  </w:style>
  <w:style w:type="paragraph" w:customStyle="1" w:styleId="2">
    <w:name w:val="Без интервала2"/>
    <w:uiPriority w:val="99"/>
    <w:rsid w:val="00AB53D7"/>
    <w:pPr>
      <w:spacing w:after="0" w:line="240" w:lineRule="auto"/>
    </w:pPr>
    <w:rPr>
      <w:rFonts w:ascii="Times New Roman" w:eastAsia="Calibri" w:hAnsi="Times New Roman" w:cs="Times New Roman"/>
      <w:sz w:val="24"/>
      <w:szCs w:val="24"/>
      <w:lang w:eastAsia="ru-RU"/>
    </w:rPr>
  </w:style>
  <w:style w:type="paragraph" w:styleId="ad">
    <w:name w:val="Balloon Text"/>
    <w:basedOn w:val="a"/>
    <w:link w:val="ae"/>
    <w:uiPriority w:val="99"/>
    <w:semiHidden/>
    <w:rsid w:val="00AB53D7"/>
    <w:rPr>
      <w:rFonts w:ascii="Tahoma" w:hAnsi="Tahoma" w:cs="Tahoma"/>
      <w:sz w:val="16"/>
      <w:szCs w:val="16"/>
    </w:rPr>
  </w:style>
  <w:style w:type="character" w:customStyle="1" w:styleId="ae">
    <w:name w:val="Текст выноски Знак"/>
    <w:basedOn w:val="a0"/>
    <w:link w:val="ad"/>
    <w:uiPriority w:val="99"/>
    <w:semiHidden/>
    <w:rsid w:val="00AB53D7"/>
    <w:rPr>
      <w:rFonts w:ascii="Tahoma" w:eastAsia="Times New Roman" w:hAnsi="Tahoma" w:cs="Tahoma"/>
      <w:sz w:val="16"/>
      <w:szCs w:val="16"/>
      <w:lang w:eastAsia="ru-RU"/>
    </w:rPr>
  </w:style>
  <w:style w:type="paragraph" w:styleId="af">
    <w:name w:val="Document Map"/>
    <w:basedOn w:val="a"/>
    <w:link w:val="af0"/>
    <w:uiPriority w:val="99"/>
    <w:semiHidden/>
    <w:rsid w:val="00AB53D7"/>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AB53D7"/>
    <w:rPr>
      <w:rFonts w:ascii="Tahoma" w:eastAsia="Times New Roman" w:hAnsi="Tahoma" w:cs="Tahoma"/>
      <w:sz w:val="20"/>
      <w:szCs w:val="20"/>
      <w:shd w:val="clear" w:color="auto" w:fill="000080"/>
      <w:lang w:eastAsia="ru-RU"/>
    </w:rPr>
  </w:style>
  <w:style w:type="paragraph" w:styleId="af1">
    <w:name w:val="Body Text Indent"/>
    <w:basedOn w:val="a"/>
    <w:link w:val="af2"/>
    <w:uiPriority w:val="99"/>
    <w:unhideWhenUsed/>
    <w:rsid w:val="000740F5"/>
    <w:pPr>
      <w:spacing w:after="120"/>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rsid w:val="000740F5"/>
    <w:rPr>
      <w:rFonts w:ascii="Calibri" w:eastAsia="Calibri" w:hAnsi="Calibri" w:cs="Times New Roman"/>
    </w:rPr>
  </w:style>
  <w:style w:type="paragraph" w:styleId="af3">
    <w:name w:val="Plain Text"/>
    <w:basedOn w:val="a"/>
    <w:link w:val="af4"/>
    <w:rsid w:val="000740F5"/>
    <w:rPr>
      <w:rFonts w:ascii="Courier New" w:hAnsi="Courier New"/>
      <w:sz w:val="20"/>
      <w:szCs w:val="20"/>
    </w:rPr>
  </w:style>
  <w:style w:type="character" w:customStyle="1" w:styleId="af4">
    <w:name w:val="Текст Знак"/>
    <w:basedOn w:val="a0"/>
    <w:link w:val="af3"/>
    <w:rsid w:val="000740F5"/>
    <w:rPr>
      <w:rFonts w:ascii="Courier New" w:eastAsia="Times New Roman" w:hAnsi="Courier New" w:cs="Times New Roman"/>
      <w:sz w:val="20"/>
      <w:szCs w:val="20"/>
      <w:lang w:eastAsia="ru-RU"/>
    </w:rPr>
  </w:style>
  <w:style w:type="paragraph" w:customStyle="1" w:styleId="11">
    <w:name w:val="Стиль1"/>
    <w:rsid w:val="000740F5"/>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Default">
    <w:name w:val="Default"/>
    <w:rsid w:val="000740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25</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2020-09-07T18:29:00Z</cp:lastPrinted>
  <dcterms:created xsi:type="dcterms:W3CDTF">2020-08-30T19:09:00Z</dcterms:created>
  <dcterms:modified xsi:type="dcterms:W3CDTF">2022-04-05T20:00:00Z</dcterms:modified>
</cp:coreProperties>
</file>